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5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36"/>
        <w:gridCol w:w="594"/>
        <w:gridCol w:w="20"/>
        <w:gridCol w:w="917"/>
        <w:gridCol w:w="1038"/>
        <w:gridCol w:w="4270"/>
        <w:gridCol w:w="900"/>
        <w:gridCol w:w="994"/>
        <w:gridCol w:w="1256"/>
      </w:tblGrid>
      <w:tr w:rsidR="00FA4DF3" w:rsidTr="00B74BC9">
        <w:trPr>
          <w:trHeight w:val="616"/>
          <w:jc w:val="center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DF3" w:rsidRDefault="003E2137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包号</w:t>
            </w:r>
          </w:p>
        </w:tc>
        <w:tc>
          <w:tcPr>
            <w:tcW w:w="614" w:type="dxa"/>
            <w:gridSpan w:val="2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DF3" w:rsidRDefault="003E2137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细项</w:t>
            </w:r>
          </w:p>
        </w:tc>
        <w:tc>
          <w:tcPr>
            <w:tcW w:w="917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DF3" w:rsidRDefault="003E2137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品目</w:t>
            </w:r>
          </w:p>
          <w:p w:rsidR="00FA4DF3" w:rsidRDefault="003E2137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名称</w:t>
            </w:r>
          </w:p>
        </w:tc>
        <w:tc>
          <w:tcPr>
            <w:tcW w:w="1038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DF3" w:rsidRDefault="003E2137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品牌</w:t>
            </w:r>
          </w:p>
        </w:tc>
        <w:tc>
          <w:tcPr>
            <w:tcW w:w="427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DF3" w:rsidRDefault="003E2137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服务要求</w:t>
            </w:r>
          </w:p>
        </w:tc>
        <w:tc>
          <w:tcPr>
            <w:tcW w:w="90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DF3" w:rsidRDefault="003E2137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数量</w:t>
            </w:r>
          </w:p>
        </w:tc>
        <w:tc>
          <w:tcPr>
            <w:tcW w:w="994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DF3" w:rsidRDefault="003E2137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单价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(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元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)</w:t>
            </w:r>
          </w:p>
        </w:tc>
        <w:tc>
          <w:tcPr>
            <w:tcW w:w="1256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DF3" w:rsidRDefault="003E2137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竞价起标价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(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元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)</w:t>
            </w:r>
          </w:p>
        </w:tc>
      </w:tr>
      <w:tr w:rsidR="00FA4DF3" w:rsidTr="00B74BC9">
        <w:trPr>
          <w:trHeight w:val="737"/>
          <w:jc w:val="center"/>
        </w:trPr>
        <w:tc>
          <w:tcPr>
            <w:tcW w:w="636" w:type="dxa"/>
            <w:vMerge w:val="restart"/>
            <w:tcBorders>
              <w:top w:val="outset" w:sz="6" w:space="0" w:color="F0F0F0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DF3" w:rsidRDefault="003E2137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9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DF3" w:rsidRDefault="003E2137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937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DF3" w:rsidRDefault="003E21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羽毛球</w:t>
            </w:r>
          </w:p>
        </w:tc>
        <w:tc>
          <w:tcPr>
            <w:tcW w:w="103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DF3" w:rsidRDefault="003E213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尤尼克斯，李宁，凯胜</w:t>
            </w:r>
          </w:p>
        </w:tc>
        <w:tc>
          <w:tcPr>
            <w:tcW w:w="42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DF3" w:rsidRDefault="003E213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优质耐打鹅毛，耐打复合软木球头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粗壮耐打毛杆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优质环保胶水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高密度线圈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精选耐打鹅毛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 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支装</w:t>
            </w:r>
          </w:p>
        </w:tc>
        <w:tc>
          <w:tcPr>
            <w:tcW w:w="9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DF3" w:rsidRDefault="003E2137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99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DF3" w:rsidRDefault="003E2137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68</w:t>
            </w:r>
          </w:p>
        </w:tc>
        <w:tc>
          <w:tcPr>
            <w:tcW w:w="125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DF3" w:rsidRDefault="003E2137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30600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FA4DF3" w:rsidTr="00B74BC9">
        <w:trPr>
          <w:trHeight w:val="2241"/>
          <w:jc w:val="center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DF3" w:rsidRDefault="00FA4DF3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DF3" w:rsidRDefault="003E2137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937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DF3" w:rsidRDefault="003E21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球拍</w:t>
            </w:r>
          </w:p>
        </w:tc>
        <w:tc>
          <w:tcPr>
            <w:tcW w:w="103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DF3" w:rsidRDefault="003E2137">
            <w:pPr>
              <w:widowControl/>
              <w:spacing w:line="32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尤尼克斯，李宁，凯胜</w:t>
            </w:r>
          </w:p>
        </w:tc>
        <w:tc>
          <w:tcPr>
            <w:tcW w:w="42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DF3" w:rsidRDefault="003E2137">
            <w:pPr>
              <w:widowControl/>
              <w:spacing w:line="32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材质：碳纤维</w:t>
            </w:r>
          </w:p>
          <w:p w:rsidR="00FA4DF3" w:rsidRDefault="003E2137">
            <w:pPr>
              <w:widowControl/>
              <w:spacing w:line="32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握把尺寸：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S2</w:t>
            </w:r>
          </w:p>
          <w:p w:rsidR="00FA4DF3" w:rsidRDefault="003E2137">
            <w:pPr>
              <w:widowControl/>
              <w:spacing w:line="32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长度：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675mm</w:t>
            </w:r>
          </w:p>
          <w:p w:rsidR="00FA4DF3" w:rsidRDefault="003E2137">
            <w:pPr>
              <w:widowControl/>
              <w:spacing w:line="32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把握长度：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200mm</w:t>
            </w:r>
          </w:p>
          <w:p w:rsidR="00FA4DF3" w:rsidRDefault="003E2137">
            <w:pPr>
              <w:widowControl/>
              <w:spacing w:line="32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中管弹性：适中</w:t>
            </w:r>
          </w:p>
          <w:p w:rsidR="00FA4DF3" w:rsidRDefault="003E2137">
            <w:pPr>
              <w:widowControl/>
              <w:spacing w:line="32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拉线磅数：竖线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20-26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磅</w:t>
            </w:r>
          </w:p>
        </w:tc>
        <w:tc>
          <w:tcPr>
            <w:tcW w:w="9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DF3" w:rsidRDefault="003E2137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DF3" w:rsidRDefault="003E2137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288</w:t>
            </w:r>
          </w:p>
        </w:tc>
        <w:tc>
          <w:tcPr>
            <w:tcW w:w="125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DF3" w:rsidRDefault="003E2137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4320</w:t>
            </w:r>
          </w:p>
        </w:tc>
      </w:tr>
      <w:tr w:rsidR="00FA4DF3" w:rsidTr="00B74BC9">
        <w:trPr>
          <w:trHeight w:val="1363"/>
          <w:jc w:val="center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DF3" w:rsidRDefault="00FA4DF3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DF3" w:rsidRDefault="003E2137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937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DF3" w:rsidRDefault="003E21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发球机</w:t>
            </w:r>
          </w:p>
        </w:tc>
        <w:tc>
          <w:tcPr>
            <w:tcW w:w="103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DF3" w:rsidRDefault="003E2137">
            <w:pPr>
              <w:widowControl/>
              <w:spacing w:line="32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运动守望者，泰德，时上</w:t>
            </w:r>
          </w:p>
        </w:tc>
        <w:tc>
          <w:tcPr>
            <w:tcW w:w="42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DF3" w:rsidRDefault="003E2137">
            <w:pPr>
              <w:widowControl/>
              <w:spacing w:line="32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羽毛球发球机，重量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0.4kg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，升降高度可调，装球容量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15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粒，发球频率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4-6s/ball,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，电池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1.5v 1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号电池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*4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，外观尺寸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32*30*46cm</w:t>
            </w:r>
          </w:p>
        </w:tc>
        <w:tc>
          <w:tcPr>
            <w:tcW w:w="9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DF3" w:rsidRDefault="003E2137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DF3" w:rsidRDefault="003E2137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1000</w:t>
            </w:r>
          </w:p>
        </w:tc>
        <w:tc>
          <w:tcPr>
            <w:tcW w:w="125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DF3" w:rsidRDefault="003E2137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3000</w:t>
            </w:r>
          </w:p>
        </w:tc>
      </w:tr>
      <w:tr w:rsidR="00FA4DF3" w:rsidTr="00B74BC9">
        <w:trPr>
          <w:trHeight w:val="1383"/>
          <w:jc w:val="center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DF3" w:rsidRDefault="00FA4DF3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DF3" w:rsidRDefault="003E2137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937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DF3" w:rsidRDefault="003E21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训练器</w:t>
            </w:r>
          </w:p>
        </w:tc>
        <w:tc>
          <w:tcPr>
            <w:tcW w:w="103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DF3" w:rsidRDefault="003E2137">
            <w:pPr>
              <w:widowControl/>
              <w:spacing w:line="32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红双喜，斯波阿斯，克洛斯威</w:t>
            </w:r>
          </w:p>
        </w:tc>
        <w:tc>
          <w:tcPr>
            <w:tcW w:w="42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DF3" w:rsidRDefault="003E2137">
            <w:pPr>
              <w:widowControl/>
              <w:spacing w:line="32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主杆高度为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4.7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米横杆三节可调，两边挂球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主杆高低可调，横杆长短可收，角度可变，携带方便，配置三角支架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+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注水袋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+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携带包</w:t>
            </w:r>
          </w:p>
        </w:tc>
        <w:tc>
          <w:tcPr>
            <w:tcW w:w="9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DF3" w:rsidRDefault="003E2137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DF3" w:rsidRDefault="003E2137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885</w:t>
            </w:r>
          </w:p>
        </w:tc>
        <w:tc>
          <w:tcPr>
            <w:tcW w:w="125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DF3" w:rsidRDefault="003E2137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3540</w:t>
            </w:r>
          </w:p>
        </w:tc>
      </w:tr>
      <w:tr w:rsidR="00FA4DF3" w:rsidTr="00B74BC9">
        <w:trPr>
          <w:trHeight w:val="1383"/>
          <w:jc w:val="center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DF3" w:rsidRDefault="00FA4DF3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DF3" w:rsidRDefault="003E2137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937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DF3" w:rsidRDefault="003E21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哑铃</w:t>
            </w:r>
          </w:p>
        </w:tc>
        <w:tc>
          <w:tcPr>
            <w:tcW w:w="103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DF3" w:rsidRDefault="003E2137">
            <w:pPr>
              <w:widowControl/>
              <w:spacing w:line="32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李宁，华亚，朗威</w:t>
            </w:r>
          </w:p>
        </w:tc>
        <w:tc>
          <w:tcPr>
            <w:tcW w:w="42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DF3" w:rsidRDefault="003E2137">
            <w:pPr>
              <w:widowControl/>
              <w:spacing w:line="32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六角磨砂浸塑哑铃套装，磨砂浸塑工艺，内部整体浇铸成型铁块，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1kg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*2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1.5kg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*2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2kg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*2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3kg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*2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4kg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*2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5kg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*2 </w:t>
            </w:r>
          </w:p>
        </w:tc>
        <w:tc>
          <w:tcPr>
            <w:tcW w:w="9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DF3" w:rsidRDefault="003E2137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DF3" w:rsidRDefault="003E2137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580</w:t>
            </w:r>
          </w:p>
        </w:tc>
        <w:tc>
          <w:tcPr>
            <w:tcW w:w="125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DF3" w:rsidRDefault="003E2137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1740</w:t>
            </w:r>
          </w:p>
        </w:tc>
      </w:tr>
      <w:tr w:rsidR="00FA4DF3" w:rsidTr="00B74BC9">
        <w:trPr>
          <w:trHeight w:val="1383"/>
          <w:jc w:val="center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DF3" w:rsidRDefault="00FA4DF3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DF3" w:rsidRDefault="003E2137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937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DF3" w:rsidRDefault="003E21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球拍手胶</w:t>
            </w:r>
          </w:p>
        </w:tc>
        <w:tc>
          <w:tcPr>
            <w:tcW w:w="103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DF3" w:rsidRDefault="003E2137">
            <w:pPr>
              <w:widowControl/>
              <w:spacing w:line="32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尤尼克斯，李宁，凯胜</w:t>
            </w:r>
          </w:p>
        </w:tc>
        <w:tc>
          <w:tcPr>
            <w:tcW w:w="42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DF3" w:rsidRDefault="003E2137">
            <w:pPr>
              <w:widowControl/>
              <w:spacing w:line="32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材质：聚氨酯，十只装，尺寸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27*1200*0.6mm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有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色可选</w:t>
            </w:r>
          </w:p>
        </w:tc>
        <w:tc>
          <w:tcPr>
            <w:tcW w:w="9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DF3" w:rsidRDefault="003E2137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99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DF3" w:rsidRDefault="003E2137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68</w:t>
            </w:r>
          </w:p>
        </w:tc>
        <w:tc>
          <w:tcPr>
            <w:tcW w:w="125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DF3" w:rsidRDefault="003E2137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6800</w:t>
            </w:r>
          </w:p>
        </w:tc>
      </w:tr>
      <w:tr w:rsidR="00FA4DF3" w:rsidTr="00B74BC9">
        <w:trPr>
          <w:trHeight w:val="1383"/>
          <w:jc w:val="center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DF3" w:rsidRDefault="00FA4DF3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DF3" w:rsidRDefault="003E2137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937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DF3" w:rsidRDefault="003E21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垒球</w:t>
            </w:r>
          </w:p>
        </w:tc>
        <w:tc>
          <w:tcPr>
            <w:tcW w:w="103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DF3" w:rsidRDefault="003E2137">
            <w:pPr>
              <w:widowControl/>
              <w:spacing w:line="32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狂神，乃力，秉岸</w:t>
            </w:r>
          </w:p>
        </w:tc>
        <w:tc>
          <w:tcPr>
            <w:tcW w:w="42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DF3" w:rsidRDefault="003E2137">
            <w:pPr>
              <w:widowControl/>
              <w:spacing w:line="32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直径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9.7cm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周长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30.5cm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重量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182g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纯手工缝制，缝线细密坚实</w:t>
            </w:r>
          </w:p>
        </w:tc>
        <w:tc>
          <w:tcPr>
            <w:tcW w:w="9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DF3" w:rsidRDefault="003E2137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50</w:t>
            </w:r>
          </w:p>
        </w:tc>
        <w:tc>
          <w:tcPr>
            <w:tcW w:w="99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DF3" w:rsidRDefault="003E2137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</w:t>
            </w:r>
          </w:p>
        </w:tc>
        <w:tc>
          <w:tcPr>
            <w:tcW w:w="125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DF3" w:rsidRDefault="003E2137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800</w:t>
            </w:r>
          </w:p>
        </w:tc>
      </w:tr>
      <w:tr w:rsidR="00FA4DF3" w:rsidTr="00B74BC9">
        <w:trPr>
          <w:trHeight w:val="1383"/>
          <w:jc w:val="center"/>
        </w:trPr>
        <w:tc>
          <w:tcPr>
            <w:tcW w:w="6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DF3" w:rsidRDefault="00FA4DF3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DF3" w:rsidRDefault="003E2137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937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DF3" w:rsidRDefault="003E21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小沙包</w:t>
            </w:r>
          </w:p>
        </w:tc>
        <w:tc>
          <w:tcPr>
            <w:tcW w:w="103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DF3" w:rsidRDefault="003E2137">
            <w:pPr>
              <w:widowControl/>
              <w:spacing w:line="32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华亚，美亚，尚品</w:t>
            </w:r>
          </w:p>
        </w:tc>
        <w:tc>
          <w:tcPr>
            <w:tcW w:w="42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DF3" w:rsidRDefault="003E2137">
            <w:pPr>
              <w:widowControl/>
              <w:spacing w:line="32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11cm*9cm 150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克决明子定做颜色</w:t>
            </w:r>
          </w:p>
        </w:tc>
        <w:tc>
          <w:tcPr>
            <w:tcW w:w="9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DF3" w:rsidRDefault="003E2137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50</w:t>
            </w:r>
          </w:p>
        </w:tc>
        <w:tc>
          <w:tcPr>
            <w:tcW w:w="99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DF3" w:rsidRDefault="003E2137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125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DF3" w:rsidRDefault="003E2137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500</w:t>
            </w:r>
          </w:p>
        </w:tc>
      </w:tr>
      <w:tr w:rsidR="00FA4DF3" w:rsidTr="00B74BC9">
        <w:trPr>
          <w:trHeight w:val="1383"/>
          <w:jc w:val="center"/>
        </w:trPr>
        <w:tc>
          <w:tcPr>
            <w:tcW w:w="63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DF3" w:rsidRDefault="00FA4DF3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DF3" w:rsidRDefault="003E2137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937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DF3" w:rsidRDefault="003E21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口哨</w:t>
            </w:r>
          </w:p>
        </w:tc>
        <w:tc>
          <w:tcPr>
            <w:tcW w:w="103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DF3" w:rsidRDefault="003E2137">
            <w:pPr>
              <w:widowControl/>
              <w:spacing w:line="32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中亚，狂神，品尚</w:t>
            </w:r>
          </w:p>
        </w:tc>
        <w:tc>
          <w:tcPr>
            <w:tcW w:w="42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DF3" w:rsidRDefault="003E2137">
            <w:pPr>
              <w:widowControl/>
              <w:spacing w:line="32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90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黑色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+5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护齿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+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手绳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+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挂绳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+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收纳盒，颜色可选</w:t>
            </w:r>
          </w:p>
        </w:tc>
        <w:tc>
          <w:tcPr>
            <w:tcW w:w="9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DF3" w:rsidRDefault="003E2137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DF3" w:rsidRDefault="003E2137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125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DF3" w:rsidRDefault="003E2137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180</w:t>
            </w:r>
          </w:p>
        </w:tc>
      </w:tr>
      <w:tr w:rsidR="00FA4DF3" w:rsidTr="00B74BC9">
        <w:trPr>
          <w:trHeight w:val="1383"/>
          <w:jc w:val="center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DF3" w:rsidRDefault="00FA4DF3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DF3" w:rsidRDefault="003E2137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937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DF3" w:rsidRDefault="003E21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坐位体前屈</w:t>
            </w:r>
          </w:p>
        </w:tc>
        <w:tc>
          <w:tcPr>
            <w:tcW w:w="103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DF3" w:rsidRDefault="003E2137">
            <w:pPr>
              <w:widowControl/>
              <w:spacing w:line="32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品健，凯神，红双喜</w:t>
            </w:r>
          </w:p>
        </w:tc>
        <w:tc>
          <w:tcPr>
            <w:tcW w:w="42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DF3" w:rsidRDefault="003E2137">
            <w:pPr>
              <w:widowControl/>
              <w:spacing w:line="32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档可调节款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测量范围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-20cm~40cm</w:t>
            </w:r>
          </w:p>
        </w:tc>
        <w:tc>
          <w:tcPr>
            <w:tcW w:w="9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DF3" w:rsidRDefault="003E2137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DF3" w:rsidRDefault="003E2137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70</w:t>
            </w:r>
          </w:p>
        </w:tc>
        <w:tc>
          <w:tcPr>
            <w:tcW w:w="125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DF3" w:rsidRDefault="003E2137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280</w:t>
            </w:r>
          </w:p>
        </w:tc>
      </w:tr>
      <w:tr w:rsidR="00FA4DF3" w:rsidTr="00B74BC9">
        <w:trPr>
          <w:trHeight w:val="1383"/>
          <w:jc w:val="center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DF3" w:rsidRDefault="00FA4DF3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DF3" w:rsidRDefault="003E2137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937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DF3" w:rsidRDefault="003E21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皮卷尺</w:t>
            </w:r>
          </w:p>
        </w:tc>
        <w:tc>
          <w:tcPr>
            <w:tcW w:w="103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DF3" w:rsidRDefault="003E2137">
            <w:pPr>
              <w:widowControl/>
              <w:spacing w:line="32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长城精工，华亚，朗威</w:t>
            </w:r>
          </w:p>
        </w:tc>
        <w:tc>
          <w:tcPr>
            <w:tcW w:w="42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DF3" w:rsidRDefault="003E2137">
            <w:pPr>
              <w:widowControl/>
              <w:spacing w:line="32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进口玻璃纤维尺带，高精准双面尺带，高强度防压抗摔长度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30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米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宽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13mm</w:t>
            </w:r>
          </w:p>
        </w:tc>
        <w:tc>
          <w:tcPr>
            <w:tcW w:w="9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DF3" w:rsidRDefault="003E2137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DF3" w:rsidRDefault="003E2137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50</w:t>
            </w:r>
          </w:p>
        </w:tc>
        <w:tc>
          <w:tcPr>
            <w:tcW w:w="125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DF3" w:rsidRDefault="003E2137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150</w:t>
            </w:r>
          </w:p>
        </w:tc>
      </w:tr>
      <w:tr w:rsidR="00FA4DF3" w:rsidTr="00B74BC9">
        <w:trPr>
          <w:trHeight w:val="1383"/>
          <w:jc w:val="center"/>
        </w:trPr>
        <w:tc>
          <w:tcPr>
            <w:tcW w:w="6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DF3" w:rsidRDefault="00FA4DF3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DF3" w:rsidRDefault="003E2137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937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DF3" w:rsidRDefault="003E21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钉鞋</w:t>
            </w:r>
          </w:p>
        </w:tc>
        <w:tc>
          <w:tcPr>
            <w:tcW w:w="103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DF3" w:rsidRDefault="003E2137">
            <w:pPr>
              <w:widowControl/>
              <w:spacing w:line="32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多威，耐克，李宁</w:t>
            </w:r>
          </w:p>
        </w:tc>
        <w:tc>
          <w:tcPr>
            <w:tcW w:w="42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DF3" w:rsidRDefault="003E2137">
            <w:pPr>
              <w:widowControl/>
              <w:spacing w:line="32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39,40,41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码各两双</w:t>
            </w:r>
          </w:p>
        </w:tc>
        <w:tc>
          <w:tcPr>
            <w:tcW w:w="9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DF3" w:rsidRDefault="003E2137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DF3" w:rsidRDefault="003E2137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275</w:t>
            </w:r>
          </w:p>
        </w:tc>
        <w:tc>
          <w:tcPr>
            <w:tcW w:w="125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DF3" w:rsidRDefault="003E2137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1650</w:t>
            </w:r>
          </w:p>
        </w:tc>
      </w:tr>
      <w:tr w:rsidR="00FA4DF3" w:rsidTr="00B74BC9">
        <w:trPr>
          <w:trHeight w:val="532"/>
          <w:jc w:val="center"/>
        </w:trPr>
        <w:tc>
          <w:tcPr>
            <w:tcW w:w="8375" w:type="dxa"/>
            <w:gridSpan w:val="7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DF3" w:rsidRDefault="003E2137">
            <w:pPr>
              <w:widowControl/>
              <w:spacing w:line="32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起标价合计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：人民币元整</w:t>
            </w:r>
          </w:p>
        </w:tc>
        <w:tc>
          <w:tcPr>
            <w:tcW w:w="2250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DF3" w:rsidRDefault="003E2137">
            <w:pPr>
              <w:widowControl/>
              <w:spacing w:line="32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53560</w:t>
            </w:r>
          </w:p>
        </w:tc>
      </w:tr>
      <w:tr w:rsidR="00FA4DF3" w:rsidTr="00B74BC9">
        <w:trPr>
          <w:trHeight w:val="532"/>
          <w:jc w:val="center"/>
        </w:trPr>
        <w:tc>
          <w:tcPr>
            <w:tcW w:w="10625" w:type="dxa"/>
            <w:gridSpan w:val="9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DF3" w:rsidRDefault="003E2137">
            <w:pPr>
              <w:pStyle w:val="a5"/>
              <w:widowControl/>
              <w:autoSpaceDE w:val="0"/>
              <w:spacing w:beforeAutospacing="0" w:afterAutospacing="0" w:line="495" w:lineRule="atLeast"/>
              <w:ind w:firstLine="480"/>
              <w:rPr>
                <w:rFonts w:eastAsia="宋体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 xml:space="preserve">　　</w:t>
            </w:r>
            <w:r>
              <w:rPr>
                <w:rFonts w:ascii="宋体" w:eastAsia="宋体" w:hAnsi="宋体" w:cs="宋体" w:hint="eastAsia"/>
                <w:color w:val="000000"/>
              </w:rPr>
              <w:t>注：合同应在成交通知书发出之日起</w:t>
            </w:r>
            <w:r>
              <w:rPr>
                <w:rFonts w:ascii="宋体" w:eastAsia="宋体" w:hAnsi="宋体" w:cs="宋体" w:hint="eastAsia"/>
                <w:color w:val="000000"/>
              </w:rPr>
              <w:t>3</w:t>
            </w:r>
            <w:r w:rsidR="00B74BC9">
              <w:rPr>
                <w:rFonts w:ascii="宋体" w:eastAsia="宋体" w:hAnsi="宋体" w:cs="宋体" w:hint="eastAsia"/>
                <w:color w:val="000000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</w:rPr>
              <w:t>日内签订。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1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、成交供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应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商提供的所有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货物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均应符合国家相关质量标准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，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所有货物需原装正品。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3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年保修，一年免费包换</w:t>
            </w:r>
          </w:p>
          <w:p w:rsidR="00FA4DF3" w:rsidRDefault="00FA4DF3">
            <w:pPr>
              <w:widowControl/>
              <w:spacing w:line="32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:rsidR="00FA4DF3" w:rsidRDefault="00FA4DF3"/>
    <w:sectPr w:rsidR="00FA4DF3" w:rsidSect="00FA4D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137" w:rsidRDefault="003E2137" w:rsidP="00B74BC9">
      <w:r>
        <w:separator/>
      </w:r>
    </w:p>
  </w:endnote>
  <w:endnote w:type="continuationSeparator" w:id="1">
    <w:p w:rsidR="003E2137" w:rsidRDefault="003E2137" w:rsidP="00B74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等线 Light">
    <w:altName w:val="Arial Unicode MS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137" w:rsidRDefault="003E2137" w:rsidP="00B74BC9">
      <w:r>
        <w:separator/>
      </w:r>
    </w:p>
  </w:footnote>
  <w:footnote w:type="continuationSeparator" w:id="1">
    <w:p w:rsidR="003E2137" w:rsidRDefault="003E2137" w:rsidP="00B74B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0C84"/>
    <w:rsid w:val="001276D9"/>
    <w:rsid w:val="001729BF"/>
    <w:rsid w:val="001A6867"/>
    <w:rsid w:val="001C1D31"/>
    <w:rsid w:val="002C0C84"/>
    <w:rsid w:val="003159E0"/>
    <w:rsid w:val="003E2137"/>
    <w:rsid w:val="004B2125"/>
    <w:rsid w:val="00511052"/>
    <w:rsid w:val="00553205"/>
    <w:rsid w:val="005C6D16"/>
    <w:rsid w:val="005F1654"/>
    <w:rsid w:val="00666781"/>
    <w:rsid w:val="00687EA9"/>
    <w:rsid w:val="006B0C03"/>
    <w:rsid w:val="007E2F4E"/>
    <w:rsid w:val="00886BDF"/>
    <w:rsid w:val="00B21CB3"/>
    <w:rsid w:val="00B74BC9"/>
    <w:rsid w:val="00E42DDC"/>
    <w:rsid w:val="00FA4DF3"/>
    <w:rsid w:val="09E451DD"/>
    <w:rsid w:val="1999605D"/>
    <w:rsid w:val="2EAC647C"/>
    <w:rsid w:val="35EE68B1"/>
    <w:rsid w:val="44AC5E5A"/>
    <w:rsid w:val="4A0739BB"/>
    <w:rsid w:val="4E8C7B8E"/>
    <w:rsid w:val="55B33F06"/>
    <w:rsid w:val="577E4B8F"/>
    <w:rsid w:val="6CB31114"/>
    <w:rsid w:val="6E126CDF"/>
    <w:rsid w:val="71AA7922"/>
    <w:rsid w:val="7E9C5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F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FA4D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A4D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FA4DF3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FA4DF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A4DF3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FA4DF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851</Characters>
  <Application>Microsoft Office Word</Application>
  <DocSecurity>0</DocSecurity>
  <Lines>7</Lines>
  <Paragraphs>1</Paragraphs>
  <ScaleCrop>false</ScaleCrop>
  <Company>Sky123.Org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xzp</dc:creator>
  <cp:lastModifiedBy>dreamsummit</cp:lastModifiedBy>
  <cp:revision>2</cp:revision>
  <dcterms:created xsi:type="dcterms:W3CDTF">2020-09-23T11:27:00Z</dcterms:created>
  <dcterms:modified xsi:type="dcterms:W3CDTF">2020-09-23T11:27:00Z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