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09"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709"/>
        <w:gridCol w:w="1556"/>
        <w:gridCol w:w="712"/>
        <w:gridCol w:w="851"/>
        <w:gridCol w:w="1134"/>
        <w:gridCol w:w="1134"/>
        <w:gridCol w:w="9213"/>
      </w:tblGrid>
      <w:tr w:rsidR="00D446BC" w:rsidRPr="004F0B99" w:rsidTr="002C1257">
        <w:trPr>
          <w:trHeight w:val="720"/>
        </w:trPr>
        <w:tc>
          <w:tcPr>
            <w:tcW w:w="15309" w:type="dxa"/>
            <w:gridSpan w:val="7"/>
            <w:shd w:val="clear" w:color="auto" w:fill="auto"/>
            <w:noWrap/>
            <w:vAlign w:val="center"/>
            <w:hideMark/>
          </w:tcPr>
          <w:p w:rsidR="00D446BC" w:rsidRPr="004F0B99" w:rsidRDefault="009C4CD7" w:rsidP="00BF4BA5">
            <w:pPr>
              <w:widowControl/>
              <w:jc w:val="center"/>
              <w:rPr>
                <w:rFonts w:ascii="宋体" w:eastAsia="宋体" w:hAnsi="宋体" w:cs="宋体"/>
                <w:b/>
                <w:bCs/>
                <w:color w:val="0070C0"/>
                <w:kern w:val="0"/>
                <w:sz w:val="40"/>
                <w:szCs w:val="40"/>
              </w:rPr>
            </w:pPr>
            <w:r>
              <w:rPr>
                <w:rFonts w:ascii="宋体" w:eastAsia="宋体" w:hAnsi="宋体" w:cs="宋体" w:hint="eastAsia"/>
                <w:b/>
                <w:bCs/>
                <w:kern w:val="0"/>
                <w:sz w:val="40"/>
                <w:szCs w:val="40"/>
              </w:rPr>
              <w:t>福州市鼓楼区第二中心小学录播设备招标采购</w:t>
            </w:r>
          </w:p>
        </w:tc>
      </w:tr>
      <w:tr w:rsidR="00D446BC" w:rsidRPr="004F0B99" w:rsidTr="002C1257">
        <w:trPr>
          <w:trHeight w:val="465"/>
        </w:trPr>
        <w:tc>
          <w:tcPr>
            <w:tcW w:w="15309" w:type="dxa"/>
            <w:gridSpan w:val="7"/>
            <w:shd w:val="clear" w:color="auto" w:fill="auto"/>
            <w:noWrap/>
            <w:vAlign w:val="center"/>
          </w:tcPr>
          <w:p w:rsidR="00D446BC" w:rsidRPr="004F0B99" w:rsidRDefault="00D446BC" w:rsidP="00BF4BA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便携式移动录播</w:t>
            </w:r>
          </w:p>
        </w:tc>
      </w:tr>
      <w:tr w:rsidR="00C60AA8" w:rsidRPr="004F0B99" w:rsidTr="00C60AA8">
        <w:trPr>
          <w:trHeight w:val="465"/>
        </w:trPr>
        <w:tc>
          <w:tcPr>
            <w:tcW w:w="709" w:type="dxa"/>
            <w:shd w:val="clear" w:color="auto" w:fill="auto"/>
            <w:noWrap/>
            <w:vAlign w:val="center"/>
            <w:hideMark/>
          </w:tcPr>
          <w:p w:rsidR="00D446BC" w:rsidRPr="004F0B99" w:rsidRDefault="00D446BC" w:rsidP="00BF4BA5">
            <w:pPr>
              <w:widowControl/>
              <w:jc w:val="center"/>
              <w:rPr>
                <w:rFonts w:ascii="宋体" w:eastAsia="宋体" w:hAnsi="宋体" w:cs="宋体"/>
                <w:b/>
                <w:bCs/>
                <w:color w:val="000000"/>
                <w:kern w:val="0"/>
                <w:sz w:val="20"/>
                <w:szCs w:val="20"/>
              </w:rPr>
            </w:pPr>
            <w:r w:rsidRPr="004F0B99">
              <w:rPr>
                <w:rFonts w:ascii="宋体" w:eastAsia="宋体" w:hAnsi="宋体" w:cs="宋体" w:hint="eastAsia"/>
                <w:b/>
                <w:bCs/>
                <w:color w:val="000000"/>
                <w:kern w:val="0"/>
                <w:sz w:val="20"/>
                <w:szCs w:val="20"/>
              </w:rPr>
              <w:t>序号</w:t>
            </w:r>
          </w:p>
        </w:tc>
        <w:tc>
          <w:tcPr>
            <w:tcW w:w="1556" w:type="dxa"/>
            <w:shd w:val="clear" w:color="auto" w:fill="auto"/>
            <w:vAlign w:val="center"/>
            <w:hideMark/>
          </w:tcPr>
          <w:p w:rsidR="00D446BC" w:rsidRPr="004F0B99" w:rsidRDefault="00D446BC" w:rsidP="00BF4BA5">
            <w:pPr>
              <w:widowControl/>
              <w:jc w:val="center"/>
              <w:rPr>
                <w:rFonts w:ascii="宋体" w:eastAsia="宋体" w:hAnsi="宋体" w:cs="宋体"/>
                <w:b/>
                <w:bCs/>
                <w:color w:val="000000"/>
                <w:kern w:val="0"/>
                <w:sz w:val="20"/>
                <w:szCs w:val="20"/>
              </w:rPr>
            </w:pPr>
            <w:r w:rsidRPr="004F0B99">
              <w:rPr>
                <w:rFonts w:ascii="宋体" w:eastAsia="宋体" w:hAnsi="宋体" w:cs="宋体" w:hint="eastAsia"/>
                <w:b/>
                <w:bCs/>
                <w:color w:val="000000"/>
                <w:kern w:val="0"/>
                <w:sz w:val="20"/>
                <w:szCs w:val="20"/>
              </w:rPr>
              <w:t>货物名称</w:t>
            </w:r>
          </w:p>
        </w:tc>
        <w:tc>
          <w:tcPr>
            <w:tcW w:w="712" w:type="dxa"/>
            <w:shd w:val="clear" w:color="auto" w:fill="auto"/>
            <w:noWrap/>
            <w:vAlign w:val="center"/>
            <w:hideMark/>
          </w:tcPr>
          <w:p w:rsidR="00D446BC" w:rsidRPr="004F0B99" w:rsidRDefault="002C1257" w:rsidP="00BF4BA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数量</w:t>
            </w:r>
          </w:p>
        </w:tc>
        <w:tc>
          <w:tcPr>
            <w:tcW w:w="851" w:type="dxa"/>
            <w:shd w:val="clear" w:color="auto" w:fill="auto"/>
            <w:noWrap/>
            <w:vAlign w:val="center"/>
            <w:hideMark/>
          </w:tcPr>
          <w:p w:rsidR="00D446BC" w:rsidRPr="004F0B99" w:rsidRDefault="002C1257" w:rsidP="00BF4BA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w:t>
            </w:r>
          </w:p>
        </w:tc>
        <w:tc>
          <w:tcPr>
            <w:tcW w:w="1134" w:type="dxa"/>
            <w:shd w:val="clear" w:color="auto" w:fill="auto"/>
            <w:noWrap/>
            <w:vAlign w:val="center"/>
            <w:hideMark/>
          </w:tcPr>
          <w:p w:rsidR="00D446BC" w:rsidRPr="004F0B99" w:rsidRDefault="002C1257" w:rsidP="00BF4BA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w:t>
            </w:r>
          </w:p>
        </w:tc>
        <w:tc>
          <w:tcPr>
            <w:tcW w:w="1134" w:type="dxa"/>
            <w:shd w:val="clear" w:color="auto" w:fill="auto"/>
            <w:noWrap/>
            <w:vAlign w:val="center"/>
            <w:hideMark/>
          </w:tcPr>
          <w:p w:rsidR="00D446BC" w:rsidRPr="004F0B99" w:rsidRDefault="002C1257" w:rsidP="00BF4BA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总价</w:t>
            </w:r>
          </w:p>
        </w:tc>
        <w:tc>
          <w:tcPr>
            <w:tcW w:w="9213" w:type="dxa"/>
            <w:shd w:val="clear" w:color="auto" w:fill="auto"/>
            <w:noWrap/>
            <w:vAlign w:val="center"/>
            <w:hideMark/>
          </w:tcPr>
          <w:p w:rsidR="00D446BC" w:rsidRPr="004F0B99" w:rsidRDefault="002C1257" w:rsidP="00BF4BA5">
            <w:pPr>
              <w:widowControl/>
              <w:jc w:val="center"/>
              <w:rPr>
                <w:rFonts w:ascii="宋体" w:eastAsia="宋体" w:hAnsi="宋体" w:cs="宋体"/>
                <w:b/>
                <w:bCs/>
                <w:color w:val="000000"/>
                <w:kern w:val="0"/>
                <w:sz w:val="20"/>
                <w:szCs w:val="20"/>
              </w:rPr>
            </w:pPr>
            <w:r w:rsidRPr="004F0B99">
              <w:rPr>
                <w:rFonts w:ascii="宋体" w:eastAsia="宋体" w:hAnsi="宋体" w:cs="宋体" w:hint="eastAsia"/>
                <w:b/>
                <w:bCs/>
                <w:color w:val="000000"/>
                <w:kern w:val="0"/>
                <w:sz w:val="20"/>
                <w:szCs w:val="20"/>
              </w:rPr>
              <w:t>技术参数</w:t>
            </w:r>
          </w:p>
        </w:tc>
      </w:tr>
      <w:tr w:rsidR="00C60AA8" w:rsidRPr="00766D9D" w:rsidTr="00C60AA8">
        <w:trPr>
          <w:trHeight w:val="465"/>
        </w:trPr>
        <w:tc>
          <w:tcPr>
            <w:tcW w:w="709" w:type="dxa"/>
            <w:shd w:val="clear" w:color="auto" w:fill="auto"/>
            <w:noWrap/>
            <w:vAlign w:val="center"/>
            <w:hideMark/>
          </w:tcPr>
          <w:p w:rsidR="00D446BC" w:rsidRPr="00C60AA8" w:rsidRDefault="00D446BC" w:rsidP="00BF4BA5">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1</w:t>
            </w:r>
          </w:p>
        </w:tc>
        <w:tc>
          <w:tcPr>
            <w:tcW w:w="1556" w:type="dxa"/>
            <w:shd w:val="clear" w:color="auto" w:fill="auto"/>
            <w:vAlign w:val="center"/>
            <w:hideMark/>
          </w:tcPr>
          <w:p w:rsidR="00D446BC" w:rsidRPr="00C60AA8" w:rsidRDefault="00D446BC" w:rsidP="00BF4BA5">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移动录播主机</w:t>
            </w:r>
          </w:p>
        </w:tc>
        <w:tc>
          <w:tcPr>
            <w:tcW w:w="712" w:type="dxa"/>
            <w:shd w:val="clear" w:color="auto" w:fill="auto"/>
            <w:vAlign w:val="center"/>
            <w:hideMark/>
          </w:tcPr>
          <w:p w:rsidR="00D446BC" w:rsidRPr="00C60AA8" w:rsidRDefault="002C1257" w:rsidP="002C1257">
            <w:pPr>
              <w:widowControl/>
              <w:jc w:val="left"/>
              <w:rPr>
                <w:rFonts w:ascii="宋体" w:eastAsia="宋体" w:hAnsi="宋体" w:cs="宋体"/>
                <w:b/>
                <w:color w:val="000000"/>
                <w:kern w:val="0"/>
                <w:szCs w:val="21"/>
              </w:rPr>
            </w:pPr>
            <w:r w:rsidRPr="00C60AA8">
              <w:rPr>
                <w:rFonts w:ascii="宋体" w:eastAsia="宋体" w:hAnsi="宋体" w:cs="宋体"/>
                <w:b/>
                <w:color w:val="000000"/>
                <w:kern w:val="0"/>
                <w:szCs w:val="21"/>
              </w:rPr>
              <w:t>1</w:t>
            </w:r>
          </w:p>
        </w:tc>
        <w:tc>
          <w:tcPr>
            <w:tcW w:w="851" w:type="dxa"/>
            <w:shd w:val="clear" w:color="auto" w:fill="auto"/>
            <w:noWrap/>
            <w:vAlign w:val="center"/>
            <w:hideMark/>
          </w:tcPr>
          <w:p w:rsidR="00D446BC" w:rsidRPr="00C60AA8" w:rsidRDefault="002C1257" w:rsidP="00BF4BA5">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台</w:t>
            </w:r>
          </w:p>
        </w:tc>
        <w:tc>
          <w:tcPr>
            <w:tcW w:w="1134" w:type="dxa"/>
            <w:shd w:val="clear" w:color="auto" w:fill="auto"/>
            <w:noWrap/>
            <w:vAlign w:val="center"/>
            <w:hideMark/>
          </w:tcPr>
          <w:p w:rsidR="00D446BC" w:rsidRPr="00C60AA8" w:rsidRDefault="002C1257" w:rsidP="002C1257">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65000</w:t>
            </w:r>
          </w:p>
        </w:tc>
        <w:tc>
          <w:tcPr>
            <w:tcW w:w="1134" w:type="dxa"/>
            <w:shd w:val="clear" w:color="auto" w:fill="auto"/>
            <w:noWrap/>
            <w:vAlign w:val="center"/>
            <w:hideMark/>
          </w:tcPr>
          <w:p w:rsidR="00D446BC" w:rsidRPr="00C60AA8" w:rsidRDefault="00D446BC" w:rsidP="00BF4BA5">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65000</w:t>
            </w:r>
          </w:p>
        </w:tc>
        <w:tc>
          <w:tcPr>
            <w:tcW w:w="9213" w:type="dxa"/>
            <w:shd w:val="clear" w:color="auto" w:fill="auto"/>
            <w:noWrap/>
            <w:vAlign w:val="center"/>
            <w:hideMark/>
          </w:tcPr>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 xml:space="preserve">  </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1)</w:t>
            </w:r>
            <w:r w:rsidRPr="00C60AA8">
              <w:rPr>
                <w:rFonts w:ascii="宋体" w:eastAsia="宋体" w:hAnsi="宋体" w:cs="宋体"/>
                <w:color w:val="000000"/>
                <w:kern w:val="0"/>
                <w:szCs w:val="21"/>
              </w:rPr>
              <w:tab/>
              <w:t>便携式移动录播主机高度＜2U，重量＜6kg，采用笔记本翻盖式设计。主机与导播显示屏一体化设计，主机内嵌15寸及以上1920*1080高清液晶触控屏，电容屏，支持触控导播操作。</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2) 导播键盘支持录制、停止、摄像机控制、预置位调用、画面切换、专场特技等功能按键，提供导播摇杆便于摄像机的云台控制操作。</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3) 考虑设备稳定性，录播主机采用嵌入式架构设计，采用Linux操作系统，采用≤24V安全电压供电，整机采用无风扇设计，在满负荷工作的情况下产生的噪音以A计权声压级度量≤45dBA，在满负荷工作的情况下，整机功耗≤55W。</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4) 内置音频处理功能，支持EQ均衡调节、回声抑制、增益调节及音频采样率和比特率设置。支持对音频输入输出通道进行音量调节，支持对音频输出通道进行静音设置。提供上述功能的软件设置界面截图。</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5) 支持5路1080P高清视频输入，包括4路3G-SDI高清摄像机信号、1路HDMI信号或1路VGA信号。</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 xml:space="preserve">6) 录播主机应充分考虑录播系统远程管控的需求，具有休眠工作模式，当录播主机处于休眠状态时，支持教学视频资源管理系统自动远程唤醒录播主机，使录播主机通过FTP方式进行录制视频文件的自动上传至教学视频资源管理系统，提供休眠工作模式设置界面截图； </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7) 采用AAC音频编码技术，支持3路音频输入、1路Lineout、1路耳机监听输出。</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8) 采用标准H.264视频编码技术，便携式便携式录播主机应支持电影模式和资源模式同步录制。支持网络多流和本地SDI多流两种录制模式，可实现摄像机无线接入多流录制。提供两种多流录制方式功能界面截图。</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9) 内置至少</w:t>
            </w:r>
            <w:r w:rsidR="00EB312A">
              <w:rPr>
                <w:rFonts w:ascii="宋体" w:eastAsia="宋体" w:hAnsi="宋体" w:cs="宋体" w:hint="eastAsia"/>
                <w:color w:val="000000"/>
                <w:kern w:val="0"/>
                <w:szCs w:val="21"/>
              </w:rPr>
              <w:t>4</w:t>
            </w:r>
            <w:r w:rsidRPr="00C60AA8">
              <w:rPr>
                <w:rFonts w:ascii="宋体" w:eastAsia="宋体" w:hAnsi="宋体" w:cs="宋体"/>
                <w:color w:val="000000"/>
                <w:kern w:val="0"/>
                <w:szCs w:val="21"/>
              </w:rPr>
              <w:t>T</w:t>
            </w:r>
            <w:r w:rsidR="0015768C" w:rsidRPr="00C60AA8">
              <w:rPr>
                <w:rFonts w:ascii="宋体" w:eastAsia="宋体" w:hAnsi="宋体" w:hint="eastAsia"/>
                <w:color w:val="000000"/>
                <w:szCs w:val="21"/>
              </w:rPr>
              <w:t xml:space="preserve"> </w:t>
            </w:r>
            <w:r w:rsidR="0015768C">
              <w:rPr>
                <w:rFonts w:ascii="宋体" w:eastAsia="宋体" w:hAnsi="宋体" w:hint="eastAsia"/>
                <w:color w:val="000000"/>
                <w:szCs w:val="21"/>
              </w:rPr>
              <w:t>SATA 7.2k 3.5in</w:t>
            </w:r>
            <w:r w:rsidRPr="00C60AA8">
              <w:rPr>
                <w:rFonts w:ascii="宋体" w:eastAsia="宋体" w:hAnsi="宋体" w:cs="宋体"/>
                <w:color w:val="000000"/>
                <w:kern w:val="0"/>
                <w:szCs w:val="21"/>
              </w:rPr>
              <w:t>存储硬盘，支持MP4视频封装格式。</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lastRenderedPageBreak/>
              <w:t>10) 支持4个USB接口，支持U盘/移动硬盘同步录制、视频拷贝，支持鼠标键盘的本地导播操作。 提供USB同步保存功能设置截图；</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11) 视频传输：高清摄像机采用3G-SDI方式传输，保证视频传输质量，不接受网络传输方式。支持PoC供电，实现高清摄像机视频信号、PoC供电信号和控制信号同传。提供高清录播主机支持POC供电软件截图；</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12) 主机与摄像机之间支持通过无线信号进行视频传输，视频质量达到1080P高清画质。可通过无线信号实现便携式录播主机对摄像机的云台控制、调焦和预置位的设置与调用功能。</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13) 具有嵌入式低功耗环保优势，整机正常工作状态下功耗不超过50W。采用无风扇散热设计，低噪音不影响正常授课。</w:t>
            </w:r>
          </w:p>
          <w:p w:rsidR="00D446BC" w:rsidRPr="00C60AA8" w:rsidRDefault="002C1257" w:rsidP="00C60AA8">
            <w:pPr>
              <w:widowControl/>
              <w:rPr>
                <w:rFonts w:ascii="宋体" w:eastAsia="宋体" w:hAnsi="宋体" w:cs="宋体"/>
                <w:color w:val="000000"/>
                <w:kern w:val="0"/>
                <w:szCs w:val="21"/>
              </w:rPr>
            </w:pPr>
            <w:r w:rsidRPr="00C60AA8">
              <w:rPr>
                <w:rFonts w:ascii="宋体" w:eastAsia="宋体" w:hAnsi="宋体" w:cs="宋体"/>
                <w:color w:val="000000"/>
                <w:kern w:val="0"/>
                <w:szCs w:val="21"/>
              </w:rPr>
              <w:t>14）第3条和第11条参数需提供经国家认可的具备检测资质的检测机构出具的检测报告（检测报告需具有CANS标识）。</w:t>
            </w:r>
          </w:p>
        </w:tc>
      </w:tr>
      <w:tr w:rsidR="00C60AA8" w:rsidRPr="00766D9D" w:rsidTr="00C60AA8">
        <w:trPr>
          <w:trHeight w:val="465"/>
        </w:trPr>
        <w:tc>
          <w:tcPr>
            <w:tcW w:w="709"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lastRenderedPageBreak/>
              <w:t>2</w:t>
            </w:r>
          </w:p>
        </w:tc>
        <w:tc>
          <w:tcPr>
            <w:tcW w:w="1556" w:type="dxa"/>
            <w:shd w:val="clear" w:color="auto" w:fill="auto"/>
            <w:vAlign w:val="center"/>
            <w:hideMark/>
          </w:tcPr>
          <w:p w:rsidR="002C1257" w:rsidRPr="00C60AA8" w:rsidRDefault="002C1257" w:rsidP="002C1257">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录播系统</w:t>
            </w:r>
          </w:p>
        </w:tc>
        <w:tc>
          <w:tcPr>
            <w:tcW w:w="712" w:type="dxa"/>
            <w:shd w:val="clear" w:color="auto" w:fill="auto"/>
            <w:vAlign w:val="center"/>
            <w:hideMark/>
          </w:tcPr>
          <w:p w:rsidR="002C1257" w:rsidRPr="00C60AA8" w:rsidRDefault="002C1257" w:rsidP="002C1257">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1</w:t>
            </w:r>
          </w:p>
        </w:tc>
        <w:tc>
          <w:tcPr>
            <w:tcW w:w="851"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套</w:t>
            </w:r>
          </w:p>
        </w:tc>
        <w:tc>
          <w:tcPr>
            <w:tcW w:w="1134"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32000</w:t>
            </w:r>
          </w:p>
        </w:tc>
        <w:tc>
          <w:tcPr>
            <w:tcW w:w="1134"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32000</w:t>
            </w:r>
          </w:p>
        </w:tc>
        <w:tc>
          <w:tcPr>
            <w:tcW w:w="9213" w:type="dxa"/>
            <w:shd w:val="clear" w:color="auto" w:fill="auto"/>
            <w:noWrap/>
            <w:vAlign w:val="center"/>
            <w:hideMark/>
          </w:tcPr>
          <w:p w:rsidR="002C1257" w:rsidRPr="00C60AA8" w:rsidRDefault="002C1257" w:rsidP="00C60AA8">
            <w:pPr>
              <w:widowControl/>
              <w:rPr>
                <w:rFonts w:ascii="宋体" w:eastAsia="宋体" w:hAnsi="宋体" w:cs="宋体"/>
                <w:color w:val="000000"/>
                <w:kern w:val="0"/>
                <w:szCs w:val="21"/>
              </w:rPr>
            </w:pP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流媒体管理软件：</w:t>
            </w:r>
            <w:r w:rsidRPr="00C60AA8">
              <w:rPr>
                <w:rFonts w:ascii="宋体" w:eastAsia="宋体" w:hAnsi="宋体" w:cs="宋体" w:hint="eastAsia"/>
                <w:color w:val="000000"/>
                <w:kern w:val="0"/>
                <w:szCs w:val="21"/>
              </w:rPr>
              <w:br/>
              <w:t>1）支持主机内嵌液晶屏和鼠标进行系统管理，同时支持B/S架构设计，能够方便教师使用IE、360、chrome等主流浏览器通过网络直接访问录播主机进行管理。</w:t>
            </w:r>
            <w:r w:rsidRPr="00C60AA8">
              <w:rPr>
                <w:rFonts w:ascii="宋体" w:eastAsia="宋体" w:hAnsi="宋体" w:cs="宋体" w:hint="eastAsia"/>
                <w:color w:val="000000"/>
                <w:kern w:val="0"/>
                <w:szCs w:val="21"/>
              </w:rPr>
              <w:br/>
              <w:t>2）支持录制、暂停、停止等基本功能操作。</w:t>
            </w:r>
            <w:r w:rsidRPr="00C60AA8">
              <w:rPr>
                <w:rFonts w:ascii="宋体" w:eastAsia="宋体" w:hAnsi="宋体" w:cs="宋体" w:hint="eastAsia"/>
                <w:color w:val="000000"/>
                <w:kern w:val="0"/>
                <w:szCs w:val="21"/>
              </w:rPr>
              <w:br/>
              <w:t>3）支持导播管理、系统参数管理、用户管理、录制管理、网络参数管理。</w:t>
            </w:r>
            <w:r w:rsidRPr="00C60AA8">
              <w:rPr>
                <w:rFonts w:ascii="宋体" w:eastAsia="宋体" w:hAnsi="宋体" w:cs="宋体" w:hint="eastAsia"/>
                <w:color w:val="000000"/>
                <w:kern w:val="0"/>
                <w:szCs w:val="21"/>
              </w:rPr>
              <w:br/>
              <w:t>4）支持三种上电模式，包括关机模式、休眠模式和工作模式。</w:t>
            </w:r>
            <w:r w:rsidRPr="00C60AA8">
              <w:rPr>
                <w:rFonts w:ascii="宋体" w:eastAsia="宋体" w:hAnsi="宋体" w:cs="宋体" w:hint="eastAsia"/>
                <w:color w:val="000000"/>
                <w:kern w:val="0"/>
                <w:szCs w:val="21"/>
              </w:rPr>
              <w:br/>
              <w:t>5）支持硬盘格式化功能，支持对设备异常断电、宕机造成的损坏视频文件进行修复。提供上述功能软件界面截图。</w:t>
            </w:r>
            <w:r w:rsidRPr="00C60AA8">
              <w:rPr>
                <w:rFonts w:ascii="宋体" w:eastAsia="宋体" w:hAnsi="宋体" w:cs="宋体" w:hint="eastAsia"/>
                <w:color w:val="000000"/>
                <w:kern w:val="0"/>
                <w:szCs w:val="21"/>
              </w:rPr>
              <w:br/>
              <w:t>6）支持中英文双语版本切换，适合不同用户的应用需求。提供中英文切换功能界面截图。</w:t>
            </w:r>
            <w:r w:rsidRPr="00C60AA8">
              <w:rPr>
                <w:rFonts w:ascii="宋体" w:eastAsia="宋体" w:hAnsi="宋体" w:cs="宋体" w:hint="eastAsia"/>
                <w:color w:val="000000"/>
                <w:kern w:val="0"/>
                <w:szCs w:val="21"/>
              </w:rPr>
              <w:br/>
              <w:t>7）支持系统软件版本管理，包括软件版本查询，在线升级与系统授权。支持查询录播主机的设备型号、版本信息、机身号和设备运行的实时CPU温度。</w:t>
            </w:r>
            <w:r w:rsidRPr="00C60AA8">
              <w:rPr>
                <w:rFonts w:ascii="宋体" w:eastAsia="宋体" w:hAnsi="宋体" w:cs="宋体" w:hint="eastAsia"/>
                <w:color w:val="000000"/>
                <w:kern w:val="0"/>
                <w:szCs w:val="21"/>
              </w:rPr>
              <w:br/>
              <w:t>8）支持预设互动数据，包括互动对象的名称、IP、协议方式等。支持预设20个互动录播教室信息。提供上述功能的软件界面截图。</w:t>
            </w:r>
            <w:r w:rsidRPr="00C60AA8">
              <w:rPr>
                <w:rFonts w:ascii="宋体" w:eastAsia="宋体" w:hAnsi="宋体" w:cs="宋体" w:hint="eastAsia"/>
                <w:color w:val="000000"/>
                <w:kern w:val="0"/>
                <w:szCs w:val="21"/>
              </w:rPr>
              <w:br/>
              <w:t>9）支持录播模式和互动模式两种工作模式。互动模式下，支持通过导播画面实时监视远端互动录</w:t>
            </w:r>
            <w:r w:rsidRPr="00C60AA8">
              <w:rPr>
                <w:rFonts w:ascii="宋体" w:eastAsia="宋体" w:hAnsi="宋体" w:cs="宋体" w:hint="eastAsia"/>
                <w:color w:val="000000"/>
                <w:kern w:val="0"/>
                <w:szCs w:val="21"/>
              </w:rPr>
              <w:lastRenderedPageBreak/>
              <w:t>播教室学生画面，支持实时预览传到远端互动录播教室的最终互动画面。互动画面支持实时进行本地教师信号、学生信号、电脑信号以及远端信号的自由组合布局。提供上述功能的软件界面截图。</w:t>
            </w:r>
            <w:r w:rsidRPr="00C60AA8">
              <w:rPr>
                <w:rFonts w:ascii="宋体" w:eastAsia="宋体" w:hAnsi="宋体" w:cs="宋体" w:hint="eastAsia"/>
                <w:color w:val="000000"/>
                <w:kern w:val="0"/>
                <w:szCs w:val="21"/>
              </w:rPr>
              <w:br/>
              <w:t>10）支持网络检测功能，实时检测与远端设备的连接丢包数、网速情况。支持启动网络自适应功能。提供上述功能的软件界面截图。</w:t>
            </w:r>
            <w:r w:rsidRPr="00C60AA8">
              <w:rPr>
                <w:rFonts w:ascii="宋体" w:eastAsia="宋体" w:hAnsi="宋体" w:cs="宋体" w:hint="eastAsia"/>
                <w:color w:val="000000"/>
                <w:kern w:val="0"/>
                <w:szCs w:val="21"/>
              </w:rPr>
              <w:br/>
              <w:t>11）互动管理：系统内置互动功能，兼容H.323/SIP主流互动协议,在音视频互动时，双向互动在2Mbps带宽下可实现1080P@30FPS、1080P@60FPS的画质，在音视频互动时系统总丢包率≤20%的网络环境下，视频清晰、声音可辨。</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12）</w:t>
            </w:r>
            <w:r w:rsidRPr="00C60AA8">
              <w:rPr>
                <w:rFonts w:ascii="宋体" w:eastAsia="宋体" w:hAnsi="宋体" w:cs="宋体" w:hint="eastAsia"/>
                <w:color w:val="393939"/>
                <w:kern w:val="0"/>
                <w:szCs w:val="21"/>
              </w:rPr>
              <w:t>第11条参数需提供经国家认可的具备检测资质的检测机构出具的检测报告</w:t>
            </w:r>
            <w:r w:rsidRPr="00C60AA8">
              <w:rPr>
                <w:rFonts w:ascii="宋体" w:eastAsia="宋体" w:hAnsi="宋体" w:cs="宋体" w:hint="eastAsia"/>
                <w:color w:val="000000"/>
                <w:kern w:val="0"/>
                <w:szCs w:val="21"/>
              </w:rPr>
              <w:t>（检测报告需具有CANS标识）</w:t>
            </w:r>
            <w:r w:rsidRPr="00C60AA8">
              <w:rPr>
                <w:rFonts w:ascii="宋体" w:eastAsia="宋体" w:hAnsi="宋体" w:cs="宋体" w:hint="eastAsia"/>
                <w:color w:val="393939"/>
                <w:kern w:val="0"/>
                <w:szCs w:val="21"/>
              </w:rPr>
              <w:t>。</w:t>
            </w:r>
            <w:r w:rsidRPr="00C60AA8">
              <w:rPr>
                <w:rFonts w:ascii="宋体" w:eastAsia="宋体" w:hAnsi="宋体" w:cs="宋体" w:hint="eastAsia"/>
                <w:color w:val="000000"/>
                <w:kern w:val="0"/>
                <w:szCs w:val="21"/>
              </w:rPr>
              <w:br/>
              <w:t>流媒体直播软件：</w:t>
            </w:r>
            <w:r w:rsidRPr="00C60AA8">
              <w:rPr>
                <w:rFonts w:ascii="宋体" w:eastAsia="宋体" w:hAnsi="宋体" w:cs="宋体" w:hint="eastAsia"/>
                <w:color w:val="000000"/>
                <w:kern w:val="0"/>
                <w:szCs w:val="21"/>
              </w:rPr>
              <w:br/>
              <w:t>1）支持录播一键开启“直播”功能。</w:t>
            </w:r>
            <w:r w:rsidRPr="00C60AA8">
              <w:rPr>
                <w:rFonts w:ascii="宋体" w:eastAsia="宋体" w:hAnsi="宋体" w:cs="宋体" w:hint="eastAsia"/>
                <w:color w:val="000000"/>
                <w:kern w:val="0"/>
                <w:szCs w:val="21"/>
              </w:rPr>
              <w:br/>
              <w:t>2）支持网络直播参数设置、直播码流设置</w:t>
            </w:r>
            <w:r w:rsidRPr="00C60AA8">
              <w:rPr>
                <w:rFonts w:ascii="宋体" w:eastAsia="宋体" w:hAnsi="宋体" w:cs="宋体" w:hint="eastAsia"/>
                <w:color w:val="000000"/>
                <w:kern w:val="0"/>
                <w:szCs w:val="21"/>
              </w:rPr>
              <w:br/>
              <w:t>3）支持主码流、子码流双码流直播功能，主、子码流可设不同的分辨率与码流。</w:t>
            </w:r>
            <w:r w:rsidRPr="00C60AA8">
              <w:rPr>
                <w:rFonts w:ascii="宋体" w:eastAsia="宋体" w:hAnsi="宋体" w:cs="宋体" w:hint="eastAsia"/>
                <w:color w:val="000000"/>
                <w:kern w:val="0"/>
                <w:szCs w:val="21"/>
              </w:rPr>
              <w:br/>
              <w:t>4）支持自定义直播分辨率、码流大小，以适应不同网络环境下保持直播的流畅性。提供超清（1080P/4Mbps）、高清（720P/2Mbps）、标清（960*540/1Mbps）等多种直播分辨率与码流可选。</w:t>
            </w:r>
            <w:r w:rsidRPr="00C60AA8">
              <w:rPr>
                <w:rFonts w:ascii="宋体" w:eastAsia="宋体" w:hAnsi="宋体" w:cs="宋体" w:hint="eastAsia"/>
                <w:color w:val="000000"/>
                <w:kern w:val="0"/>
                <w:szCs w:val="21"/>
              </w:rPr>
              <w:br/>
              <w:t>5）支持HTTP、RTMP、RTSP多种直播视频流协议，支持TCP和UDP传输协议。</w:t>
            </w:r>
            <w:r w:rsidRPr="00C60AA8">
              <w:rPr>
                <w:rFonts w:ascii="宋体" w:eastAsia="宋体" w:hAnsi="宋体" w:cs="宋体" w:hint="eastAsia"/>
                <w:color w:val="000000"/>
                <w:kern w:val="0"/>
                <w:szCs w:val="21"/>
              </w:rPr>
              <w:br/>
              <w:t>6）支持RTMP推流直播功能，除录播向资源平台实现FTP推流上传外，至少额外支持3路以上RTMP推流功能，实现与第三方平台和系统的推流对接。提供上述功能软件界面截图。</w:t>
            </w:r>
            <w:r w:rsidRPr="00C60AA8">
              <w:rPr>
                <w:rFonts w:ascii="宋体" w:eastAsia="宋体" w:hAnsi="宋体" w:cs="宋体" w:hint="eastAsia"/>
                <w:color w:val="000000"/>
                <w:kern w:val="0"/>
                <w:szCs w:val="21"/>
              </w:rPr>
              <w:br/>
              <w:t>7）支持VLC缓冲设置功能，可精确到毫秒，缓冲时间阈值280~500ms可设。</w:t>
            </w:r>
            <w:r w:rsidRPr="00C60AA8">
              <w:rPr>
                <w:rFonts w:ascii="宋体" w:eastAsia="宋体" w:hAnsi="宋体" w:cs="宋体" w:hint="eastAsia"/>
                <w:color w:val="000000"/>
                <w:kern w:val="0"/>
                <w:szCs w:val="21"/>
              </w:rPr>
              <w:br/>
              <w:t>流媒体点播软件：</w:t>
            </w:r>
            <w:r w:rsidRPr="00C60AA8">
              <w:rPr>
                <w:rFonts w:ascii="宋体" w:eastAsia="宋体" w:hAnsi="宋体" w:cs="宋体" w:hint="eastAsia"/>
                <w:color w:val="000000"/>
                <w:kern w:val="0"/>
                <w:szCs w:val="21"/>
              </w:rPr>
              <w:br/>
              <w:t>1）为方便资源管理，系统需支持对录制视频按标题、主持人、时间、时长进行排序；可按照主题、主讲人进行分组展示；</w:t>
            </w:r>
            <w:r w:rsidRPr="00C60AA8">
              <w:rPr>
                <w:rFonts w:ascii="宋体" w:eastAsia="宋体" w:hAnsi="宋体" w:cs="宋体" w:hint="eastAsia"/>
                <w:color w:val="000000"/>
                <w:kern w:val="0"/>
                <w:szCs w:val="21"/>
              </w:rPr>
              <w:br/>
              <w:t>2）支持高、低双码流录制功能，支持自定义录制分辨率、帧率和码流，码流512kbps到40Mbps可设。提供自定义录制分辨率、码流、帧率的软件功能界面截图。支持对视频文件进行点播回放，支持拖拽播放进度条播放；</w:t>
            </w:r>
            <w:r w:rsidRPr="00C60AA8">
              <w:rPr>
                <w:rFonts w:ascii="宋体" w:eastAsia="宋体" w:hAnsi="宋体" w:cs="宋体" w:hint="eastAsia"/>
                <w:color w:val="000000"/>
                <w:kern w:val="0"/>
                <w:szCs w:val="21"/>
              </w:rPr>
              <w:br/>
              <w:t>3）分割录制：录制文件支持分割技术，可按照用户设定的文件时长自动分割录制成多个视频文件，</w:t>
            </w:r>
            <w:r w:rsidRPr="00C60AA8">
              <w:rPr>
                <w:rFonts w:ascii="宋体" w:eastAsia="宋体" w:hAnsi="宋体" w:cs="宋体" w:hint="eastAsia"/>
                <w:color w:val="000000"/>
                <w:kern w:val="0"/>
                <w:szCs w:val="21"/>
              </w:rPr>
              <w:lastRenderedPageBreak/>
              <w:t>提供不分段、30分钟分段、60分钟分段三种方式可选。提供上述功能软件界面截图；</w:t>
            </w:r>
            <w:r w:rsidRPr="00C60AA8">
              <w:rPr>
                <w:rFonts w:ascii="宋体" w:eastAsia="宋体" w:hAnsi="宋体" w:cs="宋体" w:hint="eastAsia"/>
                <w:color w:val="000000"/>
                <w:kern w:val="0"/>
                <w:szCs w:val="21"/>
              </w:rPr>
              <w:br/>
              <w:t>4）支持对资源模式和电影模式同步多流录制的视频进行管理和点播，点播分辨率达1080P；</w:t>
            </w:r>
            <w:r w:rsidRPr="00C60AA8">
              <w:rPr>
                <w:rFonts w:ascii="宋体" w:eastAsia="宋体" w:hAnsi="宋体" w:cs="宋体" w:hint="eastAsia"/>
                <w:color w:val="000000"/>
                <w:kern w:val="0"/>
                <w:szCs w:val="21"/>
              </w:rPr>
              <w:br/>
              <w:t>5）支持查询视频文件的分辨率、帧率和码流；</w:t>
            </w:r>
            <w:r w:rsidRPr="00C60AA8">
              <w:rPr>
                <w:rFonts w:ascii="宋体" w:eastAsia="宋体" w:hAnsi="宋体" w:cs="宋体" w:hint="eastAsia"/>
                <w:color w:val="000000"/>
                <w:kern w:val="0"/>
                <w:szCs w:val="21"/>
              </w:rPr>
              <w:br/>
              <w:t>6）支持录像文件下载；</w:t>
            </w:r>
            <w:r w:rsidRPr="00C60AA8">
              <w:rPr>
                <w:rFonts w:ascii="宋体" w:eastAsia="宋体" w:hAnsi="宋体" w:cs="宋体" w:hint="eastAsia"/>
                <w:color w:val="000000"/>
                <w:kern w:val="0"/>
                <w:szCs w:val="21"/>
              </w:rPr>
              <w:br/>
              <w:t>7）支持对视频进行手动FTP上传。</w:t>
            </w:r>
            <w:r w:rsidRPr="00C60AA8">
              <w:rPr>
                <w:rFonts w:ascii="宋体" w:eastAsia="宋体" w:hAnsi="宋体" w:cs="宋体" w:hint="eastAsia"/>
                <w:color w:val="000000"/>
                <w:kern w:val="0"/>
                <w:szCs w:val="21"/>
              </w:rPr>
              <w:br/>
              <w:t>流媒体导播软件：</w:t>
            </w:r>
            <w:r w:rsidRPr="00C60AA8">
              <w:rPr>
                <w:rFonts w:ascii="宋体" w:eastAsia="宋体" w:hAnsi="宋体" w:cs="宋体" w:hint="eastAsia"/>
                <w:color w:val="000000"/>
                <w:kern w:val="0"/>
                <w:szCs w:val="21"/>
              </w:rPr>
              <w:br/>
              <w:t>1）支持通过内嵌导播键盘和液晶屏进行本地导播，支持外接鼠标、键盘，保证导播具有较好的实时性和流畅性。</w:t>
            </w:r>
            <w:r w:rsidRPr="00C60AA8">
              <w:rPr>
                <w:rFonts w:ascii="宋体" w:eastAsia="宋体" w:hAnsi="宋体" w:cs="宋体" w:hint="eastAsia"/>
                <w:color w:val="000000"/>
                <w:kern w:val="0"/>
                <w:szCs w:val="21"/>
              </w:rPr>
              <w:br/>
              <w:t>2）提供4路摄像机画面和1路教师电脑画面预览窗口，支持视频画面任意切换。</w:t>
            </w:r>
            <w:r w:rsidRPr="00C60AA8">
              <w:rPr>
                <w:rFonts w:ascii="宋体" w:eastAsia="宋体" w:hAnsi="宋体" w:cs="宋体" w:hint="eastAsia"/>
                <w:color w:val="000000"/>
                <w:kern w:val="0"/>
                <w:szCs w:val="21"/>
              </w:rPr>
              <w:br/>
              <w:t>3）支持7种以上可选布局模式，包括双分屏、三分屏、画中画等。支持两个自定义布局方式，支持多个视频图层自由叠加组合，支持叠加纯色图层，自定义布局时可随意拖拉画面窗口。提供布局模式软件界面截图。</w:t>
            </w:r>
            <w:r w:rsidRPr="00C60AA8">
              <w:rPr>
                <w:rFonts w:ascii="宋体" w:eastAsia="宋体" w:hAnsi="宋体" w:cs="宋体" w:hint="eastAsia"/>
                <w:color w:val="000000"/>
                <w:kern w:val="0"/>
                <w:szCs w:val="21"/>
              </w:rPr>
              <w:br/>
              <w:t>4）应具有鼠标快速定位功能，通过鼠标点击快速居中画面区域，通过鼠标滚轮可以调节云台摄像机的焦距。每个云台摄像机应至少支持8个预置位设置与调用功能。</w:t>
            </w:r>
            <w:r w:rsidRPr="00C60AA8">
              <w:rPr>
                <w:rFonts w:ascii="宋体" w:eastAsia="宋体" w:hAnsi="宋体" w:cs="宋体" w:hint="eastAsia"/>
                <w:color w:val="000000"/>
                <w:kern w:val="0"/>
                <w:szCs w:val="21"/>
              </w:rPr>
              <w:br/>
              <w:t>5）提供8种以上转场特效，包括渐变、缩放、切换等。支持在添加LOGO、字幕功能，支持通过鼠标直接拖拽设置LOGO和字幕在画面的显示位置。</w:t>
            </w:r>
            <w:r w:rsidRPr="00C60AA8">
              <w:rPr>
                <w:rFonts w:ascii="宋体" w:eastAsia="宋体" w:hAnsi="宋体" w:cs="宋体" w:hint="eastAsia"/>
                <w:color w:val="000000"/>
                <w:kern w:val="0"/>
                <w:szCs w:val="21"/>
              </w:rPr>
              <w:br/>
              <w:t>6）支持快速调用预设的字幕内容，支持实时添加字幕，字幕颜色、字幕描边、字幕背景可设。支持字幕和背景的透明度设置功能。支持字幕滚动和固定位置两种显示方式。提供上述功能软件界面截图。</w:t>
            </w: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7）</w:t>
            </w:r>
            <w:r w:rsidRPr="00C60AA8">
              <w:rPr>
                <w:rFonts w:ascii="宋体" w:eastAsia="宋体" w:hAnsi="宋体" w:cs="宋体" w:hint="eastAsia"/>
                <w:color w:val="393939"/>
                <w:kern w:val="0"/>
                <w:szCs w:val="21"/>
              </w:rPr>
              <w:t>第3条参数需提供经国家认可的具备检测资质的检测机构出具的检测报告</w:t>
            </w:r>
            <w:r w:rsidRPr="00C60AA8">
              <w:rPr>
                <w:rFonts w:ascii="宋体" w:eastAsia="宋体" w:hAnsi="宋体" w:cs="宋体" w:hint="eastAsia"/>
                <w:color w:val="000000"/>
                <w:kern w:val="0"/>
                <w:szCs w:val="21"/>
              </w:rPr>
              <w:t>（检测报告需具有CANS标识）</w:t>
            </w:r>
            <w:r w:rsidRPr="00C60AA8">
              <w:rPr>
                <w:rFonts w:ascii="宋体" w:eastAsia="宋体" w:hAnsi="宋体" w:cs="宋体" w:hint="eastAsia"/>
                <w:color w:val="393939"/>
                <w:kern w:val="0"/>
                <w:szCs w:val="21"/>
              </w:rPr>
              <w:t>。</w:t>
            </w:r>
          </w:p>
        </w:tc>
      </w:tr>
      <w:tr w:rsidR="00C60AA8" w:rsidRPr="00766D9D" w:rsidTr="00C60AA8">
        <w:trPr>
          <w:trHeight w:val="465"/>
        </w:trPr>
        <w:tc>
          <w:tcPr>
            <w:tcW w:w="709"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lastRenderedPageBreak/>
              <w:t>3</w:t>
            </w:r>
          </w:p>
        </w:tc>
        <w:tc>
          <w:tcPr>
            <w:tcW w:w="1556" w:type="dxa"/>
            <w:shd w:val="clear" w:color="auto" w:fill="auto"/>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无线高清</w:t>
            </w:r>
          </w:p>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摄像机</w:t>
            </w:r>
          </w:p>
        </w:tc>
        <w:tc>
          <w:tcPr>
            <w:tcW w:w="712" w:type="dxa"/>
            <w:shd w:val="clear" w:color="auto" w:fill="auto"/>
            <w:vAlign w:val="center"/>
            <w:hideMark/>
          </w:tcPr>
          <w:p w:rsidR="002C1257" w:rsidRPr="00C60AA8" w:rsidRDefault="002C1257" w:rsidP="002C1257">
            <w:pPr>
              <w:widowControl/>
              <w:jc w:val="center"/>
              <w:rPr>
                <w:rFonts w:ascii="宋体" w:eastAsia="宋体" w:hAnsi="宋体"/>
                <w:szCs w:val="21"/>
              </w:rPr>
            </w:pPr>
            <w:r w:rsidRPr="00C60AA8">
              <w:rPr>
                <w:rFonts w:ascii="宋体" w:eastAsia="宋体" w:hAnsi="宋体" w:hint="eastAsia"/>
                <w:szCs w:val="21"/>
              </w:rPr>
              <w:t>3</w:t>
            </w:r>
          </w:p>
        </w:tc>
        <w:tc>
          <w:tcPr>
            <w:tcW w:w="851"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台</w:t>
            </w:r>
          </w:p>
        </w:tc>
        <w:tc>
          <w:tcPr>
            <w:tcW w:w="1134" w:type="dxa"/>
            <w:shd w:val="clear" w:color="auto" w:fill="auto"/>
            <w:noWrap/>
            <w:vAlign w:val="center"/>
            <w:hideMark/>
          </w:tcPr>
          <w:p w:rsidR="002C1257" w:rsidRPr="00C60AA8" w:rsidRDefault="0015768C" w:rsidP="002C125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13500</w:t>
            </w:r>
          </w:p>
        </w:tc>
        <w:tc>
          <w:tcPr>
            <w:tcW w:w="1134" w:type="dxa"/>
            <w:shd w:val="clear" w:color="auto" w:fill="auto"/>
            <w:noWrap/>
            <w:vAlign w:val="center"/>
            <w:hideMark/>
          </w:tcPr>
          <w:p w:rsidR="002C1257" w:rsidRPr="00C60AA8" w:rsidRDefault="0015768C" w:rsidP="002C125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40500</w:t>
            </w:r>
          </w:p>
        </w:tc>
        <w:tc>
          <w:tcPr>
            <w:tcW w:w="9213" w:type="dxa"/>
            <w:shd w:val="clear" w:color="auto" w:fill="auto"/>
            <w:noWrap/>
            <w:vAlign w:val="center"/>
            <w:hideMark/>
          </w:tcPr>
          <w:p w:rsidR="002C1257" w:rsidRDefault="002C1257" w:rsidP="00C60AA8">
            <w:pPr>
              <w:pStyle w:val="a3"/>
              <w:widowControl/>
              <w:numPr>
                <w:ilvl w:val="0"/>
                <w:numId w:val="12"/>
              </w:numPr>
              <w:ind w:firstLineChars="0"/>
              <w:rPr>
                <w:rFonts w:ascii="宋体" w:eastAsia="宋体" w:hAnsi="宋体"/>
                <w:szCs w:val="21"/>
              </w:rPr>
            </w:pPr>
            <w:r w:rsidRPr="00C60AA8">
              <w:rPr>
                <w:rFonts w:ascii="宋体" w:eastAsia="宋体" w:hAnsi="宋体" w:hint="eastAsia"/>
                <w:szCs w:val="21"/>
              </w:rPr>
              <w:t>视频输出接口：HDMI、SDI</w:t>
            </w:r>
            <w:r w:rsidRPr="00C60AA8">
              <w:rPr>
                <w:rFonts w:ascii="宋体" w:eastAsia="宋体" w:hAnsi="宋体" w:hint="eastAsia"/>
                <w:szCs w:val="21"/>
              </w:rPr>
              <w:br/>
              <w:t>2.传感器类型：CMOS，1/2.33英寸</w:t>
            </w:r>
            <w:r w:rsidRPr="00C60AA8">
              <w:rPr>
                <w:rFonts w:ascii="宋体" w:eastAsia="宋体" w:hAnsi="宋体" w:hint="eastAsia"/>
                <w:szCs w:val="21"/>
              </w:rPr>
              <w:br/>
              <w:t>3.传感器像素：有效像素207万</w:t>
            </w:r>
            <w:r w:rsidRPr="00C60AA8">
              <w:rPr>
                <w:rFonts w:ascii="宋体" w:eastAsia="宋体" w:hAnsi="宋体" w:hint="eastAsia"/>
                <w:szCs w:val="21"/>
              </w:rPr>
              <w:br/>
              <w:t>4.焦距：22倍变焦</w:t>
            </w:r>
            <w:r w:rsidRPr="00C60AA8">
              <w:rPr>
                <w:rFonts w:ascii="宋体" w:eastAsia="宋体" w:hAnsi="宋体" w:hint="eastAsia"/>
                <w:szCs w:val="21"/>
              </w:rPr>
              <w:br/>
              <w:t>5.水平转动速度范围：1.0° ~ 94.2°/s，垂直转动速度范围：1.0° ~ 74.8°/s，水平视场</w:t>
            </w:r>
            <w:r w:rsidRPr="00C60AA8">
              <w:rPr>
                <w:rFonts w:ascii="宋体" w:eastAsia="宋体" w:hAnsi="宋体" w:hint="eastAsia"/>
                <w:szCs w:val="21"/>
              </w:rPr>
              <w:lastRenderedPageBreak/>
              <w:t>角：72.0° ~ 6.7°，垂直视场角：43.2° ~ 3.7°</w:t>
            </w:r>
            <w:r w:rsidRPr="00C60AA8">
              <w:rPr>
                <w:rFonts w:ascii="宋体" w:eastAsia="宋体" w:hAnsi="宋体" w:hint="eastAsia"/>
                <w:szCs w:val="21"/>
              </w:rPr>
              <w:br/>
              <w:t>6.支持水平、垂直翻转</w:t>
            </w:r>
            <w:r w:rsidRPr="00C60AA8">
              <w:rPr>
                <w:rFonts w:ascii="宋体" w:eastAsia="宋体" w:hAnsi="宋体" w:hint="eastAsia"/>
                <w:szCs w:val="21"/>
              </w:rPr>
              <w:br/>
              <w:t>7.背光补偿：支持</w:t>
            </w:r>
            <w:r w:rsidRPr="00C60AA8">
              <w:rPr>
                <w:rFonts w:ascii="宋体" w:eastAsia="宋体" w:hAnsi="宋体" w:hint="eastAsia"/>
                <w:szCs w:val="21"/>
              </w:rPr>
              <w:br/>
              <w:t>8.数字降噪：2D&amp;3D数字降噪</w:t>
            </w:r>
            <w:r w:rsidRPr="00C60AA8">
              <w:rPr>
                <w:rFonts w:ascii="宋体" w:eastAsia="宋体" w:hAnsi="宋体" w:hint="eastAsia"/>
                <w:szCs w:val="21"/>
              </w:rPr>
              <w:br/>
              <w:t>9.网络流传输协议：RTP、RTSP</w:t>
            </w:r>
            <w:r w:rsidRPr="00C60AA8">
              <w:rPr>
                <w:rFonts w:ascii="宋体" w:eastAsia="宋体" w:hAnsi="宋体" w:hint="eastAsia"/>
                <w:szCs w:val="21"/>
              </w:rPr>
              <w:br/>
              <w:t>10.预置位数量：255</w:t>
            </w:r>
            <w:r w:rsidRPr="00C60AA8">
              <w:rPr>
                <w:rFonts w:ascii="宋体" w:eastAsia="宋体" w:hAnsi="宋体" w:hint="eastAsia"/>
                <w:szCs w:val="21"/>
              </w:rPr>
              <w:br/>
              <w:t>11.网络接口：RJ45</w:t>
            </w:r>
            <w:r w:rsidRPr="00C60AA8">
              <w:rPr>
                <w:rFonts w:ascii="宋体" w:eastAsia="宋体" w:hAnsi="宋体" w:hint="eastAsia"/>
                <w:szCs w:val="21"/>
              </w:rPr>
              <w:br/>
              <w:t>12.音频接口：Line In,3.5mm</w:t>
            </w:r>
            <w:r w:rsidRPr="00C60AA8">
              <w:rPr>
                <w:rFonts w:ascii="宋体" w:eastAsia="宋体" w:hAnsi="宋体" w:hint="eastAsia"/>
                <w:szCs w:val="21"/>
              </w:rPr>
              <w:br/>
              <w:t>13.通讯接口：RS232、RS422</w:t>
            </w:r>
            <w:r w:rsidRPr="00C60AA8">
              <w:rPr>
                <w:rFonts w:ascii="宋体" w:eastAsia="宋体" w:hAnsi="宋体" w:hint="eastAsia"/>
                <w:szCs w:val="21"/>
              </w:rPr>
              <w:br/>
              <w:t>14.USB接口：USB Type-A</w:t>
            </w:r>
            <w:r w:rsidRPr="00C60AA8">
              <w:rPr>
                <w:rFonts w:ascii="宋体" w:eastAsia="宋体" w:hAnsi="宋体" w:hint="eastAsia"/>
                <w:szCs w:val="21"/>
              </w:rPr>
              <w:br/>
              <w:t>15.支持的协议类型：VISCA</w:t>
            </w:r>
            <w:r w:rsidRPr="00C60AA8">
              <w:rPr>
                <w:rFonts w:ascii="宋体" w:eastAsia="宋体" w:hAnsi="宋体" w:hint="eastAsia"/>
                <w:szCs w:val="21"/>
              </w:rPr>
              <w:br/>
              <w:t>16.编码技术：视频H.265、H.264</w:t>
            </w:r>
            <w:r w:rsidRPr="00C60AA8">
              <w:rPr>
                <w:rFonts w:ascii="宋体" w:eastAsia="宋体" w:hAnsi="宋体" w:hint="eastAsia"/>
                <w:szCs w:val="21"/>
              </w:rPr>
              <w:br/>
              <w:t>17.电源支持：DC12V 2.0A、PoC</w:t>
            </w:r>
            <w:r w:rsidRPr="00C60AA8">
              <w:rPr>
                <w:rFonts w:ascii="宋体" w:eastAsia="宋体" w:hAnsi="宋体" w:hint="eastAsia"/>
                <w:szCs w:val="21"/>
              </w:rPr>
              <w:br/>
              <w:t>18. 摄像机支持POC供电方式，摄像机与高清录播主机之间只需一条SDI线缆连接即完成摄像机的供电、云台控制、图像视频传输，不需要外接电源线供电，提供产品由一条SDI线缆连接工作时的实物背板图片。</w:t>
            </w:r>
            <w:r w:rsidRPr="00C60AA8">
              <w:rPr>
                <w:rFonts w:ascii="宋体" w:eastAsia="宋体" w:hAnsi="宋体" w:hint="eastAsia"/>
                <w:szCs w:val="21"/>
              </w:rPr>
              <w:br/>
              <w:t>19.高清摄像机依据可靠性标准和可靠度的计算方法平均无故障时间≥100000小时，投标时提供检验报告符合性证书复印件（检测机构必须通过中国CNAS国家实验室认证，提供官网截图证明）</w:t>
            </w:r>
          </w:p>
          <w:p w:rsidR="0015768C" w:rsidRDefault="0015768C" w:rsidP="0015768C">
            <w:pPr>
              <w:pStyle w:val="a3"/>
              <w:widowControl/>
              <w:ind w:left="360" w:firstLineChars="0" w:firstLine="0"/>
              <w:rPr>
                <w:rFonts w:ascii="宋体" w:eastAsia="宋体" w:hAnsi="宋体"/>
                <w:szCs w:val="21"/>
              </w:rPr>
            </w:pPr>
            <w:r>
              <w:rPr>
                <w:rFonts w:ascii="宋体" w:eastAsia="宋体" w:hAnsi="宋体" w:hint="eastAsia"/>
                <w:szCs w:val="21"/>
              </w:rPr>
              <w:t>20.配套同品牌原装三角架</w:t>
            </w:r>
          </w:p>
          <w:p w:rsidR="0015768C" w:rsidRDefault="0015768C" w:rsidP="0015768C">
            <w:pPr>
              <w:pStyle w:val="a3"/>
              <w:widowControl/>
              <w:ind w:left="360" w:firstLineChars="0" w:firstLine="0"/>
              <w:rPr>
                <w:rFonts w:ascii="宋体" w:eastAsia="宋体" w:hAnsi="宋体"/>
                <w:szCs w:val="21"/>
              </w:rPr>
            </w:pPr>
            <w:r>
              <w:rPr>
                <w:rFonts w:ascii="宋体" w:eastAsia="宋体" w:hAnsi="宋体" w:hint="eastAsia"/>
                <w:szCs w:val="21"/>
              </w:rPr>
              <w:t>三角架参数：</w:t>
            </w:r>
          </w:p>
          <w:p w:rsidR="0015768C" w:rsidRPr="0015768C" w:rsidRDefault="0015768C" w:rsidP="0015768C">
            <w:pPr>
              <w:widowControl/>
              <w:rPr>
                <w:rFonts w:ascii="宋体" w:eastAsia="宋体" w:hAnsi="宋体"/>
                <w:szCs w:val="21"/>
              </w:rPr>
            </w:pPr>
            <w:r w:rsidRPr="00C60AA8">
              <w:rPr>
                <w:rFonts w:ascii="宋体" w:eastAsia="宋体" w:hAnsi="宋体" w:cs="宋体" w:hint="eastAsia"/>
                <w:color w:val="000000"/>
                <w:kern w:val="0"/>
                <w:szCs w:val="21"/>
              </w:rPr>
              <w:t>1、脚管节数：4节</w:t>
            </w:r>
            <w:r w:rsidRPr="00C60AA8">
              <w:rPr>
                <w:rFonts w:ascii="宋体" w:eastAsia="宋体" w:hAnsi="宋体" w:cs="宋体" w:hint="eastAsia"/>
                <w:color w:val="000000"/>
                <w:kern w:val="0"/>
                <w:szCs w:val="21"/>
              </w:rPr>
              <w:br/>
              <w:t>2、最大管径：28MM</w:t>
            </w:r>
            <w:r w:rsidRPr="00C60AA8">
              <w:rPr>
                <w:rFonts w:ascii="宋体" w:eastAsia="宋体" w:hAnsi="宋体" w:cs="宋体" w:hint="eastAsia"/>
                <w:color w:val="000000"/>
                <w:kern w:val="0"/>
                <w:szCs w:val="21"/>
              </w:rPr>
              <w:br/>
              <w:t>3、最小管径：16MM</w:t>
            </w:r>
            <w:r w:rsidRPr="00C60AA8">
              <w:rPr>
                <w:rFonts w:ascii="宋体" w:eastAsia="宋体" w:hAnsi="宋体" w:cs="宋体" w:hint="eastAsia"/>
                <w:color w:val="000000"/>
                <w:kern w:val="0"/>
                <w:szCs w:val="21"/>
              </w:rPr>
              <w:br/>
              <w:t>4、折合高度：60 CM</w:t>
            </w:r>
            <w:r w:rsidRPr="00C60AA8">
              <w:rPr>
                <w:rFonts w:ascii="宋体" w:eastAsia="宋体" w:hAnsi="宋体" w:cs="宋体" w:hint="eastAsia"/>
                <w:color w:val="000000"/>
                <w:kern w:val="0"/>
                <w:szCs w:val="21"/>
              </w:rPr>
              <w:br/>
              <w:t>5、最低工作高度：32CM</w:t>
            </w:r>
            <w:r w:rsidRPr="00C60AA8">
              <w:rPr>
                <w:rFonts w:ascii="宋体" w:eastAsia="宋体" w:hAnsi="宋体" w:cs="宋体" w:hint="eastAsia"/>
                <w:color w:val="000000"/>
                <w:kern w:val="0"/>
                <w:szCs w:val="21"/>
              </w:rPr>
              <w:br/>
            </w:r>
            <w:r w:rsidRPr="00C60AA8">
              <w:rPr>
                <w:rFonts w:ascii="宋体" w:eastAsia="宋体" w:hAnsi="宋体" w:cs="宋体" w:hint="eastAsia"/>
                <w:color w:val="000000"/>
                <w:kern w:val="0"/>
                <w:szCs w:val="21"/>
              </w:rPr>
              <w:lastRenderedPageBreak/>
              <w:t>6、最高工作高度：1550 mm</w:t>
            </w:r>
            <w:r w:rsidRPr="00C60AA8">
              <w:rPr>
                <w:rFonts w:ascii="宋体" w:eastAsia="宋体" w:hAnsi="宋体" w:cs="宋体" w:hint="eastAsia"/>
                <w:color w:val="000000"/>
                <w:kern w:val="0"/>
                <w:szCs w:val="21"/>
              </w:rPr>
              <w:br/>
              <w:t>7、脚管锁类型：扳扣</w:t>
            </w:r>
            <w:r w:rsidRPr="00C60AA8">
              <w:rPr>
                <w:rFonts w:ascii="宋体" w:eastAsia="宋体" w:hAnsi="宋体" w:cs="宋体" w:hint="eastAsia"/>
                <w:color w:val="000000"/>
                <w:kern w:val="0"/>
                <w:szCs w:val="21"/>
              </w:rPr>
              <w:br/>
              <w:t>8、云台类型：球形</w:t>
            </w:r>
          </w:p>
          <w:p w:rsidR="002C1257" w:rsidRPr="00C60AA8" w:rsidRDefault="002C1257" w:rsidP="00C60AA8">
            <w:pPr>
              <w:widowControl/>
              <w:rPr>
                <w:rFonts w:ascii="宋体" w:eastAsia="宋体" w:hAnsi="宋体"/>
                <w:szCs w:val="21"/>
              </w:rPr>
            </w:pPr>
            <w:r w:rsidRPr="00C60AA8">
              <w:rPr>
                <w:rFonts w:ascii="宋体" w:eastAsia="宋体" w:hAnsi="宋体" w:hint="eastAsia"/>
                <w:szCs w:val="21"/>
              </w:rPr>
              <w:t>软件参数：</w:t>
            </w:r>
          </w:p>
          <w:p w:rsidR="0015768C" w:rsidRPr="0015768C" w:rsidRDefault="002C1257" w:rsidP="0015768C">
            <w:pPr>
              <w:pStyle w:val="a3"/>
              <w:widowControl/>
              <w:numPr>
                <w:ilvl w:val="0"/>
                <w:numId w:val="13"/>
              </w:numPr>
              <w:ind w:firstLineChars="0"/>
              <w:rPr>
                <w:rFonts w:ascii="宋体" w:eastAsia="宋体" w:hAnsi="宋体"/>
                <w:szCs w:val="21"/>
              </w:rPr>
            </w:pPr>
            <w:r w:rsidRPr="0015768C">
              <w:rPr>
                <w:rFonts w:ascii="宋体" w:eastAsia="宋体" w:hAnsi="宋体" w:hint="eastAsia"/>
                <w:szCs w:val="21"/>
              </w:rPr>
              <w:t>摄像机管理软件采用B/S架构，支持通用浏览器直接访问进行管理。</w:t>
            </w:r>
            <w:r w:rsidRPr="0015768C">
              <w:rPr>
                <w:rFonts w:ascii="宋体" w:eastAsia="宋体" w:hAnsi="宋体" w:hint="eastAsia"/>
                <w:szCs w:val="21"/>
              </w:rPr>
              <w:br/>
              <w:t>2)支持网络参数设置与修改，支持一键恢复默认参数。</w:t>
            </w:r>
            <w:r w:rsidRPr="0015768C">
              <w:rPr>
                <w:rFonts w:ascii="宋体" w:eastAsia="宋体" w:hAnsi="宋体" w:hint="eastAsia"/>
                <w:szCs w:val="21"/>
              </w:rPr>
              <w:br/>
              <w:t>3)支持曝光模式设置功能，包括自动、手动。</w:t>
            </w:r>
            <w:r w:rsidRPr="0015768C">
              <w:rPr>
                <w:rFonts w:ascii="宋体" w:eastAsia="宋体" w:hAnsi="宋体" w:hint="eastAsia"/>
                <w:szCs w:val="21"/>
              </w:rPr>
              <w:br/>
              <w:t>4)支持抗闪烁频率、动态范围、光圈、快门参数设置。</w:t>
            </w:r>
            <w:r w:rsidRPr="0015768C">
              <w:rPr>
                <w:rFonts w:ascii="宋体" w:eastAsia="宋体" w:hAnsi="宋体" w:hint="eastAsia"/>
                <w:szCs w:val="21"/>
              </w:rPr>
              <w:br/>
              <w:t>5)支持自动白平衡设置功能，红、蓝增益可调范围0~200。</w:t>
            </w:r>
            <w:r w:rsidRPr="0015768C">
              <w:rPr>
                <w:rFonts w:ascii="宋体" w:eastAsia="宋体" w:hAnsi="宋体" w:hint="eastAsia"/>
                <w:szCs w:val="21"/>
              </w:rPr>
              <w:br/>
              <w:t>6)支持噪声抑制设置功能，支持2D、3D降噪。</w:t>
            </w:r>
            <w:r w:rsidRPr="0015768C">
              <w:rPr>
                <w:rFonts w:ascii="宋体" w:eastAsia="宋体" w:hAnsi="宋体" w:hint="eastAsia"/>
                <w:szCs w:val="21"/>
              </w:rPr>
              <w:br/>
              <w:t>7)支持摄像机图像质量调节功能，包括亮度、对比度、色调、饱和度。</w:t>
            </w:r>
            <w:r w:rsidRPr="0015768C">
              <w:rPr>
                <w:rFonts w:ascii="宋体" w:eastAsia="宋体" w:hAnsi="宋体" w:hint="eastAsia"/>
                <w:szCs w:val="21"/>
              </w:rPr>
              <w:br/>
              <w:t>8)支持摄像机控制功能，包括云台控制、预置位设置与调用、焦距调节等。</w:t>
            </w:r>
          </w:p>
        </w:tc>
      </w:tr>
      <w:tr w:rsidR="00C60AA8" w:rsidRPr="00766D9D" w:rsidTr="00C60AA8">
        <w:trPr>
          <w:trHeight w:val="540"/>
        </w:trPr>
        <w:tc>
          <w:tcPr>
            <w:tcW w:w="709" w:type="dxa"/>
            <w:shd w:val="clear" w:color="auto" w:fill="auto"/>
            <w:noWrap/>
            <w:vAlign w:val="center"/>
            <w:hideMark/>
          </w:tcPr>
          <w:p w:rsidR="002C1257" w:rsidRPr="00C60AA8" w:rsidRDefault="00F769B0" w:rsidP="002C125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p>
        </w:tc>
        <w:tc>
          <w:tcPr>
            <w:tcW w:w="1556" w:type="dxa"/>
            <w:shd w:val="clear" w:color="auto" w:fill="auto"/>
            <w:vAlign w:val="center"/>
            <w:hideMark/>
          </w:tcPr>
          <w:p w:rsidR="002C1257" w:rsidRPr="00C60AA8" w:rsidRDefault="002C1257" w:rsidP="002C1257">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无线网卡</w:t>
            </w:r>
          </w:p>
        </w:tc>
        <w:tc>
          <w:tcPr>
            <w:tcW w:w="712" w:type="dxa"/>
            <w:shd w:val="clear" w:color="auto" w:fill="auto"/>
            <w:vAlign w:val="center"/>
            <w:hideMark/>
          </w:tcPr>
          <w:p w:rsidR="002C1257" w:rsidRPr="008312C4" w:rsidRDefault="002C1257" w:rsidP="008312C4">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4</w:t>
            </w:r>
          </w:p>
        </w:tc>
        <w:tc>
          <w:tcPr>
            <w:tcW w:w="851"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个</w:t>
            </w:r>
          </w:p>
        </w:tc>
        <w:tc>
          <w:tcPr>
            <w:tcW w:w="1134"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400</w:t>
            </w:r>
          </w:p>
        </w:tc>
        <w:tc>
          <w:tcPr>
            <w:tcW w:w="1134"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1600</w:t>
            </w:r>
          </w:p>
        </w:tc>
        <w:tc>
          <w:tcPr>
            <w:tcW w:w="9213" w:type="dxa"/>
            <w:shd w:val="clear" w:color="auto" w:fill="auto"/>
            <w:noWrap/>
            <w:vAlign w:val="center"/>
            <w:hideMark/>
          </w:tcPr>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1.接口类型：USB3.0，向下兼容USB2.0</w:t>
            </w:r>
            <w:r w:rsidRPr="00C60AA8">
              <w:rPr>
                <w:rFonts w:ascii="宋体" w:eastAsia="宋体" w:hAnsi="宋体" w:cs="宋体" w:hint="eastAsia"/>
                <w:color w:val="000000"/>
                <w:kern w:val="0"/>
                <w:szCs w:val="21"/>
              </w:rPr>
              <w:br/>
              <w:t>2.天线：内置智能天线，高增益2dBi</w:t>
            </w:r>
            <w:r w:rsidRPr="00C60AA8">
              <w:rPr>
                <w:rFonts w:ascii="宋体" w:eastAsia="宋体" w:hAnsi="宋体" w:cs="宋体" w:hint="eastAsia"/>
                <w:color w:val="000000"/>
                <w:kern w:val="0"/>
                <w:szCs w:val="21"/>
              </w:rPr>
              <w:br/>
              <w:t>3.网络标准：IEEE 802.11ac/a/b/g/n</w:t>
            </w:r>
            <w:r w:rsidRPr="00C60AA8">
              <w:rPr>
                <w:rFonts w:ascii="宋体" w:eastAsia="宋体" w:hAnsi="宋体" w:cs="宋体" w:hint="eastAsia"/>
                <w:color w:val="000000"/>
                <w:kern w:val="0"/>
                <w:szCs w:val="21"/>
              </w:rPr>
              <w:br/>
              <w:t>4.频率范围：双频(2.4GHz、5.8GHz)</w:t>
            </w:r>
            <w:r w:rsidRPr="00C60AA8">
              <w:rPr>
                <w:rFonts w:ascii="宋体" w:eastAsia="宋体" w:hAnsi="宋体" w:cs="宋体" w:hint="eastAsia"/>
                <w:color w:val="000000"/>
                <w:kern w:val="0"/>
                <w:szCs w:val="21"/>
              </w:rPr>
              <w:br/>
              <w:t>5.传输速率：2.4G不小于300Mbps；5.8G不小于800Mbps</w:t>
            </w:r>
            <w:r w:rsidRPr="00C60AA8">
              <w:rPr>
                <w:rFonts w:ascii="宋体" w:eastAsia="宋体" w:hAnsi="宋体" w:cs="宋体" w:hint="eastAsia"/>
                <w:color w:val="000000"/>
                <w:kern w:val="0"/>
                <w:szCs w:val="21"/>
              </w:rPr>
              <w:br/>
              <w:t>6.收发性能：支持4*4MIMO架构，4数据流并发</w:t>
            </w:r>
            <w:r w:rsidRPr="00C60AA8">
              <w:rPr>
                <w:rFonts w:ascii="宋体" w:eastAsia="宋体" w:hAnsi="宋体" w:cs="宋体" w:hint="eastAsia"/>
                <w:color w:val="000000"/>
                <w:kern w:val="0"/>
                <w:szCs w:val="21"/>
              </w:rPr>
              <w:br/>
              <w:t>7.发射功率：18dBm</w:t>
            </w:r>
            <w:r w:rsidRPr="00C60AA8">
              <w:rPr>
                <w:rFonts w:ascii="宋体" w:eastAsia="宋体" w:hAnsi="宋体" w:cs="宋体" w:hint="eastAsia"/>
                <w:color w:val="000000"/>
                <w:kern w:val="0"/>
                <w:szCs w:val="21"/>
              </w:rPr>
              <w:br/>
              <w:t>8.操作系统：Win XP/Win7/Win8/Win10/Vista/Linux/Mac</w:t>
            </w:r>
          </w:p>
        </w:tc>
      </w:tr>
      <w:tr w:rsidR="00C60AA8" w:rsidRPr="00766D9D" w:rsidTr="00C60AA8">
        <w:trPr>
          <w:trHeight w:val="465"/>
        </w:trPr>
        <w:tc>
          <w:tcPr>
            <w:tcW w:w="709" w:type="dxa"/>
            <w:shd w:val="clear" w:color="auto" w:fill="auto"/>
            <w:noWrap/>
            <w:vAlign w:val="center"/>
            <w:hideMark/>
          </w:tcPr>
          <w:p w:rsidR="002C1257" w:rsidRPr="00C60AA8" w:rsidRDefault="00F769B0" w:rsidP="002C125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556" w:type="dxa"/>
            <w:shd w:val="clear" w:color="auto" w:fill="auto"/>
            <w:vAlign w:val="center"/>
            <w:hideMark/>
          </w:tcPr>
          <w:p w:rsidR="003D38B2" w:rsidRDefault="002C1257" w:rsidP="002C1257">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数字无线</w:t>
            </w:r>
          </w:p>
          <w:p w:rsidR="002C1257" w:rsidRPr="00C60AA8" w:rsidRDefault="002C1257" w:rsidP="002C1257">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音频套装</w:t>
            </w:r>
          </w:p>
        </w:tc>
        <w:tc>
          <w:tcPr>
            <w:tcW w:w="712" w:type="dxa"/>
            <w:shd w:val="clear" w:color="auto" w:fill="auto"/>
            <w:vAlign w:val="center"/>
            <w:hideMark/>
          </w:tcPr>
          <w:p w:rsidR="002C1257" w:rsidRPr="00C60AA8" w:rsidRDefault="002C1257" w:rsidP="002C1257">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1</w:t>
            </w:r>
          </w:p>
        </w:tc>
        <w:tc>
          <w:tcPr>
            <w:tcW w:w="851" w:type="dxa"/>
            <w:shd w:val="clear" w:color="auto" w:fill="auto"/>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套</w:t>
            </w:r>
          </w:p>
        </w:tc>
        <w:tc>
          <w:tcPr>
            <w:tcW w:w="1134" w:type="dxa"/>
            <w:shd w:val="clear" w:color="auto" w:fill="auto"/>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6000</w:t>
            </w:r>
          </w:p>
        </w:tc>
        <w:tc>
          <w:tcPr>
            <w:tcW w:w="1134" w:type="dxa"/>
            <w:shd w:val="clear" w:color="auto" w:fill="auto"/>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6000</w:t>
            </w:r>
          </w:p>
        </w:tc>
        <w:tc>
          <w:tcPr>
            <w:tcW w:w="9213" w:type="dxa"/>
            <w:shd w:val="clear" w:color="auto" w:fill="auto"/>
            <w:noWrap/>
            <w:vAlign w:val="center"/>
            <w:hideMark/>
          </w:tcPr>
          <w:p w:rsidR="002C1257" w:rsidRPr="00C60AA8" w:rsidRDefault="002C1257" w:rsidP="00C60AA8">
            <w:pPr>
              <w:widowControl/>
              <w:rPr>
                <w:rFonts w:ascii="宋体" w:eastAsia="宋体" w:hAnsi="宋体" w:cs="宋体"/>
                <w:color w:val="000000"/>
                <w:kern w:val="0"/>
                <w:szCs w:val="21"/>
              </w:rPr>
            </w:pPr>
          </w:p>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（1）腰包领夹麦克风</w:t>
            </w:r>
            <w:r w:rsidR="00EB312A">
              <w:rPr>
                <w:rFonts w:ascii="宋体" w:eastAsia="宋体" w:hAnsi="宋体" w:cs="宋体" w:hint="eastAsia"/>
                <w:color w:val="000000"/>
                <w:kern w:val="0"/>
                <w:szCs w:val="21"/>
              </w:rPr>
              <w:t>1个</w:t>
            </w:r>
            <w:r w:rsidRPr="00C60AA8">
              <w:rPr>
                <w:rFonts w:ascii="宋体" w:eastAsia="宋体" w:hAnsi="宋体" w:cs="宋体" w:hint="eastAsia"/>
                <w:color w:val="000000"/>
                <w:kern w:val="0"/>
                <w:szCs w:val="21"/>
              </w:rPr>
              <w:br/>
              <w:t>1.载波频段：UHF500~980MHz</w:t>
            </w:r>
            <w:r w:rsidRPr="00C60AA8">
              <w:rPr>
                <w:rFonts w:ascii="宋体" w:eastAsia="宋体" w:hAnsi="宋体" w:cs="宋体" w:hint="eastAsia"/>
                <w:color w:val="000000"/>
                <w:kern w:val="0"/>
                <w:szCs w:val="21"/>
              </w:rPr>
              <w:br/>
              <w:t>2.调制方式：FM</w:t>
            </w:r>
            <w:r w:rsidRPr="00C60AA8">
              <w:rPr>
                <w:rFonts w:ascii="宋体" w:eastAsia="宋体" w:hAnsi="宋体" w:cs="宋体" w:hint="eastAsia"/>
                <w:color w:val="000000"/>
                <w:kern w:val="0"/>
                <w:szCs w:val="21"/>
              </w:rPr>
              <w:br/>
              <w:t>3.输出功率：5mW-10mW</w:t>
            </w:r>
            <w:r w:rsidRPr="00C60AA8">
              <w:rPr>
                <w:rFonts w:ascii="宋体" w:eastAsia="宋体" w:hAnsi="宋体" w:cs="宋体" w:hint="eastAsia"/>
                <w:color w:val="000000"/>
                <w:kern w:val="0"/>
                <w:szCs w:val="21"/>
              </w:rPr>
              <w:br/>
              <w:t>4.振荡方式：PLL相位锁定频率合成</w:t>
            </w:r>
            <w:r w:rsidRPr="00C60AA8">
              <w:rPr>
                <w:rFonts w:ascii="宋体" w:eastAsia="宋体" w:hAnsi="宋体" w:cs="宋体" w:hint="eastAsia"/>
                <w:color w:val="000000"/>
                <w:kern w:val="0"/>
                <w:szCs w:val="21"/>
              </w:rPr>
              <w:br/>
            </w:r>
            <w:r w:rsidRPr="00C60AA8">
              <w:rPr>
                <w:rFonts w:ascii="宋体" w:eastAsia="宋体" w:hAnsi="宋体" w:cs="宋体" w:hint="eastAsia"/>
                <w:color w:val="000000"/>
                <w:kern w:val="0"/>
                <w:szCs w:val="21"/>
              </w:rPr>
              <w:lastRenderedPageBreak/>
              <w:t>6.综合S/N比：&gt;97dB</w:t>
            </w:r>
            <w:r w:rsidRPr="00C60AA8">
              <w:rPr>
                <w:rFonts w:ascii="宋体" w:eastAsia="宋体" w:hAnsi="宋体" w:cs="宋体" w:hint="eastAsia"/>
                <w:color w:val="000000"/>
                <w:kern w:val="0"/>
                <w:szCs w:val="21"/>
              </w:rPr>
              <w:br/>
              <w:t>7.单体：背极式驻极体</w:t>
            </w:r>
            <w:r w:rsidRPr="00C60AA8">
              <w:rPr>
                <w:rFonts w:ascii="宋体" w:eastAsia="宋体" w:hAnsi="宋体" w:cs="宋体" w:hint="eastAsia"/>
                <w:color w:val="000000"/>
                <w:kern w:val="0"/>
                <w:szCs w:val="21"/>
              </w:rPr>
              <w:br/>
              <w:t>8.指向性：心形</w:t>
            </w:r>
            <w:r w:rsidRPr="00C60AA8">
              <w:rPr>
                <w:rFonts w:ascii="宋体" w:eastAsia="宋体" w:hAnsi="宋体" w:cs="宋体" w:hint="eastAsia"/>
                <w:color w:val="000000"/>
                <w:kern w:val="0"/>
                <w:szCs w:val="21"/>
              </w:rPr>
              <w:br/>
              <w:t>9.频率响应：40Hz-16kHz</w:t>
            </w:r>
            <w:r w:rsidRPr="00C60AA8">
              <w:rPr>
                <w:rFonts w:ascii="宋体" w:eastAsia="宋体" w:hAnsi="宋体" w:cs="宋体" w:hint="eastAsia"/>
                <w:color w:val="000000"/>
                <w:kern w:val="0"/>
                <w:szCs w:val="21"/>
              </w:rPr>
              <w:br/>
              <w:t>10.灵敏度：-37dB±3dB</w:t>
            </w:r>
            <w:r w:rsidRPr="00C60AA8">
              <w:rPr>
                <w:rFonts w:ascii="宋体" w:eastAsia="宋体" w:hAnsi="宋体" w:cs="宋体" w:hint="eastAsia"/>
                <w:color w:val="000000"/>
                <w:kern w:val="0"/>
                <w:szCs w:val="21"/>
              </w:rPr>
              <w:br/>
              <w:t>11.最大声压级：130dB</w:t>
            </w:r>
            <w:r w:rsidRPr="00C60AA8">
              <w:rPr>
                <w:rFonts w:ascii="宋体" w:eastAsia="宋体" w:hAnsi="宋体" w:cs="宋体" w:hint="eastAsia"/>
                <w:color w:val="000000"/>
                <w:kern w:val="0"/>
                <w:szCs w:val="21"/>
              </w:rPr>
              <w:br/>
            </w:r>
            <w:r w:rsidRPr="00C60AA8">
              <w:rPr>
                <w:rFonts w:ascii="宋体" w:eastAsia="宋体" w:hAnsi="宋体" w:cs="宋体" w:hint="eastAsia"/>
                <w:color w:val="000000"/>
                <w:kern w:val="0"/>
                <w:szCs w:val="21"/>
              </w:rPr>
              <w:br/>
              <w:t>（2）手持发射麦克风</w:t>
            </w:r>
            <w:r w:rsidR="00EB312A">
              <w:rPr>
                <w:rFonts w:ascii="宋体" w:eastAsia="宋体" w:hAnsi="宋体" w:cs="宋体" w:hint="eastAsia"/>
                <w:color w:val="000000"/>
                <w:kern w:val="0"/>
                <w:szCs w:val="21"/>
              </w:rPr>
              <w:t>1个</w:t>
            </w:r>
            <w:r w:rsidRPr="00C60AA8">
              <w:rPr>
                <w:rFonts w:ascii="宋体" w:eastAsia="宋体" w:hAnsi="宋体" w:cs="宋体" w:hint="eastAsia"/>
                <w:color w:val="000000"/>
                <w:kern w:val="0"/>
                <w:szCs w:val="21"/>
              </w:rPr>
              <w:br/>
              <w:t>1.载波频段UHF500~980MHz</w:t>
            </w:r>
            <w:r w:rsidRPr="00C60AA8">
              <w:rPr>
                <w:rFonts w:ascii="宋体" w:eastAsia="宋体" w:hAnsi="宋体" w:cs="宋体" w:hint="eastAsia"/>
                <w:color w:val="000000"/>
                <w:kern w:val="0"/>
                <w:szCs w:val="21"/>
              </w:rPr>
              <w:br/>
              <w:t>2.调制方式FM</w:t>
            </w:r>
            <w:r w:rsidRPr="00C60AA8">
              <w:rPr>
                <w:rFonts w:ascii="宋体" w:eastAsia="宋体" w:hAnsi="宋体" w:cs="宋体" w:hint="eastAsia"/>
                <w:color w:val="000000"/>
                <w:kern w:val="0"/>
                <w:szCs w:val="21"/>
              </w:rPr>
              <w:br/>
              <w:t>3.输出功率5mW-10mW</w:t>
            </w:r>
            <w:r w:rsidRPr="00C60AA8">
              <w:rPr>
                <w:rFonts w:ascii="宋体" w:eastAsia="宋体" w:hAnsi="宋体" w:cs="宋体" w:hint="eastAsia"/>
                <w:color w:val="000000"/>
                <w:kern w:val="0"/>
                <w:szCs w:val="21"/>
              </w:rPr>
              <w:br/>
              <w:t>4.振荡方式PLL相位锁定频率合成</w:t>
            </w:r>
            <w:r w:rsidRPr="00C60AA8">
              <w:rPr>
                <w:rFonts w:ascii="宋体" w:eastAsia="宋体" w:hAnsi="宋体" w:cs="宋体" w:hint="eastAsia"/>
                <w:color w:val="000000"/>
                <w:kern w:val="0"/>
                <w:szCs w:val="21"/>
              </w:rPr>
              <w:br/>
              <w:t>5.综合S/N比&gt;97dB</w:t>
            </w:r>
            <w:r w:rsidRPr="00C60AA8">
              <w:rPr>
                <w:rFonts w:ascii="宋体" w:eastAsia="宋体" w:hAnsi="宋体" w:cs="宋体" w:hint="eastAsia"/>
                <w:color w:val="000000"/>
                <w:kern w:val="0"/>
                <w:szCs w:val="21"/>
              </w:rPr>
              <w:br/>
              <w:t>6.综合T.H.D.≤1%@1KHz</w:t>
            </w:r>
            <w:r w:rsidRPr="00C60AA8">
              <w:rPr>
                <w:rFonts w:ascii="宋体" w:eastAsia="宋体" w:hAnsi="宋体" w:cs="宋体" w:hint="eastAsia"/>
                <w:color w:val="000000"/>
                <w:kern w:val="0"/>
                <w:szCs w:val="21"/>
              </w:rPr>
              <w:br/>
              <w:t>7.单体动圈式音头</w:t>
            </w:r>
            <w:r w:rsidRPr="00C60AA8">
              <w:rPr>
                <w:rFonts w:ascii="宋体" w:eastAsia="宋体" w:hAnsi="宋体" w:cs="宋体" w:hint="eastAsia"/>
                <w:color w:val="000000"/>
                <w:kern w:val="0"/>
                <w:szCs w:val="21"/>
              </w:rPr>
              <w:br/>
              <w:t>8.指向性心形指向</w:t>
            </w:r>
            <w:r w:rsidRPr="00C60AA8">
              <w:rPr>
                <w:rFonts w:ascii="宋体" w:eastAsia="宋体" w:hAnsi="宋体" w:cs="宋体" w:hint="eastAsia"/>
                <w:color w:val="000000"/>
                <w:kern w:val="0"/>
                <w:szCs w:val="21"/>
              </w:rPr>
              <w:br/>
              <w:t>9.频率响应60Hz-18kHz</w:t>
            </w:r>
            <w:r w:rsidRPr="00C60AA8">
              <w:rPr>
                <w:rFonts w:ascii="宋体" w:eastAsia="宋体" w:hAnsi="宋体" w:cs="宋体" w:hint="eastAsia"/>
                <w:color w:val="000000"/>
                <w:kern w:val="0"/>
                <w:szCs w:val="21"/>
              </w:rPr>
              <w:br/>
              <w:t>10.灵敏度-50dB±3dB</w:t>
            </w:r>
            <w:r w:rsidRPr="00C60AA8">
              <w:rPr>
                <w:rFonts w:ascii="宋体" w:eastAsia="宋体" w:hAnsi="宋体" w:cs="宋体" w:hint="eastAsia"/>
                <w:color w:val="000000"/>
                <w:kern w:val="0"/>
                <w:szCs w:val="21"/>
              </w:rPr>
              <w:br/>
            </w:r>
            <w:r w:rsidRPr="00C60AA8">
              <w:rPr>
                <w:rFonts w:ascii="宋体" w:eastAsia="宋体" w:hAnsi="宋体" w:cs="宋体" w:hint="eastAsia"/>
                <w:color w:val="000000"/>
                <w:kern w:val="0"/>
                <w:szCs w:val="21"/>
              </w:rPr>
              <w:br/>
              <w:t>（3）手雷发射麦克风</w:t>
            </w:r>
            <w:r w:rsidR="00EB312A">
              <w:rPr>
                <w:rFonts w:ascii="宋体" w:eastAsia="宋体" w:hAnsi="宋体" w:cs="宋体" w:hint="eastAsia"/>
                <w:color w:val="000000"/>
                <w:kern w:val="0"/>
                <w:szCs w:val="21"/>
              </w:rPr>
              <w:t>1个</w:t>
            </w:r>
            <w:r w:rsidRPr="00C60AA8">
              <w:rPr>
                <w:rFonts w:ascii="宋体" w:eastAsia="宋体" w:hAnsi="宋体" w:cs="宋体" w:hint="eastAsia"/>
                <w:color w:val="000000"/>
                <w:kern w:val="0"/>
                <w:szCs w:val="21"/>
              </w:rPr>
              <w:br/>
              <w:t>1.频段：UHF480-960MHz</w:t>
            </w:r>
            <w:r w:rsidRPr="00C60AA8">
              <w:rPr>
                <w:rFonts w:ascii="宋体" w:eastAsia="宋体" w:hAnsi="宋体" w:cs="宋体" w:hint="eastAsia"/>
                <w:color w:val="000000"/>
                <w:kern w:val="0"/>
                <w:szCs w:val="21"/>
              </w:rPr>
              <w:br/>
              <w:t>2.转换头：具有固定螺环的XLR插座</w:t>
            </w:r>
            <w:r w:rsidRPr="00C60AA8">
              <w:rPr>
                <w:rFonts w:ascii="宋体" w:eastAsia="宋体" w:hAnsi="宋体" w:cs="宋体" w:hint="eastAsia"/>
                <w:color w:val="000000"/>
                <w:kern w:val="0"/>
                <w:szCs w:val="21"/>
              </w:rPr>
              <w:br/>
              <w:t>3.发射功率：5mW/10mW可设置切换</w:t>
            </w:r>
            <w:r w:rsidRPr="00C60AA8">
              <w:rPr>
                <w:rFonts w:ascii="宋体" w:eastAsia="宋体" w:hAnsi="宋体" w:cs="宋体" w:hint="eastAsia"/>
                <w:color w:val="000000"/>
                <w:kern w:val="0"/>
                <w:szCs w:val="21"/>
              </w:rPr>
              <w:br/>
              <w:t>4.天线：外接的有线动圈式麦克风或电容式麦克风</w:t>
            </w:r>
            <w:r w:rsidRPr="00C60AA8">
              <w:rPr>
                <w:rFonts w:ascii="宋体" w:eastAsia="宋体" w:hAnsi="宋体" w:cs="宋体" w:hint="eastAsia"/>
                <w:color w:val="000000"/>
                <w:kern w:val="0"/>
                <w:szCs w:val="21"/>
              </w:rPr>
              <w:br/>
              <w:t>5.振荡模式：PLL电路，频率稳定度≤±0.005%</w:t>
            </w:r>
            <w:r w:rsidRPr="00C60AA8">
              <w:rPr>
                <w:rFonts w:ascii="宋体" w:eastAsia="宋体" w:hAnsi="宋体" w:cs="宋体" w:hint="eastAsia"/>
                <w:color w:val="000000"/>
                <w:kern w:val="0"/>
                <w:szCs w:val="21"/>
              </w:rPr>
              <w:br/>
              <w:t>6.显示器：具有背光的LCD，显示工作频道、频率、增益、音量、发射功率、静音、电池存量、静</w:t>
            </w:r>
            <w:r w:rsidRPr="00C60AA8">
              <w:rPr>
                <w:rFonts w:ascii="宋体" w:eastAsia="宋体" w:hAnsi="宋体" w:cs="宋体" w:hint="eastAsia"/>
                <w:color w:val="000000"/>
                <w:kern w:val="0"/>
                <w:szCs w:val="21"/>
              </w:rPr>
              <w:lastRenderedPageBreak/>
              <w:t>音开关设定、幻象电压，操作锁定及提示讯息等功能</w:t>
            </w:r>
            <w:r w:rsidRPr="00C60AA8">
              <w:rPr>
                <w:rFonts w:ascii="宋体" w:eastAsia="宋体" w:hAnsi="宋体" w:cs="宋体" w:hint="eastAsia"/>
                <w:color w:val="000000"/>
                <w:kern w:val="0"/>
                <w:szCs w:val="21"/>
              </w:rPr>
              <w:br/>
              <w:t>7.输入灵敏度：-40dB、-30dB、-20dB、-10dB、0dB五段，0dB=音头灵敏度</w:t>
            </w:r>
            <w:r w:rsidRPr="00C60AA8">
              <w:rPr>
                <w:rFonts w:ascii="宋体" w:eastAsia="宋体" w:hAnsi="宋体" w:cs="宋体" w:hint="eastAsia"/>
                <w:color w:val="000000"/>
                <w:kern w:val="0"/>
                <w:szCs w:val="21"/>
              </w:rPr>
              <w:br/>
              <w:t>8.幻象电源电压：提供可切换0V、12V、及48V的电压</w:t>
            </w:r>
            <w:r w:rsidRPr="00C60AA8">
              <w:rPr>
                <w:rFonts w:ascii="宋体" w:eastAsia="宋体" w:hAnsi="宋体" w:cs="宋体" w:hint="eastAsia"/>
                <w:color w:val="000000"/>
                <w:kern w:val="0"/>
                <w:szCs w:val="21"/>
              </w:rPr>
              <w:br/>
              <w:t>9.外接麦克风输入座：标准有线麦克风XLR平衡输入母座</w:t>
            </w:r>
            <w:r w:rsidRPr="00C60AA8">
              <w:rPr>
                <w:rFonts w:ascii="宋体" w:eastAsia="宋体" w:hAnsi="宋体" w:cs="宋体" w:hint="eastAsia"/>
                <w:color w:val="000000"/>
                <w:kern w:val="0"/>
                <w:szCs w:val="21"/>
              </w:rPr>
              <w:br/>
              <w:t>10.连续使用时间：＞5小时</w:t>
            </w:r>
            <w:r w:rsidRPr="00C60AA8">
              <w:rPr>
                <w:rFonts w:ascii="宋体" w:eastAsia="宋体" w:hAnsi="宋体" w:cs="宋体" w:hint="eastAsia"/>
                <w:color w:val="000000"/>
                <w:kern w:val="0"/>
                <w:szCs w:val="21"/>
              </w:rPr>
              <w:br/>
              <w:t>11.话筒单体：电容式拾音器</w:t>
            </w:r>
            <w:r w:rsidRPr="00C60AA8">
              <w:rPr>
                <w:rFonts w:ascii="宋体" w:eastAsia="宋体" w:hAnsi="宋体" w:cs="宋体" w:hint="eastAsia"/>
                <w:color w:val="000000"/>
                <w:kern w:val="0"/>
                <w:szCs w:val="21"/>
              </w:rPr>
              <w:br/>
              <w:t>12.指向性超心型</w:t>
            </w:r>
            <w:r w:rsidRPr="00C60AA8">
              <w:rPr>
                <w:rFonts w:ascii="宋体" w:eastAsia="宋体" w:hAnsi="宋体" w:cs="宋体" w:hint="eastAsia"/>
                <w:color w:val="000000"/>
                <w:kern w:val="0"/>
                <w:szCs w:val="21"/>
              </w:rPr>
              <w:br/>
              <w:t>13.频率响应40Hz-16kHz</w:t>
            </w:r>
            <w:r w:rsidRPr="00C60AA8">
              <w:rPr>
                <w:rFonts w:ascii="宋体" w:eastAsia="宋体" w:hAnsi="宋体" w:cs="宋体" w:hint="eastAsia"/>
                <w:color w:val="000000"/>
                <w:kern w:val="0"/>
                <w:szCs w:val="21"/>
              </w:rPr>
              <w:br/>
              <w:t>14.灵敏度-29±3dB</w:t>
            </w:r>
            <w:r w:rsidRPr="00C60AA8">
              <w:rPr>
                <w:rFonts w:ascii="宋体" w:eastAsia="宋体" w:hAnsi="宋体" w:cs="宋体" w:hint="eastAsia"/>
                <w:color w:val="000000"/>
                <w:kern w:val="0"/>
                <w:szCs w:val="21"/>
              </w:rPr>
              <w:br/>
              <w:t>15.最大声压级130dB（T.H.D≤1% at 1kHz）</w:t>
            </w:r>
            <w:r w:rsidRPr="00C60AA8">
              <w:rPr>
                <w:rFonts w:ascii="宋体" w:eastAsia="宋体" w:hAnsi="宋体" w:cs="宋体" w:hint="eastAsia"/>
                <w:color w:val="000000"/>
                <w:kern w:val="0"/>
                <w:szCs w:val="21"/>
              </w:rPr>
              <w:br/>
              <w:t>16.信噪比70dB（1kHz at 1Pa）</w:t>
            </w:r>
            <w:r w:rsidRPr="00C60AA8">
              <w:rPr>
                <w:rFonts w:ascii="宋体" w:eastAsia="宋体" w:hAnsi="宋体" w:cs="宋体" w:hint="eastAsia"/>
                <w:color w:val="000000"/>
                <w:kern w:val="0"/>
                <w:szCs w:val="21"/>
              </w:rPr>
              <w:br/>
            </w:r>
            <w:r w:rsidRPr="00C60AA8">
              <w:rPr>
                <w:rFonts w:ascii="宋体" w:eastAsia="宋体" w:hAnsi="宋体" w:cs="宋体" w:hint="eastAsia"/>
                <w:color w:val="000000"/>
                <w:kern w:val="0"/>
                <w:szCs w:val="21"/>
              </w:rPr>
              <w:br/>
              <w:t>（4）无线接收机</w:t>
            </w:r>
            <w:r w:rsidR="00EB312A">
              <w:rPr>
                <w:rFonts w:ascii="宋体" w:eastAsia="宋体" w:hAnsi="宋体" w:cs="宋体" w:hint="eastAsia"/>
                <w:color w:val="000000"/>
                <w:kern w:val="0"/>
                <w:szCs w:val="21"/>
              </w:rPr>
              <w:t>1台</w:t>
            </w:r>
            <w:r w:rsidRPr="00C60AA8">
              <w:rPr>
                <w:rFonts w:ascii="宋体" w:eastAsia="宋体" w:hAnsi="宋体" w:cs="宋体" w:hint="eastAsia"/>
                <w:color w:val="000000"/>
                <w:kern w:val="0"/>
                <w:szCs w:val="21"/>
              </w:rPr>
              <w:br/>
              <w:t>1.振动器类型：晶体控制锁相环合成器</w:t>
            </w:r>
            <w:r w:rsidRPr="00C60AA8">
              <w:rPr>
                <w:rFonts w:ascii="宋体" w:eastAsia="宋体" w:hAnsi="宋体" w:cs="宋体" w:hint="eastAsia"/>
                <w:color w:val="000000"/>
                <w:kern w:val="0"/>
                <w:szCs w:val="21"/>
              </w:rPr>
              <w:br/>
              <w:t>2.接收频率范围：500-960MHz</w:t>
            </w:r>
            <w:r w:rsidRPr="00C60AA8">
              <w:rPr>
                <w:rFonts w:ascii="宋体" w:eastAsia="宋体" w:hAnsi="宋体" w:cs="宋体" w:hint="eastAsia"/>
                <w:color w:val="000000"/>
                <w:kern w:val="0"/>
                <w:szCs w:val="21"/>
              </w:rPr>
              <w:br/>
              <w:t>3.频率响应：30Hz至16kHz</w:t>
            </w:r>
            <w:r w:rsidRPr="00C60AA8">
              <w:rPr>
                <w:rFonts w:ascii="宋体" w:eastAsia="宋体" w:hAnsi="宋体" w:cs="宋体" w:hint="eastAsia"/>
                <w:color w:val="000000"/>
                <w:kern w:val="0"/>
                <w:szCs w:val="21"/>
              </w:rPr>
              <w:br/>
              <w:t>4.信噪比96dB</w:t>
            </w:r>
            <w:r w:rsidRPr="00C60AA8">
              <w:rPr>
                <w:rFonts w:ascii="宋体" w:eastAsia="宋体" w:hAnsi="宋体" w:cs="宋体" w:hint="eastAsia"/>
                <w:color w:val="000000"/>
                <w:kern w:val="0"/>
                <w:szCs w:val="21"/>
              </w:rPr>
              <w:br/>
              <w:t>5.模拟输入（麦克风及线路）：3极迷你插孔</w:t>
            </w:r>
            <w:r w:rsidRPr="00C60AA8">
              <w:rPr>
                <w:rFonts w:ascii="宋体" w:eastAsia="宋体" w:hAnsi="宋体" w:cs="宋体" w:hint="eastAsia"/>
                <w:color w:val="000000"/>
                <w:kern w:val="0"/>
                <w:szCs w:val="21"/>
              </w:rPr>
              <w:br/>
              <w:t>6.模拟输入电平：-50dBV</w:t>
            </w:r>
            <w:r w:rsidRPr="00C60AA8">
              <w:rPr>
                <w:rFonts w:ascii="宋体" w:eastAsia="宋体" w:hAnsi="宋体" w:cs="宋体" w:hint="eastAsia"/>
                <w:color w:val="000000"/>
                <w:kern w:val="0"/>
                <w:szCs w:val="21"/>
              </w:rPr>
              <w:br/>
              <w:t>7.模拟输出：3极迷你插孔，不平衡</w:t>
            </w:r>
            <w:r w:rsidRPr="00C60AA8">
              <w:rPr>
                <w:rFonts w:ascii="宋体" w:eastAsia="宋体" w:hAnsi="宋体" w:cs="宋体" w:hint="eastAsia"/>
                <w:color w:val="000000"/>
                <w:kern w:val="0"/>
                <w:szCs w:val="21"/>
              </w:rPr>
              <w:br/>
              <w:t>8.模拟输出电平：-60dBV</w:t>
            </w:r>
            <w:r w:rsidRPr="00C60AA8">
              <w:rPr>
                <w:rFonts w:ascii="宋体" w:eastAsia="宋体" w:hAnsi="宋体" w:cs="宋体" w:hint="eastAsia"/>
                <w:color w:val="000000"/>
                <w:kern w:val="0"/>
                <w:szCs w:val="21"/>
              </w:rPr>
              <w:br/>
              <w:t>9.模拟输出调节范围：-12dB至+12dB</w:t>
            </w:r>
            <w:r w:rsidRPr="00C60AA8">
              <w:rPr>
                <w:rFonts w:ascii="宋体" w:eastAsia="宋体" w:hAnsi="宋体" w:cs="宋体" w:hint="eastAsia"/>
                <w:color w:val="000000"/>
                <w:kern w:val="0"/>
                <w:szCs w:val="21"/>
              </w:rPr>
              <w:br/>
              <w:t>10.耳机输出：φ3.5mm（5/32英寸）立体声迷你插孔</w:t>
            </w:r>
            <w:r w:rsidRPr="00C60AA8">
              <w:rPr>
                <w:rFonts w:ascii="宋体" w:eastAsia="宋体" w:hAnsi="宋体" w:cs="宋体" w:hint="eastAsia"/>
                <w:color w:val="000000"/>
                <w:kern w:val="0"/>
                <w:szCs w:val="21"/>
              </w:rPr>
              <w:br/>
              <w:t>11.耳机输出电平：5mW</w:t>
            </w:r>
          </w:p>
        </w:tc>
      </w:tr>
      <w:tr w:rsidR="00C60AA8" w:rsidRPr="00766D9D" w:rsidTr="00C60AA8">
        <w:trPr>
          <w:trHeight w:val="465"/>
        </w:trPr>
        <w:tc>
          <w:tcPr>
            <w:tcW w:w="709" w:type="dxa"/>
            <w:shd w:val="clear" w:color="auto" w:fill="auto"/>
            <w:noWrap/>
            <w:vAlign w:val="center"/>
            <w:hideMark/>
          </w:tcPr>
          <w:p w:rsidR="002C1257" w:rsidRPr="00C60AA8" w:rsidRDefault="00F769B0" w:rsidP="002C125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7</w:t>
            </w:r>
          </w:p>
        </w:tc>
        <w:tc>
          <w:tcPr>
            <w:tcW w:w="1556" w:type="dxa"/>
            <w:shd w:val="clear" w:color="auto" w:fill="auto"/>
            <w:vAlign w:val="center"/>
            <w:hideMark/>
          </w:tcPr>
          <w:p w:rsidR="002C1257" w:rsidRPr="00C60AA8" w:rsidRDefault="002C1257" w:rsidP="002C1257">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线材</w:t>
            </w:r>
          </w:p>
        </w:tc>
        <w:tc>
          <w:tcPr>
            <w:tcW w:w="712" w:type="dxa"/>
            <w:shd w:val="clear" w:color="auto" w:fill="auto"/>
            <w:vAlign w:val="center"/>
            <w:hideMark/>
          </w:tcPr>
          <w:p w:rsidR="002C1257" w:rsidRPr="00C60AA8" w:rsidRDefault="002C1257" w:rsidP="002C1257">
            <w:pPr>
              <w:widowControl/>
              <w:jc w:val="left"/>
              <w:rPr>
                <w:rFonts w:ascii="宋体" w:eastAsia="宋体" w:hAnsi="宋体" w:cs="宋体"/>
                <w:color w:val="000000"/>
                <w:kern w:val="0"/>
                <w:szCs w:val="21"/>
              </w:rPr>
            </w:pPr>
            <w:r w:rsidRPr="00C60AA8">
              <w:rPr>
                <w:rFonts w:ascii="宋体" w:eastAsia="宋体" w:hAnsi="宋体" w:cs="宋体"/>
                <w:color w:val="000000"/>
                <w:kern w:val="0"/>
                <w:szCs w:val="21"/>
              </w:rPr>
              <w:t>1</w:t>
            </w:r>
          </w:p>
        </w:tc>
        <w:tc>
          <w:tcPr>
            <w:tcW w:w="851"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项</w:t>
            </w:r>
          </w:p>
        </w:tc>
        <w:tc>
          <w:tcPr>
            <w:tcW w:w="1134"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2000</w:t>
            </w:r>
          </w:p>
        </w:tc>
        <w:tc>
          <w:tcPr>
            <w:tcW w:w="1134"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2000</w:t>
            </w:r>
          </w:p>
        </w:tc>
        <w:tc>
          <w:tcPr>
            <w:tcW w:w="9213" w:type="dxa"/>
            <w:shd w:val="clear" w:color="auto" w:fill="auto"/>
            <w:noWrap/>
            <w:vAlign w:val="center"/>
            <w:hideMark/>
          </w:tcPr>
          <w:p w:rsidR="002C1257" w:rsidRPr="00C60AA8" w:rsidRDefault="002C1257"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3g-sdi线23AWG(外径）4.5mm 25米2根、3g-sdi线23AWG(外径）4.5mm 10米1根。</w:t>
            </w:r>
          </w:p>
        </w:tc>
      </w:tr>
      <w:tr w:rsidR="00C60AA8" w:rsidRPr="00766D9D" w:rsidTr="00C60AA8">
        <w:trPr>
          <w:trHeight w:val="465"/>
        </w:trPr>
        <w:tc>
          <w:tcPr>
            <w:tcW w:w="709" w:type="dxa"/>
            <w:shd w:val="clear" w:color="auto" w:fill="auto"/>
            <w:noWrap/>
            <w:vAlign w:val="center"/>
            <w:hideMark/>
          </w:tcPr>
          <w:p w:rsidR="002C1257" w:rsidRPr="00C60AA8" w:rsidRDefault="00F769B0" w:rsidP="002C125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w:t>
            </w:r>
          </w:p>
        </w:tc>
        <w:tc>
          <w:tcPr>
            <w:tcW w:w="1556" w:type="dxa"/>
            <w:shd w:val="clear" w:color="auto" w:fill="auto"/>
            <w:vAlign w:val="center"/>
            <w:hideMark/>
          </w:tcPr>
          <w:p w:rsidR="002C1257" w:rsidRPr="00C60AA8" w:rsidRDefault="002C1257" w:rsidP="002C1257">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安全箱</w:t>
            </w:r>
          </w:p>
        </w:tc>
        <w:tc>
          <w:tcPr>
            <w:tcW w:w="712" w:type="dxa"/>
            <w:shd w:val="clear" w:color="auto" w:fill="auto"/>
            <w:vAlign w:val="center"/>
            <w:hideMark/>
          </w:tcPr>
          <w:p w:rsidR="002C1257" w:rsidRPr="00C60AA8" w:rsidRDefault="002C1257" w:rsidP="002C1257">
            <w:pPr>
              <w:widowControl/>
              <w:jc w:val="left"/>
              <w:rPr>
                <w:rFonts w:ascii="宋体" w:eastAsia="宋体" w:hAnsi="宋体" w:cs="宋体"/>
                <w:color w:val="000000"/>
                <w:kern w:val="0"/>
                <w:szCs w:val="21"/>
              </w:rPr>
            </w:pPr>
          </w:p>
        </w:tc>
        <w:tc>
          <w:tcPr>
            <w:tcW w:w="851" w:type="dxa"/>
            <w:shd w:val="clear" w:color="auto" w:fill="auto"/>
            <w:noWrap/>
            <w:vAlign w:val="center"/>
            <w:hideMark/>
          </w:tcPr>
          <w:p w:rsidR="002C1257" w:rsidRPr="00C60AA8" w:rsidRDefault="00CC2DAE"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个</w:t>
            </w:r>
          </w:p>
        </w:tc>
        <w:tc>
          <w:tcPr>
            <w:tcW w:w="1134" w:type="dxa"/>
            <w:shd w:val="clear" w:color="auto" w:fill="auto"/>
            <w:noWrap/>
            <w:vAlign w:val="center"/>
            <w:hideMark/>
          </w:tcPr>
          <w:p w:rsidR="002C1257" w:rsidRPr="00C60AA8" w:rsidRDefault="00CC2DAE"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2300</w:t>
            </w:r>
          </w:p>
        </w:tc>
        <w:tc>
          <w:tcPr>
            <w:tcW w:w="1134" w:type="dxa"/>
            <w:shd w:val="clear" w:color="auto" w:fill="auto"/>
            <w:noWrap/>
            <w:vAlign w:val="center"/>
            <w:hideMark/>
          </w:tcPr>
          <w:p w:rsidR="002C1257" w:rsidRPr="00C60AA8" w:rsidRDefault="002C1257" w:rsidP="002C1257">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2300</w:t>
            </w:r>
          </w:p>
        </w:tc>
        <w:tc>
          <w:tcPr>
            <w:tcW w:w="9213" w:type="dxa"/>
            <w:shd w:val="clear" w:color="auto" w:fill="auto"/>
            <w:noWrap/>
            <w:vAlign w:val="center"/>
            <w:hideMark/>
          </w:tcPr>
          <w:p w:rsidR="002C1257" w:rsidRPr="0015768C" w:rsidRDefault="00CC2DAE" w:rsidP="0015768C">
            <w:pPr>
              <w:pStyle w:val="a3"/>
              <w:widowControl/>
              <w:numPr>
                <w:ilvl w:val="0"/>
                <w:numId w:val="14"/>
              </w:numPr>
              <w:ind w:firstLineChars="0"/>
              <w:rPr>
                <w:rFonts w:ascii="宋体" w:eastAsia="宋体" w:hAnsi="宋体" w:cs="宋体"/>
                <w:color w:val="000000"/>
                <w:kern w:val="0"/>
                <w:szCs w:val="21"/>
              </w:rPr>
            </w:pPr>
            <w:r w:rsidRPr="0015768C">
              <w:rPr>
                <w:rFonts w:ascii="宋体" w:eastAsia="宋体" w:hAnsi="宋体" w:cs="宋体" w:hint="eastAsia"/>
                <w:color w:val="000000"/>
                <w:kern w:val="0"/>
                <w:szCs w:val="21"/>
              </w:rPr>
              <w:t>外尺寸约为：663*496*338mm；</w:t>
            </w:r>
            <w:r w:rsidRPr="0015768C">
              <w:rPr>
                <w:rFonts w:ascii="宋体" w:eastAsia="宋体" w:hAnsi="宋体" w:cs="宋体" w:hint="eastAsia"/>
                <w:color w:val="000000"/>
                <w:kern w:val="0"/>
                <w:szCs w:val="21"/>
              </w:rPr>
              <w:br/>
              <w:t>2、内尺寸约为：575*406*299mm；</w:t>
            </w:r>
            <w:r w:rsidRPr="0015768C">
              <w:rPr>
                <w:rFonts w:ascii="宋体" w:eastAsia="宋体" w:hAnsi="宋体" w:cs="宋体" w:hint="eastAsia"/>
                <w:color w:val="000000"/>
                <w:kern w:val="0"/>
                <w:szCs w:val="21"/>
              </w:rPr>
              <w:br/>
              <w:t>3、颜色：黑，可将上所有设备转入设备箱中。</w:t>
            </w:r>
          </w:p>
          <w:p w:rsidR="0015768C" w:rsidRPr="0015768C" w:rsidRDefault="0015768C" w:rsidP="0015768C">
            <w:pPr>
              <w:pStyle w:val="a3"/>
              <w:widowControl/>
              <w:ind w:left="360"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4、材质：军工铝合金</w:t>
            </w:r>
          </w:p>
        </w:tc>
      </w:tr>
      <w:tr w:rsidR="00C60AA8" w:rsidRPr="00766D9D" w:rsidTr="00C60AA8">
        <w:trPr>
          <w:trHeight w:val="600"/>
        </w:trPr>
        <w:tc>
          <w:tcPr>
            <w:tcW w:w="709" w:type="dxa"/>
            <w:shd w:val="clear" w:color="auto" w:fill="auto"/>
            <w:noWrap/>
            <w:vAlign w:val="center"/>
            <w:hideMark/>
          </w:tcPr>
          <w:p w:rsidR="00CC2DAE" w:rsidRPr="00C60AA8" w:rsidRDefault="00F769B0"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556" w:type="dxa"/>
            <w:shd w:val="clear" w:color="auto" w:fill="auto"/>
            <w:vAlign w:val="center"/>
            <w:hideMark/>
          </w:tcPr>
          <w:p w:rsidR="00CC2DAE" w:rsidRPr="00C60AA8" w:rsidRDefault="00CC2DAE" w:rsidP="00CC2DAE">
            <w:pPr>
              <w:widowControl/>
              <w:jc w:val="center"/>
              <w:rPr>
                <w:rFonts w:ascii="宋体" w:eastAsia="宋体" w:hAnsi="宋体"/>
                <w:color w:val="000000"/>
                <w:szCs w:val="21"/>
              </w:rPr>
            </w:pPr>
            <w:r w:rsidRPr="00C60AA8">
              <w:rPr>
                <w:rFonts w:ascii="宋体" w:eastAsia="宋体" w:hAnsi="宋体" w:hint="eastAsia"/>
                <w:color w:val="000000"/>
                <w:szCs w:val="21"/>
              </w:rPr>
              <w:t>资源平台</w:t>
            </w:r>
          </w:p>
          <w:p w:rsidR="00CC2DAE" w:rsidRPr="00C60AA8" w:rsidRDefault="00CC2DAE" w:rsidP="00CC2DAE">
            <w:pPr>
              <w:widowControl/>
              <w:jc w:val="center"/>
              <w:rPr>
                <w:rFonts w:ascii="宋体" w:eastAsia="宋体" w:hAnsi="宋体"/>
                <w:color w:val="000000"/>
                <w:szCs w:val="21"/>
              </w:rPr>
            </w:pPr>
            <w:r w:rsidRPr="00C60AA8">
              <w:rPr>
                <w:rFonts w:ascii="宋体" w:eastAsia="宋体" w:hAnsi="宋体" w:hint="eastAsia"/>
                <w:color w:val="000000"/>
                <w:szCs w:val="21"/>
              </w:rPr>
              <w:t>服务器</w:t>
            </w:r>
          </w:p>
          <w:p w:rsidR="00CC2DAE" w:rsidRPr="00C60AA8" w:rsidRDefault="00CC2DAE" w:rsidP="00CC2DAE">
            <w:pPr>
              <w:widowControl/>
              <w:jc w:val="center"/>
              <w:rPr>
                <w:rFonts w:ascii="宋体" w:eastAsia="宋体" w:hAnsi="宋体" w:cs="宋体"/>
                <w:color w:val="000000"/>
                <w:kern w:val="0"/>
                <w:szCs w:val="21"/>
              </w:rPr>
            </w:pPr>
          </w:p>
        </w:tc>
        <w:tc>
          <w:tcPr>
            <w:tcW w:w="712" w:type="dxa"/>
            <w:shd w:val="clear" w:color="auto" w:fill="auto"/>
            <w:vAlign w:val="center"/>
            <w:hideMark/>
          </w:tcPr>
          <w:p w:rsidR="00CC2DAE" w:rsidRPr="00C60AA8" w:rsidRDefault="00CC2DAE" w:rsidP="00CC2DAE">
            <w:pPr>
              <w:widowControl/>
              <w:jc w:val="center"/>
              <w:rPr>
                <w:rFonts w:ascii="宋体" w:eastAsia="宋体" w:hAnsi="宋体"/>
                <w:color w:val="000000"/>
                <w:szCs w:val="21"/>
              </w:rPr>
            </w:pPr>
            <w:r w:rsidRPr="00C60AA8">
              <w:rPr>
                <w:rFonts w:ascii="宋体" w:eastAsia="宋体" w:hAnsi="宋体" w:hint="eastAsia"/>
                <w:color w:val="000000"/>
                <w:szCs w:val="21"/>
              </w:rPr>
              <w:t>1</w:t>
            </w:r>
          </w:p>
        </w:tc>
        <w:tc>
          <w:tcPr>
            <w:tcW w:w="851" w:type="dxa"/>
            <w:shd w:val="clear" w:color="auto" w:fill="auto"/>
            <w:noWrap/>
            <w:vAlign w:val="center"/>
            <w:hideMark/>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台</w:t>
            </w:r>
          </w:p>
        </w:tc>
        <w:tc>
          <w:tcPr>
            <w:tcW w:w="1134" w:type="dxa"/>
            <w:shd w:val="clear" w:color="auto" w:fill="auto"/>
            <w:noWrap/>
            <w:vAlign w:val="center"/>
            <w:hideMark/>
          </w:tcPr>
          <w:p w:rsidR="00CC2DAE" w:rsidRPr="00C60AA8" w:rsidRDefault="00EC64D5"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39000</w:t>
            </w:r>
          </w:p>
        </w:tc>
        <w:tc>
          <w:tcPr>
            <w:tcW w:w="1134" w:type="dxa"/>
            <w:shd w:val="clear" w:color="auto" w:fill="auto"/>
            <w:noWrap/>
            <w:vAlign w:val="center"/>
            <w:hideMark/>
          </w:tcPr>
          <w:p w:rsidR="00CC2DAE" w:rsidRPr="00C60AA8" w:rsidRDefault="00EC64D5"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39000</w:t>
            </w:r>
          </w:p>
        </w:tc>
        <w:tc>
          <w:tcPr>
            <w:tcW w:w="9213" w:type="dxa"/>
            <w:shd w:val="clear" w:color="auto" w:fill="auto"/>
            <w:noWrap/>
            <w:vAlign w:val="center"/>
            <w:hideMark/>
          </w:tcPr>
          <w:p w:rsidR="00CC2DAE" w:rsidRPr="00C60AA8" w:rsidRDefault="00CC2DAE" w:rsidP="00C60AA8">
            <w:pPr>
              <w:widowControl/>
              <w:rPr>
                <w:rFonts w:ascii="宋体" w:eastAsia="宋体" w:hAnsi="宋体"/>
                <w:color w:val="000000"/>
                <w:szCs w:val="21"/>
              </w:rPr>
            </w:pPr>
            <w:r w:rsidRPr="00C60AA8">
              <w:rPr>
                <w:rFonts w:ascii="宋体" w:eastAsia="宋体" w:hAnsi="宋体" w:hint="eastAsia"/>
                <w:color w:val="000000"/>
                <w:szCs w:val="21"/>
              </w:rPr>
              <w:t>1)外观结构：1U高度</w:t>
            </w:r>
            <w:r w:rsidRPr="00C60AA8">
              <w:rPr>
                <w:rFonts w:ascii="宋体" w:eastAsia="宋体" w:hAnsi="宋体" w:hint="eastAsia"/>
                <w:color w:val="000000"/>
                <w:szCs w:val="21"/>
              </w:rPr>
              <w:br/>
              <w:t>2)硬件架构：软硬件一体嵌入式设计，主机出厂内置校园资源管理平台，无需进行复杂的手动安装。</w:t>
            </w:r>
            <w:r w:rsidRPr="00C60AA8">
              <w:rPr>
                <w:rFonts w:ascii="宋体" w:eastAsia="宋体" w:hAnsi="宋体" w:hint="eastAsia"/>
                <w:color w:val="000000"/>
                <w:szCs w:val="21"/>
              </w:rPr>
              <w:br/>
              <w:t>3)系统支持： Linux系统</w:t>
            </w:r>
            <w:r w:rsidRPr="00C60AA8">
              <w:rPr>
                <w:rFonts w:ascii="宋体" w:eastAsia="宋体" w:hAnsi="宋体" w:hint="eastAsia"/>
                <w:color w:val="000000"/>
                <w:szCs w:val="21"/>
              </w:rPr>
              <w:br/>
              <w:t>4)数据库支持：MYSQL</w:t>
            </w:r>
            <w:r w:rsidRPr="00C60AA8">
              <w:rPr>
                <w:rFonts w:ascii="宋体" w:eastAsia="宋体" w:hAnsi="宋体" w:hint="eastAsia"/>
                <w:color w:val="000000"/>
                <w:szCs w:val="21"/>
              </w:rPr>
              <w:br/>
              <w:t>5)存储容量：</w:t>
            </w:r>
            <w:r w:rsidR="0015768C">
              <w:rPr>
                <w:rFonts w:ascii="宋体" w:eastAsia="宋体" w:hAnsi="宋体" w:hint="eastAsia"/>
                <w:color w:val="000000"/>
                <w:szCs w:val="21"/>
              </w:rPr>
              <w:t>8</w:t>
            </w:r>
            <w:r w:rsidRPr="00C60AA8">
              <w:rPr>
                <w:rFonts w:ascii="宋体" w:eastAsia="宋体" w:hAnsi="宋体" w:hint="eastAsia"/>
                <w:color w:val="000000"/>
                <w:szCs w:val="21"/>
              </w:rPr>
              <w:t>TB SATA 7.2k 3.5in</w:t>
            </w:r>
            <w:r w:rsidRPr="00C60AA8">
              <w:rPr>
                <w:rFonts w:ascii="宋体" w:eastAsia="宋体" w:hAnsi="宋体" w:hint="eastAsia"/>
                <w:color w:val="000000"/>
                <w:szCs w:val="21"/>
              </w:rPr>
              <w:br/>
              <w:t>6)网络连接：RJ45千兆网口</w:t>
            </w:r>
            <w:r w:rsidRPr="00C60AA8">
              <w:rPr>
                <w:rFonts w:ascii="宋体" w:eastAsia="宋体" w:hAnsi="宋体" w:hint="eastAsia"/>
                <w:color w:val="000000"/>
                <w:szCs w:val="21"/>
              </w:rPr>
              <w:br/>
              <w:t>7)通讯接口：支持两个以上USB2.0接口</w:t>
            </w:r>
            <w:r w:rsidRPr="00C60AA8">
              <w:rPr>
                <w:rFonts w:ascii="宋体" w:eastAsia="宋体" w:hAnsi="宋体" w:hint="eastAsia"/>
                <w:color w:val="000000"/>
                <w:szCs w:val="21"/>
              </w:rPr>
              <w:br/>
              <w:t>8)支持Rst设备一键复位功能</w:t>
            </w:r>
            <w:r w:rsidRPr="00C60AA8">
              <w:rPr>
                <w:rFonts w:ascii="宋体" w:eastAsia="宋体" w:hAnsi="宋体" w:hint="eastAsia"/>
                <w:color w:val="000000"/>
                <w:szCs w:val="21"/>
              </w:rPr>
              <w:br/>
              <w:t>9)采用安全电压DC12V或DC24V供电，节能环保</w:t>
            </w:r>
            <w:r w:rsidRPr="00C60AA8">
              <w:rPr>
                <w:rFonts w:ascii="宋体" w:eastAsia="宋体" w:hAnsi="宋体" w:hint="eastAsia"/>
                <w:color w:val="000000"/>
                <w:szCs w:val="21"/>
              </w:rPr>
              <w:br/>
              <w:t>10）支持流媒体转发、直播、点播功能，单台主机支持不少于200点转发直播、支持大规模点播。                                软件参数：                            1.信息管理系统</w:t>
            </w:r>
            <w:r w:rsidRPr="00C60AA8">
              <w:rPr>
                <w:rFonts w:ascii="宋体" w:eastAsia="宋体" w:hAnsi="宋体" w:hint="eastAsia"/>
                <w:color w:val="000000"/>
                <w:szCs w:val="21"/>
              </w:rPr>
              <w:br/>
              <w:t>（1）录播管理：支持把录播设备接入平台，实现自动转码、无缝直播点播，并具备直播和点播功能。支持对录播进行远程关机、休眠唤醒、启动录制等操作。提供软件功能界面截图。</w:t>
            </w:r>
            <w:r w:rsidRPr="00C60AA8">
              <w:rPr>
                <w:rFonts w:ascii="宋体" w:eastAsia="宋体" w:hAnsi="宋体" w:hint="eastAsia"/>
                <w:color w:val="000000"/>
                <w:szCs w:val="21"/>
              </w:rPr>
              <w:br/>
              <w:t>（2）多级平台对接：支持校平台与上级区平台进行对接，校平台资源可像区平台提交，并能参加区平台组织的活动。</w:t>
            </w:r>
            <w:r w:rsidRPr="00C60AA8">
              <w:rPr>
                <w:rFonts w:ascii="宋体" w:eastAsia="宋体" w:hAnsi="宋体" w:hint="eastAsia"/>
                <w:color w:val="000000"/>
                <w:szCs w:val="21"/>
              </w:rPr>
              <w:br/>
              <w:t>（3）录制预约：平台支持用户远程进行在线录课预约，可实现单个或批量预约；可直接导入课表实现预约；支持预约信息的申请和审核管理。</w:t>
            </w:r>
            <w:r w:rsidRPr="00C60AA8">
              <w:rPr>
                <w:rFonts w:ascii="宋体" w:eastAsia="宋体" w:hAnsi="宋体" w:hint="eastAsia"/>
                <w:color w:val="000000"/>
                <w:szCs w:val="21"/>
              </w:rPr>
              <w:br/>
              <w:t>（4）资源颗粒度管理：支持视频资源多维度分类，如按年级、学科等分类管理，支持用户自定义分类类型。并支持根据关注度、用户推荐度和点击热度的不同维度在平台呈现。</w:t>
            </w:r>
            <w:r w:rsidRPr="00C60AA8">
              <w:rPr>
                <w:rFonts w:ascii="宋体" w:eastAsia="宋体" w:hAnsi="宋体" w:hint="eastAsia"/>
                <w:color w:val="000000"/>
                <w:szCs w:val="21"/>
              </w:rPr>
              <w:br/>
              <w:t>（5）视频专辑：支持用户可灵活创建各种视频专辑，并自定义专辑类型，可将一同类型的视频进行归类，便于视频的归整和便捷查询。</w:t>
            </w:r>
            <w:r w:rsidRPr="00C60AA8">
              <w:rPr>
                <w:rFonts w:ascii="宋体" w:eastAsia="宋体" w:hAnsi="宋体" w:hint="eastAsia"/>
                <w:color w:val="000000"/>
                <w:szCs w:val="21"/>
              </w:rPr>
              <w:br/>
              <w:t>（6）公告发布：平台首页提供公告模块，支持通过平台发布校务公告、活动通知、行政公告、直</w:t>
            </w:r>
            <w:r w:rsidRPr="00C60AA8">
              <w:rPr>
                <w:rFonts w:ascii="宋体" w:eastAsia="宋体" w:hAnsi="宋体" w:hint="eastAsia"/>
                <w:color w:val="000000"/>
                <w:szCs w:val="21"/>
              </w:rPr>
              <w:lastRenderedPageBreak/>
              <w:t>播通知、紧急通告等多种类型公告。公告支持按定义的类型进行归类查询，支持用户自定义公告类型。提供平台首页公告截图及上述类型的公告设置功能界面截图。</w:t>
            </w:r>
            <w:r w:rsidRPr="00C60AA8">
              <w:rPr>
                <w:rFonts w:ascii="宋体" w:eastAsia="宋体" w:hAnsi="宋体" w:hint="eastAsia"/>
                <w:color w:val="000000"/>
                <w:szCs w:val="21"/>
              </w:rPr>
              <w:br/>
              <w:t>（7）自动转码功能：支持视频下载、上传、编辑、管理。可实现所有主流视频文件格式自动转码，包括asf、mpg、rmvb、mov、rm、avi、3gp、wmv、flv、mp4等，可设置下载及观看权限。</w:t>
            </w:r>
            <w:r w:rsidRPr="00C60AA8">
              <w:rPr>
                <w:rFonts w:ascii="宋体" w:eastAsia="宋体" w:hAnsi="宋体" w:hint="eastAsia"/>
                <w:color w:val="000000"/>
                <w:szCs w:val="21"/>
              </w:rPr>
              <w:b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提供添加和修改的功能界面截图。</w:t>
            </w:r>
            <w:r w:rsidRPr="00C60AA8">
              <w:rPr>
                <w:rFonts w:ascii="宋体" w:eastAsia="宋体" w:hAnsi="宋体" w:hint="eastAsia"/>
                <w:color w:val="000000"/>
                <w:szCs w:val="21"/>
              </w:rPr>
              <w:br/>
              <w:t>（9）教学行为分析：支持弗兰德斯教学行为分析法（S-T），平台根据跟踪数据生成S-T曲线图，帮助用户进行教学技能提升和评估。S-T行为数据支持后期在线编辑修改，便于教师进行错误修正。提供S-T功能界面截图和编辑界面截图。</w:t>
            </w:r>
            <w:r w:rsidRPr="00C60AA8">
              <w:rPr>
                <w:rFonts w:ascii="宋体" w:eastAsia="宋体" w:hAnsi="宋体" w:hint="eastAsia"/>
                <w:color w:val="000000"/>
                <w:szCs w:val="21"/>
              </w:rPr>
              <w:br/>
              <w:t>（10）文件检索：支持关键字搜索功能，用户可直接在资源管理平台的页面搜索框输入关键字，对某个视频标题、知识点和教学环节进行搜索。</w:t>
            </w:r>
            <w:r w:rsidRPr="00C60AA8">
              <w:rPr>
                <w:rFonts w:ascii="宋体" w:eastAsia="宋体" w:hAnsi="宋体" w:hint="eastAsia"/>
                <w:color w:val="000000"/>
                <w:szCs w:val="21"/>
              </w:rPr>
              <w:br/>
              <w:t>（11）一键置灰：支持平台肤色一键置灰功能，切合特殊纪念日氛围。</w:t>
            </w:r>
            <w:r w:rsidRPr="00C60AA8">
              <w:rPr>
                <w:rFonts w:ascii="宋体" w:eastAsia="宋体" w:hAnsi="宋体" w:hint="eastAsia"/>
                <w:color w:val="000000"/>
                <w:szCs w:val="21"/>
              </w:rPr>
              <w:br/>
              <w:t>（12）强制播放：支持强制设置播放源，用户点击任意视频均强制播放视频源，便于学校进行统一播放和管理。</w:t>
            </w:r>
            <w:r w:rsidRPr="00C60AA8">
              <w:rPr>
                <w:rFonts w:ascii="宋体" w:eastAsia="宋体" w:hAnsi="宋体" w:hint="eastAsia"/>
                <w:color w:val="000000"/>
                <w:szCs w:val="21"/>
              </w:rPr>
              <w:br/>
              <w:t>（13）流量统计：支持平台对用户访问数、页面访问数进行数量统计，用户流量可按日、周、月、年、总浏览数进行分类统计。支持对视频直播流量、点播流量统计，并以曲线图形式展现10天内的访问流量变化趋势。提供功能界面截图。</w:t>
            </w:r>
            <w:r w:rsidRPr="00C60AA8">
              <w:rPr>
                <w:rFonts w:ascii="宋体" w:eastAsia="宋体" w:hAnsi="宋体" w:hint="eastAsia"/>
                <w:color w:val="000000"/>
                <w:szCs w:val="21"/>
              </w:rPr>
              <w:b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提供功能界面截图。</w:t>
            </w:r>
            <w:r w:rsidRPr="00C60AA8">
              <w:rPr>
                <w:rFonts w:ascii="宋体" w:eastAsia="宋体" w:hAnsi="宋体" w:hint="eastAsia"/>
                <w:color w:val="000000"/>
                <w:szCs w:val="21"/>
              </w:rPr>
              <w:br/>
              <w:t>2.直播点播系统</w:t>
            </w:r>
            <w:r w:rsidRPr="00C60AA8">
              <w:rPr>
                <w:rFonts w:ascii="宋体" w:eastAsia="宋体" w:hAnsi="宋体" w:hint="eastAsia"/>
                <w:color w:val="000000"/>
                <w:szCs w:val="21"/>
              </w:rPr>
              <w:br/>
              <w:t>（1）基于flash+html5技术，无需安装插件即可进行跨平台（Windows、Linux、IOS）视频点播观看。</w:t>
            </w:r>
            <w:r w:rsidRPr="00C60AA8">
              <w:rPr>
                <w:rFonts w:ascii="宋体" w:eastAsia="宋体" w:hAnsi="宋体" w:hint="eastAsia"/>
                <w:color w:val="000000"/>
                <w:szCs w:val="21"/>
              </w:rPr>
              <w:br/>
              <w:t>（2）支持流媒体转发服务，平台支持不少于200点以上高清直播功能。</w:t>
            </w:r>
            <w:r w:rsidRPr="00C60AA8">
              <w:rPr>
                <w:rFonts w:ascii="宋体" w:eastAsia="宋体" w:hAnsi="宋体" w:hint="eastAsia"/>
                <w:color w:val="000000"/>
                <w:szCs w:val="21"/>
              </w:rPr>
              <w:br/>
              <w:t>（3）集群技术：支持直播集群技术，以支持系统的横向拓展，随系统应用规模的拓展逐渐增加转</w:t>
            </w:r>
            <w:r w:rsidRPr="00C60AA8">
              <w:rPr>
                <w:rFonts w:ascii="宋体" w:eastAsia="宋体" w:hAnsi="宋体" w:hint="eastAsia"/>
                <w:color w:val="000000"/>
                <w:szCs w:val="21"/>
              </w:rPr>
              <w:lastRenderedPageBreak/>
              <w:t>发服务器以支持更大规模直播。</w:t>
            </w:r>
            <w:r w:rsidRPr="00C60AA8">
              <w:rPr>
                <w:rFonts w:ascii="宋体" w:eastAsia="宋体" w:hAnsi="宋体" w:hint="eastAsia"/>
                <w:color w:val="000000"/>
                <w:szCs w:val="21"/>
              </w:rPr>
              <w:br/>
              <w:t>（4）多码率支持：要求转发时支持标清、高清两种清晰度设置，点播视频时可根据网络情况在播放器窗口进行高标清切换观看。提供转发高标清设置功能界面截图。</w:t>
            </w:r>
            <w:r w:rsidRPr="00C60AA8">
              <w:rPr>
                <w:rFonts w:ascii="宋体" w:eastAsia="宋体" w:hAnsi="宋体" w:hint="eastAsia"/>
                <w:color w:val="000000"/>
                <w:szCs w:val="21"/>
              </w:rPr>
              <w:br/>
              <w:t>（5）支持直播权限及密码设置，让直播信息更加安全。</w:t>
            </w:r>
            <w:r w:rsidRPr="00C60AA8">
              <w:rPr>
                <w:rFonts w:ascii="宋体" w:eastAsia="宋体" w:hAnsi="宋体" w:hint="eastAsia"/>
                <w:color w:val="000000"/>
                <w:szCs w:val="21"/>
              </w:rPr>
              <w:br/>
              <w:t>（6）支持上传教案、课件等视频附件，附件可与视频进行绑定。支持word、excel、ppt、PDF、jpeg等格式。用户在点播视频时下载附件。</w:t>
            </w:r>
            <w:r w:rsidRPr="00C60AA8">
              <w:rPr>
                <w:rFonts w:ascii="宋体" w:eastAsia="宋体" w:hAnsi="宋体" w:hint="eastAsia"/>
                <w:color w:val="000000"/>
                <w:szCs w:val="21"/>
              </w:rPr>
              <w:br/>
              <w:t>（7）提供视频转发分享功能，支持二维码分享和一键转发分享至新浪微博、QQ、微信等社交平台中。</w:t>
            </w:r>
            <w:r w:rsidRPr="00C60AA8">
              <w:rPr>
                <w:rFonts w:ascii="宋体" w:eastAsia="宋体" w:hAnsi="宋体" w:hint="eastAsia"/>
                <w:color w:val="000000"/>
                <w:szCs w:val="21"/>
              </w:rPr>
              <w:br/>
              <w:t>3.微课管理系统</w:t>
            </w:r>
            <w:r w:rsidRPr="00C60AA8">
              <w:rPr>
                <w:rFonts w:ascii="宋体" w:eastAsia="宋体" w:hAnsi="宋体" w:hint="eastAsia"/>
                <w:color w:val="000000"/>
                <w:szCs w:val="21"/>
              </w:rPr>
              <w:br/>
              <w:t>（1）提供微课管理模块，支持自定义微课时长限制，在规定时长内的视频上传平台后自动归类到微课模块当中，并支持按学段、学科进行自动归类整理。</w:t>
            </w:r>
            <w:r w:rsidRPr="00C60AA8">
              <w:rPr>
                <w:rFonts w:ascii="宋体" w:eastAsia="宋体" w:hAnsi="宋体" w:hint="eastAsia"/>
                <w:color w:val="000000"/>
                <w:szCs w:val="21"/>
              </w:rPr>
              <w:br/>
              <w:t>（2）提供专业微课录制软件，支持直接从平台下载微课录制软件并安装于笔记本电脑中。微课视频录制完毕后支持一键上传到平台，或下载到本地电脑保存。提供微课软件客户端在平台下载界面截图。</w:t>
            </w:r>
            <w:r w:rsidRPr="00C60AA8">
              <w:rPr>
                <w:rFonts w:ascii="宋体" w:eastAsia="宋体" w:hAnsi="宋体" w:hint="eastAsia"/>
                <w:color w:val="000000"/>
                <w:szCs w:val="21"/>
              </w:rPr>
              <w:br/>
              <w:t>（3）微课录制软件需满足包括教师头像、实物展台、课件PPT在内的三路视频源切换及组合布局录制，支持课件与老师画中画模式。提供软件界面截图。</w:t>
            </w:r>
            <w:r w:rsidRPr="00C60AA8">
              <w:rPr>
                <w:rFonts w:ascii="宋体" w:eastAsia="宋体" w:hAnsi="宋体" w:hint="eastAsia"/>
                <w:color w:val="000000"/>
                <w:szCs w:val="21"/>
              </w:rPr>
              <w:br/>
              <w:t>（4）支持PPT课件导入、课件批注，在微课录制的同时支持PPT分页预览，并进行切换录制。</w:t>
            </w:r>
            <w:r w:rsidRPr="00C60AA8">
              <w:rPr>
                <w:rFonts w:ascii="宋体" w:eastAsia="宋体" w:hAnsi="宋体" w:hint="eastAsia"/>
                <w:color w:val="000000"/>
                <w:szCs w:val="21"/>
              </w:rPr>
              <w:br/>
              <w:t>4.移动APP应用服务</w:t>
            </w:r>
            <w:r w:rsidRPr="00C60AA8">
              <w:rPr>
                <w:rFonts w:ascii="宋体" w:eastAsia="宋体" w:hAnsi="宋体" w:hint="eastAsia"/>
                <w:color w:val="000000"/>
                <w:szCs w:val="21"/>
              </w:rPr>
              <w:br/>
              <w:t>（1）提供自主研发的平台移动端APP，支持Android系统，可与视频资源管理平台对接。</w:t>
            </w:r>
            <w:r w:rsidRPr="00C60AA8">
              <w:rPr>
                <w:rFonts w:ascii="宋体" w:eastAsia="宋体" w:hAnsi="宋体" w:hint="eastAsia"/>
                <w:color w:val="000000"/>
                <w:szCs w:val="21"/>
              </w:rPr>
              <w:br/>
              <w:t>（2）移动端APP应提供视频在线直播、视频点播、专辑点播等功能。</w:t>
            </w:r>
            <w:r w:rsidRPr="00C60AA8">
              <w:rPr>
                <w:rFonts w:ascii="宋体" w:eastAsia="宋体" w:hAnsi="宋体" w:hint="eastAsia"/>
                <w:color w:val="000000"/>
                <w:szCs w:val="21"/>
              </w:rPr>
              <w:br/>
              <w:t>（3）移动端同步支持虚拟切片功能，实现知识点的快速跳转观看、学习，提高学生的学习效率。</w:t>
            </w:r>
            <w:r w:rsidRPr="00C60AA8">
              <w:rPr>
                <w:rFonts w:ascii="宋体" w:eastAsia="宋体" w:hAnsi="宋体" w:hint="eastAsia"/>
                <w:color w:val="000000"/>
                <w:szCs w:val="21"/>
              </w:rPr>
              <w:br/>
              <w:t>（4）支持移动端APP点播视频时查看视频信息、视频附件。提供APP功能界面截图。</w:t>
            </w:r>
          </w:p>
        </w:tc>
      </w:tr>
      <w:tr w:rsidR="00C60AA8" w:rsidRPr="00766D9D" w:rsidTr="00C60AA8">
        <w:trPr>
          <w:trHeight w:val="739"/>
        </w:trPr>
        <w:tc>
          <w:tcPr>
            <w:tcW w:w="709" w:type="dxa"/>
            <w:shd w:val="clear" w:color="auto" w:fill="auto"/>
            <w:noWrap/>
            <w:vAlign w:val="center"/>
            <w:hideMark/>
          </w:tcPr>
          <w:p w:rsidR="00CC2DAE" w:rsidRPr="00C60AA8" w:rsidRDefault="00F769B0"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10</w:t>
            </w:r>
          </w:p>
        </w:tc>
        <w:tc>
          <w:tcPr>
            <w:tcW w:w="1556" w:type="dxa"/>
            <w:shd w:val="clear" w:color="auto" w:fill="auto"/>
            <w:vAlign w:val="center"/>
            <w:hideMark/>
          </w:tcPr>
          <w:p w:rsidR="00CC2DAE" w:rsidRPr="00C60AA8" w:rsidRDefault="00CC2DAE" w:rsidP="00CC2DAE">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无线路由器</w:t>
            </w:r>
          </w:p>
        </w:tc>
        <w:tc>
          <w:tcPr>
            <w:tcW w:w="712" w:type="dxa"/>
            <w:shd w:val="clear" w:color="auto" w:fill="auto"/>
            <w:vAlign w:val="center"/>
            <w:hideMark/>
          </w:tcPr>
          <w:p w:rsidR="00CC2DAE" w:rsidRPr="00C60AA8" w:rsidRDefault="00CC2DAE" w:rsidP="00CC2DAE">
            <w:pPr>
              <w:widowControl/>
              <w:jc w:val="left"/>
              <w:rPr>
                <w:rFonts w:ascii="宋体" w:eastAsia="宋体" w:hAnsi="宋体" w:cs="宋体"/>
                <w:b/>
                <w:color w:val="000000"/>
                <w:kern w:val="0"/>
                <w:szCs w:val="21"/>
              </w:rPr>
            </w:pPr>
            <w:r w:rsidRPr="00C60AA8">
              <w:rPr>
                <w:rFonts w:ascii="宋体" w:eastAsia="宋体" w:hAnsi="宋体" w:cs="宋体"/>
                <w:color w:val="000000"/>
                <w:kern w:val="0"/>
                <w:szCs w:val="21"/>
              </w:rPr>
              <w:t>1</w:t>
            </w:r>
          </w:p>
        </w:tc>
        <w:tc>
          <w:tcPr>
            <w:tcW w:w="851" w:type="dxa"/>
            <w:shd w:val="clear" w:color="auto" w:fill="auto"/>
            <w:noWrap/>
            <w:vAlign w:val="center"/>
            <w:hideMark/>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台</w:t>
            </w:r>
          </w:p>
        </w:tc>
        <w:tc>
          <w:tcPr>
            <w:tcW w:w="1134" w:type="dxa"/>
            <w:shd w:val="clear" w:color="auto" w:fill="auto"/>
            <w:noWrap/>
            <w:vAlign w:val="center"/>
            <w:hideMark/>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1000</w:t>
            </w:r>
          </w:p>
        </w:tc>
        <w:tc>
          <w:tcPr>
            <w:tcW w:w="1134" w:type="dxa"/>
            <w:shd w:val="clear" w:color="auto" w:fill="auto"/>
            <w:noWrap/>
            <w:vAlign w:val="center"/>
            <w:hideMark/>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1000</w:t>
            </w:r>
          </w:p>
        </w:tc>
        <w:tc>
          <w:tcPr>
            <w:tcW w:w="9213" w:type="dxa"/>
            <w:shd w:val="clear" w:color="auto" w:fill="auto"/>
            <w:noWrap/>
            <w:vAlign w:val="center"/>
            <w:hideMark/>
          </w:tcPr>
          <w:p w:rsidR="00CC2DAE" w:rsidRPr="00C60AA8" w:rsidRDefault="00CC2DAE"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1、有线传输率  10/100/1000Mbps</w:t>
            </w:r>
            <w:r w:rsidRPr="00C60AA8">
              <w:rPr>
                <w:rFonts w:ascii="宋体" w:eastAsia="宋体" w:hAnsi="宋体" w:cs="宋体" w:hint="eastAsia"/>
                <w:color w:val="000000"/>
                <w:kern w:val="0"/>
                <w:szCs w:val="21"/>
              </w:rPr>
              <w:br/>
              <w:t>2、无线传输速率  1200Mbps</w:t>
            </w:r>
            <w:r w:rsidRPr="00C60AA8">
              <w:rPr>
                <w:rFonts w:ascii="宋体" w:eastAsia="宋体" w:hAnsi="宋体" w:cs="宋体" w:hint="eastAsia"/>
                <w:color w:val="000000"/>
                <w:kern w:val="0"/>
                <w:szCs w:val="21"/>
              </w:rPr>
              <w:br/>
              <w:t>3、网络标准  802.11b 802.11g 802.11a 802.11n 802.3u 802.3 802.2 802.11ac</w:t>
            </w:r>
            <w:r w:rsidRPr="00C60AA8">
              <w:rPr>
                <w:rFonts w:ascii="宋体" w:eastAsia="宋体" w:hAnsi="宋体" w:cs="宋体" w:hint="eastAsia"/>
                <w:color w:val="000000"/>
                <w:kern w:val="0"/>
                <w:szCs w:val="21"/>
              </w:rPr>
              <w:br/>
              <w:t>4、</w:t>
            </w:r>
            <w:r w:rsidRPr="00C60AA8">
              <w:rPr>
                <w:rFonts w:ascii="宋体" w:eastAsia="宋体" w:hAnsi="宋体" w:cs="宋体" w:hint="eastAsia"/>
                <w:color w:val="000000"/>
                <w:kern w:val="0"/>
                <w:szCs w:val="21"/>
              </w:rPr>
              <w:br/>
            </w:r>
            <w:r w:rsidRPr="00C60AA8">
              <w:rPr>
                <w:rFonts w:ascii="宋体" w:eastAsia="宋体" w:hAnsi="宋体" w:cs="宋体" w:hint="eastAsia"/>
                <w:color w:val="000000"/>
                <w:kern w:val="0"/>
                <w:szCs w:val="21"/>
              </w:rPr>
              <w:lastRenderedPageBreak/>
              <w:t>规格参数</w:t>
            </w:r>
            <w:r w:rsidRPr="00C60AA8">
              <w:rPr>
                <w:rFonts w:ascii="宋体" w:eastAsia="宋体" w:hAnsi="宋体" w:cs="宋体" w:hint="eastAsia"/>
                <w:color w:val="000000"/>
                <w:kern w:val="0"/>
                <w:szCs w:val="21"/>
              </w:rPr>
              <w:br/>
              <w:t>其他属性</w:t>
            </w:r>
            <w:r w:rsidRPr="00C60AA8">
              <w:rPr>
                <w:rFonts w:ascii="宋体" w:eastAsia="宋体" w:hAnsi="宋体" w:cs="宋体" w:hint="eastAsia"/>
                <w:color w:val="000000"/>
                <w:kern w:val="0"/>
                <w:szCs w:val="21"/>
              </w:rPr>
              <w:br/>
              <w:t>有线传输率  10/100/1000Mbps</w:t>
            </w:r>
            <w:r w:rsidRPr="00C60AA8">
              <w:rPr>
                <w:rFonts w:ascii="宋体" w:eastAsia="宋体" w:hAnsi="宋体" w:cs="宋体" w:hint="eastAsia"/>
                <w:color w:val="000000"/>
                <w:kern w:val="0"/>
                <w:szCs w:val="21"/>
              </w:rPr>
              <w:br/>
              <w:t>无线传输速率  1200Mbps</w:t>
            </w:r>
            <w:r w:rsidRPr="00C60AA8">
              <w:rPr>
                <w:rFonts w:ascii="宋体" w:eastAsia="宋体" w:hAnsi="宋体" w:cs="宋体" w:hint="eastAsia"/>
                <w:color w:val="000000"/>
                <w:kern w:val="0"/>
                <w:szCs w:val="21"/>
              </w:rPr>
              <w:br/>
              <w:t>网络标准  802.11b 802.11g 802.11a 802.11n 802.3u 802.3 802.2 802.11ac</w:t>
            </w:r>
            <w:r w:rsidRPr="00C60AA8">
              <w:rPr>
                <w:rFonts w:ascii="宋体" w:eastAsia="宋体" w:hAnsi="宋体" w:cs="宋体" w:hint="eastAsia"/>
                <w:color w:val="000000"/>
                <w:kern w:val="0"/>
                <w:szCs w:val="21"/>
              </w:rPr>
              <w:br/>
              <w:t>无线网络支持频率  2.4G&amp;5G</w:t>
            </w:r>
          </w:p>
        </w:tc>
      </w:tr>
      <w:tr w:rsidR="00C60AA8" w:rsidRPr="00766D9D" w:rsidTr="00C60AA8">
        <w:trPr>
          <w:trHeight w:val="465"/>
        </w:trPr>
        <w:tc>
          <w:tcPr>
            <w:tcW w:w="709" w:type="dxa"/>
            <w:shd w:val="clear" w:color="auto" w:fill="auto"/>
            <w:noWrap/>
            <w:vAlign w:val="center"/>
            <w:hideMark/>
          </w:tcPr>
          <w:p w:rsidR="00CC2DAE" w:rsidRPr="00C60AA8" w:rsidRDefault="00F769B0"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11</w:t>
            </w:r>
          </w:p>
        </w:tc>
        <w:tc>
          <w:tcPr>
            <w:tcW w:w="1556" w:type="dxa"/>
            <w:shd w:val="clear" w:color="auto" w:fill="auto"/>
            <w:vAlign w:val="center"/>
            <w:hideMark/>
          </w:tcPr>
          <w:p w:rsidR="00CC2DAE" w:rsidRPr="00C60AA8" w:rsidRDefault="00CC2DAE" w:rsidP="00CC2DAE">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抗回音拾音器</w:t>
            </w:r>
          </w:p>
        </w:tc>
        <w:tc>
          <w:tcPr>
            <w:tcW w:w="712" w:type="dxa"/>
            <w:shd w:val="clear" w:color="auto" w:fill="auto"/>
            <w:vAlign w:val="center"/>
            <w:hideMark/>
          </w:tcPr>
          <w:p w:rsidR="00CC2DAE" w:rsidRPr="00C60AA8" w:rsidRDefault="00CC2DAE" w:rsidP="00CC2DAE">
            <w:pPr>
              <w:widowControl/>
              <w:jc w:val="left"/>
              <w:rPr>
                <w:rFonts w:ascii="宋体" w:eastAsia="宋体" w:hAnsi="宋体" w:cs="宋体"/>
                <w:b/>
                <w:color w:val="000000"/>
                <w:kern w:val="0"/>
                <w:szCs w:val="21"/>
              </w:rPr>
            </w:pPr>
            <w:r w:rsidRPr="00C60AA8">
              <w:rPr>
                <w:rFonts w:ascii="宋体" w:eastAsia="宋体" w:hAnsi="宋体" w:cs="宋体"/>
                <w:color w:val="000000"/>
                <w:kern w:val="0"/>
                <w:szCs w:val="21"/>
              </w:rPr>
              <w:t>2</w:t>
            </w:r>
          </w:p>
        </w:tc>
        <w:tc>
          <w:tcPr>
            <w:tcW w:w="851" w:type="dxa"/>
            <w:shd w:val="clear" w:color="auto" w:fill="auto"/>
            <w:vAlign w:val="center"/>
            <w:hideMark/>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个</w:t>
            </w:r>
          </w:p>
        </w:tc>
        <w:tc>
          <w:tcPr>
            <w:tcW w:w="1134" w:type="dxa"/>
            <w:shd w:val="clear" w:color="auto" w:fill="auto"/>
            <w:vAlign w:val="center"/>
            <w:hideMark/>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2500</w:t>
            </w:r>
          </w:p>
        </w:tc>
        <w:tc>
          <w:tcPr>
            <w:tcW w:w="1134" w:type="dxa"/>
            <w:shd w:val="clear" w:color="auto" w:fill="auto"/>
            <w:vAlign w:val="center"/>
            <w:hideMark/>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5000</w:t>
            </w:r>
          </w:p>
        </w:tc>
        <w:tc>
          <w:tcPr>
            <w:tcW w:w="9213" w:type="dxa"/>
            <w:shd w:val="clear" w:color="auto" w:fill="auto"/>
            <w:noWrap/>
            <w:vAlign w:val="center"/>
            <w:hideMark/>
          </w:tcPr>
          <w:p w:rsidR="00CC2DAE" w:rsidRPr="00C60AA8" w:rsidRDefault="00CC2DAE"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1、拾音面积：10平方米-80平方米。</w:t>
            </w:r>
            <w:r w:rsidRPr="00C60AA8">
              <w:rPr>
                <w:rFonts w:ascii="宋体" w:eastAsia="宋体" w:hAnsi="宋体" w:cs="宋体" w:hint="eastAsia"/>
                <w:color w:val="000000"/>
                <w:kern w:val="0"/>
                <w:szCs w:val="21"/>
              </w:rPr>
              <w:br/>
              <w:t>2、音频传输距离：3000米。</w:t>
            </w:r>
            <w:r w:rsidRPr="00C60AA8">
              <w:rPr>
                <w:rFonts w:ascii="宋体" w:eastAsia="宋体" w:hAnsi="宋体" w:cs="宋体" w:hint="eastAsia"/>
                <w:color w:val="000000"/>
                <w:kern w:val="0"/>
                <w:szCs w:val="21"/>
              </w:rPr>
              <w:br/>
              <w:t>3、灵敏度：-46dB。</w:t>
            </w:r>
            <w:r w:rsidRPr="00C60AA8">
              <w:rPr>
                <w:rFonts w:ascii="宋体" w:eastAsia="宋体" w:hAnsi="宋体" w:cs="宋体" w:hint="eastAsia"/>
                <w:color w:val="000000"/>
                <w:kern w:val="0"/>
                <w:szCs w:val="21"/>
              </w:rPr>
              <w:br/>
              <w:t>4、频率响应：20Hz ～ 20kHz。</w:t>
            </w:r>
            <w:r w:rsidRPr="00C60AA8">
              <w:rPr>
                <w:rFonts w:ascii="宋体" w:eastAsia="宋体" w:hAnsi="宋体" w:cs="宋体" w:hint="eastAsia"/>
                <w:color w:val="000000"/>
                <w:kern w:val="0"/>
                <w:szCs w:val="21"/>
              </w:rPr>
              <w:br/>
              <w:t>5、指向特性：全指向。</w:t>
            </w:r>
            <w:r w:rsidRPr="00C60AA8">
              <w:rPr>
                <w:rFonts w:ascii="宋体" w:eastAsia="宋体" w:hAnsi="宋体" w:cs="宋体" w:hint="eastAsia"/>
                <w:color w:val="000000"/>
                <w:kern w:val="0"/>
                <w:szCs w:val="21"/>
              </w:rPr>
              <w:br/>
              <w:t>6、信噪比：70dB ( 1米40 dB音源),35dB (10米40 dB音源) 1KHz at 1 Pa。</w:t>
            </w:r>
            <w:r w:rsidRPr="00C60AA8">
              <w:rPr>
                <w:rFonts w:ascii="宋体" w:eastAsia="宋体" w:hAnsi="宋体" w:cs="宋体" w:hint="eastAsia"/>
                <w:color w:val="000000"/>
                <w:kern w:val="0"/>
                <w:szCs w:val="21"/>
              </w:rPr>
              <w:br/>
              <w:t>7、动态范围：50dB (1KHz at Max dB SPL)。</w:t>
            </w:r>
            <w:r w:rsidRPr="00C60AA8">
              <w:rPr>
                <w:rFonts w:ascii="宋体" w:eastAsia="宋体" w:hAnsi="宋体" w:cs="宋体" w:hint="eastAsia"/>
                <w:color w:val="000000"/>
                <w:kern w:val="0"/>
                <w:szCs w:val="21"/>
              </w:rPr>
              <w:br/>
              <w:t>8、最大承受音压：120dB SPL (1KHz,THD 1%)。</w:t>
            </w:r>
            <w:r w:rsidRPr="00C60AA8">
              <w:rPr>
                <w:rFonts w:ascii="宋体" w:eastAsia="宋体" w:hAnsi="宋体" w:cs="宋体" w:hint="eastAsia"/>
                <w:color w:val="000000"/>
                <w:kern w:val="0"/>
                <w:szCs w:val="21"/>
              </w:rPr>
              <w:br/>
              <w:t>9、输出阻抗：600欧姆非平衡。</w:t>
            </w:r>
          </w:p>
        </w:tc>
      </w:tr>
      <w:tr w:rsidR="00C60AA8" w:rsidRPr="00766D9D" w:rsidTr="00C60AA8">
        <w:trPr>
          <w:trHeight w:val="465"/>
        </w:trPr>
        <w:tc>
          <w:tcPr>
            <w:tcW w:w="709" w:type="dxa"/>
            <w:shd w:val="clear" w:color="auto" w:fill="auto"/>
            <w:noWrap/>
            <w:vAlign w:val="center"/>
            <w:hideMark/>
          </w:tcPr>
          <w:p w:rsidR="00CC2DAE" w:rsidRPr="00C60AA8" w:rsidRDefault="00F769B0"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556" w:type="dxa"/>
            <w:shd w:val="clear" w:color="auto" w:fill="auto"/>
            <w:vAlign w:val="center"/>
            <w:hideMark/>
          </w:tcPr>
          <w:p w:rsidR="00CC2DAE" w:rsidRPr="00C60AA8" w:rsidRDefault="00CC2DAE" w:rsidP="00CC2DAE">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双路电源</w:t>
            </w:r>
          </w:p>
          <w:p w:rsidR="00CC2DAE" w:rsidRPr="00C60AA8" w:rsidRDefault="00CC2DAE" w:rsidP="00CC2DAE">
            <w:pPr>
              <w:widowControl/>
              <w:jc w:val="left"/>
              <w:rPr>
                <w:rFonts w:ascii="宋体" w:eastAsia="宋体" w:hAnsi="宋体" w:cs="宋体"/>
                <w:color w:val="000000"/>
                <w:kern w:val="0"/>
                <w:szCs w:val="21"/>
              </w:rPr>
            </w:pPr>
            <w:r w:rsidRPr="00C60AA8">
              <w:rPr>
                <w:rFonts w:ascii="宋体" w:eastAsia="宋体" w:hAnsi="宋体" w:cs="宋体" w:hint="eastAsia"/>
                <w:color w:val="000000"/>
                <w:kern w:val="0"/>
                <w:szCs w:val="21"/>
              </w:rPr>
              <w:t>适配器</w:t>
            </w:r>
          </w:p>
        </w:tc>
        <w:tc>
          <w:tcPr>
            <w:tcW w:w="712" w:type="dxa"/>
            <w:shd w:val="clear" w:color="auto" w:fill="auto"/>
            <w:vAlign w:val="center"/>
            <w:hideMark/>
          </w:tcPr>
          <w:p w:rsidR="00CC2DAE" w:rsidRPr="00C60AA8" w:rsidRDefault="00CC2DAE" w:rsidP="00CC2DAE">
            <w:pPr>
              <w:widowControl/>
              <w:jc w:val="left"/>
              <w:rPr>
                <w:rFonts w:ascii="宋体" w:eastAsia="宋体" w:hAnsi="宋体" w:cs="宋体"/>
                <w:b/>
                <w:color w:val="000000"/>
                <w:kern w:val="0"/>
                <w:szCs w:val="21"/>
              </w:rPr>
            </w:pPr>
            <w:r w:rsidRPr="00C60AA8">
              <w:rPr>
                <w:rFonts w:ascii="宋体" w:eastAsia="宋体" w:hAnsi="宋体" w:cs="宋体" w:hint="eastAsia"/>
                <w:b/>
                <w:color w:val="000000"/>
                <w:kern w:val="0"/>
                <w:szCs w:val="21"/>
              </w:rPr>
              <w:t>1</w:t>
            </w:r>
          </w:p>
        </w:tc>
        <w:tc>
          <w:tcPr>
            <w:tcW w:w="851" w:type="dxa"/>
            <w:shd w:val="clear" w:color="auto" w:fill="auto"/>
            <w:vAlign w:val="center"/>
            <w:hideMark/>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个</w:t>
            </w:r>
          </w:p>
        </w:tc>
        <w:tc>
          <w:tcPr>
            <w:tcW w:w="1134" w:type="dxa"/>
            <w:shd w:val="clear" w:color="auto" w:fill="auto"/>
            <w:vAlign w:val="center"/>
            <w:hideMark/>
          </w:tcPr>
          <w:p w:rsidR="00CC2DAE" w:rsidRPr="00C60AA8" w:rsidRDefault="00EC64D5"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2300</w:t>
            </w:r>
          </w:p>
        </w:tc>
        <w:tc>
          <w:tcPr>
            <w:tcW w:w="1134" w:type="dxa"/>
            <w:shd w:val="clear" w:color="auto" w:fill="auto"/>
            <w:vAlign w:val="center"/>
            <w:hideMark/>
          </w:tcPr>
          <w:p w:rsidR="00CC2DAE" w:rsidRPr="00C60AA8" w:rsidRDefault="00EC64D5"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2300</w:t>
            </w:r>
          </w:p>
        </w:tc>
        <w:tc>
          <w:tcPr>
            <w:tcW w:w="9213" w:type="dxa"/>
            <w:shd w:val="clear" w:color="auto" w:fill="auto"/>
            <w:noWrap/>
            <w:vAlign w:val="center"/>
            <w:hideMark/>
          </w:tcPr>
          <w:p w:rsidR="00CC2DAE" w:rsidRPr="00C60AA8" w:rsidRDefault="00CC2DAE" w:rsidP="00C60AA8">
            <w:pPr>
              <w:widowControl/>
              <w:rPr>
                <w:rFonts w:ascii="宋体" w:eastAsia="宋体" w:hAnsi="宋体" w:cs="宋体"/>
                <w:color w:val="000000"/>
                <w:kern w:val="0"/>
                <w:szCs w:val="21"/>
              </w:rPr>
            </w:pPr>
            <w:r w:rsidRPr="00C60AA8">
              <w:rPr>
                <w:rFonts w:ascii="宋体" w:eastAsia="宋体" w:hAnsi="宋体" w:cs="宋体" w:hint="eastAsia"/>
                <w:color w:val="000000"/>
                <w:kern w:val="0"/>
                <w:szCs w:val="21"/>
              </w:rPr>
              <w:t>1、拾音器接口：2组三芯(电源正极V,音频A,公共地G)。</w:t>
            </w:r>
            <w:r w:rsidRPr="00C60AA8">
              <w:rPr>
                <w:rFonts w:ascii="宋体" w:eastAsia="宋体" w:hAnsi="宋体" w:cs="宋体" w:hint="eastAsia"/>
                <w:color w:val="000000"/>
                <w:kern w:val="0"/>
                <w:szCs w:val="21"/>
              </w:rPr>
              <w:br/>
              <w:t>2、音频输出端子：4个莲花头,3个两芯端子,3个3.5插孔（其中MIX为混音输出）。</w:t>
            </w:r>
            <w:r w:rsidRPr="00C60AA8">
              <w:rPr>
                <w:rFonts w:ascii="宋体" w:eastAsia="宋体" w:hAnsi="宋体" w:cs="宋体" w:hint="eastAsia"/>
                <w:color w:val="000000"/>
                <w:kern w:val="0"/>
                <w:szCs w:val="21"/>
              </w:rPr>
              <w:br/>
              <w:t>3、音量调节：-20dB ～ +20dB。</w:t>
            </w:r>
            <w:r w:rsidRPr="00C60AA8">
              <w:rPr>
                <w:rFonts w:ascii="宋体" w:eastAsia="宋体" w:hAnsi="宋体" w:cs="宋体" w:hint="eastAsia"/>
                <w:color w:val="000000"/>
                <w:kern w:val="0"/>
                <w:szCs w:val="21"/>
              </w:rPr>
              <w:br/>
              <w:t>4、频率响应：20Hz ～ 20kHz。</w:t>
            </w:r>
            <w:r w:rsidRPr="00C60AA8">
              <w:rPr>
                <w:rFonts w:ascii="宋体" w:eastAsia="宋体" w:hAnsi="宋体" w:cs="宋体" w:hint="eastAsia"/>
                <w:color w:val="000000"/>
                <w:kern w:val="0"/>
                <w:szCs w:val="21"/>
              </w:rPr>
              <w:br/>
              <w:t>5、输出电压：12VDC±5%。</w:t>
            </w:r>
            <w:r w:rsidRPr="00C60AA8">
              <w:rPr>
                <w:rFonts w:ascii="宋体" w:eastAsia="宋体" w:hAnsi="宋体" w:cs="宋体" w:hint="eastAsia"/>
                <w:color w:val="000000"/>
                <w:kern w:val="0"/>
                <w:szCs w:val="21"/>
              </w:rPr>
              <w:br/>
              <w:t>6、输出电流：200mA。</w:t>
            </w:r>
            <w:r w:rsidRPr="00C60AA8">
              <w:rPr>
                <w:rFonts w:ascii="宋体" w:eastAsia="宋体" w:hAnsi="宋体" w:cs="宋体" w:hint="eastAsia"/>
                <w:color w:val="000000"/>
                <w:kern w:val="0"/>
                <w:szCs w:val="21"/>
              </w:rPr>
              <w:br/>
              <w:t>7、纹波：20mvrms。</w:t>
            </w:r>
            <w:r w:rsidRPr="00C60AA8">
              <w:rPr>
                <w:rFonts w:ascii="宋体" w:eastAsia="宋体" w:hAnsi="宋体" w:cs="宋体" w:hint="eastAsia"/>
                <w:color w:val="000000"/>
                <w:kern w:val="0"/>
                <w:szCs w:val="21"/>
              </w:rPr>
              <w:br/>
              <w:t>8、输出信号幅度：2.5Vpp/-25db。</w:t>
            </w:r>
            <w:r w:rsidRPr="00C60AA8">
              <w:rPr>
                <w:rFonts w:ascii="宋体" w:eastAsia="宋体" w:hAnsi="宋体" w:cs="宋体" w:hint="eastAsia"/>
                <w:color w:val="000000"/>
                <w:kern w:val="0"/>
                <w:szCs w:val="21"/>
              </w:rPr>
              <w:br/>
              <w:t>9、防水特性：户内防潮。</w:t>
            </w:r>
            <w:r w:rsidRPr="00C60AA8">
              <w:rPr>
                <w:rFonts w:ascii="宋体" w:eastAsia="宋体" w:hAnsi="宋体" w:cs="宋体" w:hint="eastAsia"/>
                <w:color w:val="000000"/>
                <w:kern w:val="0"/>
                <w:szCs w:val="21"/>
              </w:rPr>
              <w:br/>
              <w:t>10、保护电路：雷击保护、电源极性反转保护。</w:t>
            </w:r>
          </w:p>
        </w:tc>
      </w:tr>
      <w:tr w:rsidR="00C60AA8" w:rsidRPr="00766D9D" w:rsidTr="00C60AA8">
        <w:trPr>
          <w:trHeight w:val="465"/>
        </w:trPr>
        <w:tc>
          <w:tcPr>
            <w:tcW w:w="709" w:type="dxa"/>
            <w:shd w:val="clear" w:color="auto" w:fill="auto"/>
            <w:noWrap/>
            <w:vAlign w:val="center"/>
          </w:tcPr>
          <w:p w:rsidR="00CC2DAE" w:rsidRPr="00C60AA8" w:rsidRDefault="00F769B0" w:rsidP="00CC2DA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13</w:t>
            </w:r>
          </w:p>
        </w:tc>
        <w:tc>
          <w:tcPr>
            <w:tcW w:w="1556" w:type="dxa"/>
            <w:shd w:val="clear" w:color="auto" w:fill="auto"/>
            <w:vAlign w:val="center"/>
          </w:tcPr>
          <w:p w:rsidR="00CC2DAE" w:rsidRPr="00C60AA8" w:rsidRDefault="00CC2DAE" w:rsidP="00CC2DAE">
            <w:pPr>
              <w:widowControl/>
              <w:jc w:val="left"/>
              <w:rPr>
                <w:rFonts w:ascii="宋体" w:eastAsia="宋体" w:hAnsi="宋体"/>
                <w:color w:val="000000"/>
                <w:szCs w:val="21"/>
              </w:rPr>
            </w:pPr>
            <w:r w:rsidRPr="00C60AA8">
              <w:rPr>
                <w:rFonts w:ascii="宋体" w:eastAsia="宋体" w:hAnsi="宋体" w:hint="eastAsia"/>
                <w:color w:val="000000"/>
                <w:szCs w:val="21"/>
              </w:rPr>
              <w:t>移动电源</w:t>
            </w:r>
          </w:p>
          <w:p w:rsidR="00CC2DAE" w:rsidRPr="00C60AA8" w:rsidRDefault="00CC2DAE" w:rsidP="00CC2DAE">
            <w:pPr>
              <w:widowControl/>
              <w:jc w:val="left"/>
              <w:rPr>
                <w:rFonts w:ascii="宋体" w:eastAsia="宋体" w:hAnsi="宋体" w:cs="宋体"/>
                <w:color w:val="000000"/>
                <w:kern w:val="0"/>
                <w:szCs w:val="21"/>
              </w:rPr>
            </w:pPr>
          </w:p>
        </w:tc>
        <w:tc>
          <w:tcPr>
            <w:tcW w:w="712" w:type="dxa"/>
            <w:shd w:val="clear" w:color="auto" w:fill="auto"/>
            <w:vAlign w:val="center"/>
          </w:tcPr>
          <w:p w:rsidR="00CC2DAE" w:rsidRPr="00C60AA8" w:rsidRDefault="00CC2DAE" w:rsidP="00CC2DAE">
            <w:pPr>
              <w:widowControl/>
              <w:jc w:val="left"/>
              <w:rPr>
                <w:rFonts w:ascii="宋体" w:eastAsia="宋体" w:hAnsi="宋体" w:cs="宋体"/>
                <w:color w:val="000000"/>
                <w:kern w:val="0"/>
                <w:szCs w:val="21"/>
              </w:rPr>
            </w:pPr>
            <w:r w:rsidRPr="00C60AA8">
              <w:rPr>
                <w:rFonts w:ascii="宋体" w:eastAsia="宋体" w:hAnsi="宋体"/>
                <w:color w:val="000000"/>
                <w:szCs w:val="21"/>
              </w:rPr>
              <w:t>4</w:t>
            </w:r>
          </w:p>
        </w:tc>
        <w:tc>
          <w:tcPr>
            <w:tcW w:w="851" w:type="dxa"/>
            <w:shd w:val="clear" w:color="auto" w:fill="auto"/>
            <w:vAlign w:val="center"/>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个</w:t>
            </w:r>
          </w:p>
        </w:tc>
        <w:tc>
          <w:tcPr>
            <w:tcW w:w="1134" w:type="dxa"/>
            <w:shd w:val="clear" w:color="auto" w:fill="auto"/>
            <w:vAlign w:val="center"/>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1000</w:t>
            </w:r>
          </w:p>
        </w:tc>
        <w:tc>
          <w:tcPr>
            <w:tcW w:w="1134" w:type="dxa"/>
            <w:shd w:val="clear" w:color="auto" w:fill="auto"/>
            <w:vAlign w:val="center"/>
          </w:tcPr>
          <w:p w:rsidR="00CC2DAE" w:rsidRPr="00C60AA8" w:rsidRDefault="00CC2DAE" w:rsidP="00CC2DAE">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4000</w:t>
            </w:r>
          </w:p>
        </w:tc>
        <w:tc>
          <w:tcPr>
            <w:tcW w:w="9213" w:type="dxa"/>
            <w:shd w:val="clear" w:color="auto" w:fill="auto"/>
            <w:noWrap/>
            <w:vAlign w:val="center"/>
          </w:tcPr>
          <w:p w:rsidR="00CC2DAE" w:rsidRPr="00C60AA8" w:rsidRDefault="00CC2DAE" w:rsidP="00C60AA8">
            <w:pPr>
              <w:widowControl/>
              <w:rPr>
                <w:rFonts w:ascii="宋体" w:eastAsia="宋体" w:hAnsi="宋体" w:cs="宋体"/>
                <w:b/>
                <w:color w:val="000000"/>
                <w:kern w:val="0"/>
                <w:szCs w:val="21"/>
              </w:rPr>
            </w:pPr>
            <w:r w:rsidRPr="00C60AA8">
              <w:rPr>
                <w:rFonts w:ascii="宋体" w:eastAsia="宋体" w:hAnsi="宋体" w:hint="eastAsia"/>
                <w:color w:val="000000"/>
                <w:szCs w:val="21"/>
              </w:rPr>
              <w:t>1、对接移动录播时设置为DC 20V输出；</w:t>
            </w:r>
            <w:r w:rsidRPr="00C60AA8">
              <w:rPr>
                <w:rFonts w:ascii="宋体" w:eastAsia="宋体" w:hAnsi="宋体" w:hint="eastAsia"/>
                <w:color w:val="000000"/>
                <w:szCs w:val="21"/>
              </w:rPr>
              <w:br/>
              <w:t>2、对接摄像机时设置为DC 12V输出。</w:t>
            </w:r>
            <w:r w:rsidRPr="00C60AA8">
              <w:rPr>
                <w:rFonts w:ascii="宋体" w:eastAsia="宋体" w:hAnsi="宋体" w:hint="eastAsia"/>
                <w:color w:val="000000"/>
                <w:szCs w:val="21"/>
              </w:rPr>
              <w:br/>
              <w:t>3、电池容量：32000mAh/118.4Wh</w:t>
            </w:r>
            <w:r w:rsidRPr="00C60AA8">
              <w:rPr>
                <w:rFonts w:ascii="宋体" w:eastAsia="宋体" w:hAnsi="宋体" w:hint="eastAsia"/>
                <w:color w:val="000000"/>
                <w:szCs w:val="21"/>
              </w:rPr>
              <w:br/>
              <w:t>4、电量输出：双USB输出、USB1 5V  2.1A(Max)  USB2  5V  1A(Max）</w:t>
            </w:r>
          </w:p>
          <w:p w:rsidR="00CC2DAE" w:rsidRPr="00C60AA8" w:rsidRDefault="00CC2DAE" w:rsidP="00C60AA8">
            <w:pPr>
              <w:widowControl/>
              <w:rPr>
                <w:rFonts w:ascii="宋体" w:eastAsia="宋体" w:hAnsi="宋体" w:cs="宋体"/>
                <w:color w:val="000000"/>
                <w:kern w:val="0"/>
                <w:szCs w:val="21"/>
              </w:rPr>
            </w:pPr>
          </w:p>
        </w:tc>
      </w:tr>
      <w:tr w:rsidR="00CC2DAE" w:rsidRPr="00766D9D" w:rsidTr="00292F31">
        <w:trPr>
          <w:trHeight w:val="465"/>
        </w:trPr>
        <w:tc>
          <w:tcPr>
            <w:tcW w:w="15309" w:type="dxa"/>
            <w:gridSpan w:val="7"/>
            <w:shd w:val="clear" w:color="auto" w:fill="auto"/>
            <w:noWrap/>
            <w:vAlign w:val="center"/>
          </w:tcPr>
          <w:p w:rsidR="00CC2DAE" w:rsidRPr="00C60AA8" w:rsidRDefault="00CC2DAE" w:rsidP="00292F31">
            <w:pPr>
              <w:widowControl/>
              <w:jc w:val="center"/>
              <w:rPr>
                <w:rFonts w:ascii="宋体" w:eastAsia="宋体" w:hAnsi="宋体" w:cs="宋体"/>
                <w:color w:val="000000"/>
                <w:kern w:val="0"/>
                <w:szCs w:val="21"/>
              </w:rPr>
            </w:pPr>
            <w:r w:rsidRPr="00C60AA8">
              <w:rPr>
                <w:rFonts w:ascii="宋体" w:eastAsia="宋体" w:hAnsi="宋体" w:cs="宋体" w:hint="eastAsia"/>
                <w:color w:val="000000"/>
                <w:kern w:val="0"/>
                <w:szCs w:val="21"/>
              </w:rPr>
              <w:t>互动录播</w:t>
            </w:r>
          </w:p>
        </w:tc>
      </w:tr>
      <w:tr w:rsidR="00F4347F" w:rsidRPr="00292F31" w:rsidTr="00F4347F">
        <w:trPr>
          <w:trHeight w:val="465"/>
        </w:trPr>
        <w:tc>
          <w:tcPr>
            <w:tcW w:w="709" w:type="dxa"/>
            <w:shd w:val="clear" w:color="auto" w:fill="auto"/>
            <w:noWrap/>
            <w:vAlign w:val="center"/>
          </w:tcPr>
          <w:p w:rsidR="00F4347F" w:rsidRPr="00292F31" w:rsidRDefault="00F769B0" w:rsidP="00F4347F">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556" w:type="dxa"/>
            <w:shd w:val="clear" w:color="auto" w:fill="auto"/>
            <w:vAlign w:val="center"/>
          </w:tcPr>
          <w:p w:rsidR="00F4347F" w:rsidRPr="00292F31" w:rsidRDefault="00F4347F" w:rsidP="00F4347F">
            <w:pPr>
              <w:widowControl/>
              <w:jc w:val="center"/>
              <w:rPr>
                <w:rFonts w:ascii="宋体" w:eastAsia="宋体" w:hAnsi="宋体" w:cs="宋体"/>
                <w:kern w:val="0"/>
                <w:szCs w:val="21"/>
              </w:rPr>
            </w:pPr>
            <w:r w:rsidRPr="00292F31">
              <w:rPr>
                <w:rFonts w:ascii="宋体" w:eastAsia="宋体" w:hAnsi="宋体" w:hint="eastAsia"/>
                <w:szCs w:val="21"/>
              </w:rPr>
              <w:t>互动录播主机</w:t>
            </w:r>
          </w:p>
        </w:tc>
        <w:tc>
          <w:tcPr>
            <w:tcW w:w="712" w:type="dxa"/>
            <w:vAlign w:val="center"/>
          </w:tcPr>
          <w:p w:rsidR="00F4347F" w:rsidRPr="00292F31" w:rsidRDefault="00F4347F" w:rsidP="008312C4">
            <w:pPr>
              <w:spacing w:line="360" w:lineRule="auto"/>
              <w:rPr>
                <w:rFonts w:ascii="宋体" w:eastAsia="宋体" w:hAnsi="宋体" w:cs="Times New Roman"/>
                <w:szCs w:val="21"/>
              </w:rPr>
            </w:pPr>
            <w:r w:rsidRPr="00292F31">
              <w:rPr>
                <w:rFonts w:ascii="宋体" w:eastAsia="宋体" w:hAnsi="宋体" w:cs="Times New Roman" w:hint="eastAsia"/>
                <w:szCs w:val="21"/>
              </w:rPr>
              <w:t>1</w:t>
            </w:r>
          </w:p>
        </w:tc>
        <w:tc>
          <w:tcPr>
            <w:tcW w:w="851" w:type="dxa"/>
            <w:shd w:val="clear" w:color="auto" w:fill="auto"/>
            <w:noWrap/>
            <w:vAlign w:val="center"/>
          </w:tcPr>
          <w:p w:rsidR="00F4347F" w:rsidRPr="00292F31" w:rsidRDefault="00F4347F" w:rsidP="00F4347F">
            <w:pPr>
              <w:widowControl/>
              <w:jc w:val="center"/>
              <w:rPr>
                <w:rFonts w:ascii="宋体" w:eastAsia="宋体" w:hAnsi="宋体" w:cs="宋体"/>
                <w:kern w:val="0"/>
                <w:szCs w:val="21"/>
              </w:rPr>
            </w:pPr>
            <w:r w:rsidRPr="00292F31">
              <w:rPr>
                <w:rFonts w:ascii="宋体" w:eastAsia="宋体" w:hAnsi="宋体" w:cs="宋体" w:hint="eastAsia"/>
                <w:kern w:val="0"/>
                <w:szCs w:val="21"/>
              </w:rPr>
              <w:t>台</w:t>
            </w:r>
          </w:p>
        </w:tc>
        <w:tc>
          <w:tcPr>
            <w:tcW w:w="1134" w:type="dxa"/>
            <w:shd w:val="clear" w:color="auto" w:fill="auto"/>
            <w:noWrap/>
            <w:vAlign w:val="center"/>
          </w:tcPr>
          <w:p w:rsidR="00F4347F" w:rsidRPr="00292F31" w:rsidRDefault="00B12F01" w:rsidP="00F4347F">
            <w:pPr>
              <w:widowControl/>
              <w:jc w:val="center"/>
              <w:rPr>
                <w:rFonts w:ascii="宋体" w:eastAsia="宋体" w:hAnsi="宋体" w:cs="宋体"/>
                <w:kern w:val="0"/>
                <w:szCs w:val="21"/>
              </w:rPr>
            </w:pPr>
            <w:r>
              <w:rPr>
                <w:rFonts w:ascii="宋体" w:eastAsia="宋体" w:hAnsi="宋体" w:cs="宋体" w:hint="eastAsia"/>
                <w:kern w:val="0"/>
                <w:szCs w:val="21"/>
              </w:rPr>
              <w:t>6</w:t>
            </w:r>
            <w:r w:rsidR="00EC64D5">
              <w:rPr>
                <w:rFonts w:ascii="宋体" w:eastAsia="宋体" w:hAnsi="宋体" w:cs="宋体"/>
                <w:kern w:val="0"/>
                <w:szCs w:val="21"/>
              </w:rPr>
              <w:t>2000</w:t>
            </w:r>
          </w:p>
        </w:tc>
        <w:tc>
          <w:tcPr>
            <w:tcW w:w="1134" w:type="dxa"/>
            <w:shd w:val="clear" w:color="auto" w:fill="auto"/>
            <w:noWrap/>
            <w:vAlign w:val="center"/>
          </w:tcPr>
          <w:p w:rsidR="00F4347F" w:rsidRPr="00292F31" w:rsidRDefault="00EC64D5" w:rsidP="00F4347F">
            <w:pPr>
              <w:widowControl/>
              <w:jc w:val="center"/>
              <w:rPr>
                <w:rFonts w:ascii="宋体" w:eastAsia="宋体" w:hAnsi="宋体" w:cs="宋体"/>
                <w:kern w:val="0"/>
                <w:szCs w:val="21"/>
              </w:rPr>
            </w:pPr>
            <w:r>
              <w:rPr>
                <w:rFonts w:ascii="宋体" w:eastAsia="宋体" w:hAnsi="宋体" w:cs="宋体" w:hint="eastAsia"/>
                <w:kern w:val="0"/>
                <w:szCs w:val="21"/>
              </w:rPr>
              <w:t>62000</w:t>
            </w:r>
          </w:p>
        </w:tc>
        <w:tc>
          <w:tcPr>
            <w:tcW w:w="9213" w:type="dxa"/>
            <w:shd w:val="clear" w:color="auto" w:fill="auto"/>
            <w:noWrap/>
            <w:vAlign w:val="center"/>
          </w:tcPr>
          <w:p w:rsidR="00F4347F" w:rsidRPr="00B12F01" w:rsidRDefault="00F4347F" w:rsidP="00F4347F">
            <w:pPr>
              <w:pStyle w:val="1"/>
              <w:keepLines/>
              <w:spacing w:line="288" w:lineRule="auto"/>
              <w:ind w:firstLineChars="0" w:firstLine="0"/>
              <w:rPr>
                <w:rFonts w:ascii="宋体" w:hAnsi="宋体"/>
                <w:bCs/>
                <w:szCs w:val="21"/>
              </w:rPr>
            </w:pPr>
            <w:r w:rsidRPr="00B12F01">
              <w:rPr>
                <w:rFonts w:ascii="宋体" w:hAnsi="宋体" w:hint="eastAsia"/>
                <w:bCs/>
                <w:szCs w:val="21"/>
              </w:rPr>
              <w:t>录播主机：</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录播主机须采用嵌入式架构设计， ARM 双核处理器 Linux系统，整机静音、无风扇。</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整机无需配合编码盒使用，录制、导播、互动、管理、存储、音视频的编解码等功能都集成在一台主机内。</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全金属外壳，录播主机与高清液晶触控屏一体化设计，非外接触控屏。</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高清液晶触控屏幕尺寸不小于1</w:t>
            </w:r>
            <w:r w:rsidRPr="00B12F01">
              <w:rPr>
                <w:rFonts w:ascii="宋体" w:hAnsi="宋体"/>
                <w:szCs w:val="21"/>
              </w:rPr>
              <w:t>5</w:t>
            </w:r>
            <w:r w:rsidRPr="00B12F01">
              <w:rPr>
                <w:rFonts w:ascii="宋体" w:hAnsi="宋体" w:hint="eastAsia"/>
                <w:szCs w:val="21"/>
              </w:rPr>
              <w:t>英寸，屏幕需为液晶电容屏，通过触控屏可直接预监到导播画面，也可直接触摸操作。</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屏幕需满足无蓝光危害，即在10000s（约2.8h）内不造成对视网膜蓝光危害（L</w:t>
            </w:r>
            <w:r w:rsidRPr="00B12F01">
              <w:rPr>
                <w:rFonts w:ascii="宋体" w:hAnsi="宋体" w:hint="eastAsia"/>
                <w:szCs w:val="21"/>
                <w:vertAlign w:val="subscript"/>
              </w:rPr>
              <w:t>B</w:t>
            </w:r>
            <w:r w:rsidRPr="00B12F01">
              <w:rPr>
                <w:rFonts w:ascii="宋体" w:hAnsi="宋体" w:hint="eastAsia"/>
                <w:szCs w:val="21"/>
              </w:rPr>
              <w:t>）,其L</w:t>
            </w:r>
            <w:r w:rsidRPr="00B12F01">
              <w:rPr>
                <w:rFonts w:ascii="宋体" w:hAnsi="宋体" w:hint="eastAsia"/>
                <w:szCs w:val="21"/>
                <w:vertAlign w:val="subscript"/>
              </w:rPr>
              <w:t>B</w:t>
            </w:r>
            <w:r w:rsidRPr="00B12F01">
              <w:rPr>
                <w:rFonts w:ascii="宋体" w:hAnsi="宋体" w:hint="eastAsia"/>
                <w:szCs w:val="21"/>
              </w:rPr>
              <w:t>需达到</w:t>
            </w:r>
            <w:r w:rsidRPr="00B12F01">
              <w:rPr>
                <w:rFonts w:ascii="宋体" w:hAnsi="宋体" w:cs="宋体" w:hint="eastAsia"/>
                <w:szCs w:val="21"/>
              </w:rPr>
              <w:t>≦</w:t>
            </w:r>
            <w:r w:rsidRPr="00B12F01">
              <w:rPr>
                <w:rFonts w:ascii="宋体" w:hAnsi="宋体" w:hint="eastAsia"/>
                <w:szCs w:val="21"/>
              </w:rPr>
              <w:t>0.5W·m</w:t>
            </w:r>
            <w:r w:rsidRPr="00B12F01">
              <w:rPr>
                <w:rFonts w:ascii="宋体" w:hAnsi="宋体" w:hint="eastAsia"/>
                <w:szCs w:val="21"/>
                <w:vertAlign w:val="superscript"/>
              </w:rPr>
              <w:t>-2</w:t>
            </w:r>
            <w:r w:rsidRPr="00B12F01">
              <w:rPr>
                <w:rFonts w:ascii="宋体" w:hAnsi="宋体" w:hint="eastAsia"/>
                <w:szCs w:val="21"/>
              </w:rPr>
              <w:t>·sr</w:t>
            </w:r>
            <w:r w:rsidRPr="00B12F01">
              <w:rPr>
                <w:rFonts w:ascii="宋体" w:hAnsi="宋体" w:hint="eastAsia"/>
                <w:szCs w:val="21"/>
                <w:vertAlign w:val="superscript"/>
              </w:rPr>
              <w:t>-1</w:t>
            </w:r>
            <w:r w:rsidRPr="00B12F01">
              <w:rPr>
                <w:rFonts w:ascii="宋体" w:hAnsi="宋体" w:hint="eastAsia"/>
                <w:szCs w:val="21"/>
              </w:rPr>
              <w:t>。</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整机屏幕要求加装不小于</w:t>
            </w:r>
            <w:r w:rsidRPr="00B12F01">
              <w:rPr>
                <w:rFonts w:ascii="宋体" w:hAnsi="宋体"/>
                <w:szCs w:val="21"/>
              </w:rPr>
              <w:t>2</w:t>
            </w:r>
            <w:r w:rsidRPr="00B12F01">
              <w:rPr>
                <w:rFonts w:ascii="宋体" w:hAnsi="宋体" w:hint="eastAsia"/>
                <w:szCs w:val="21"/>
              </w:rPr>
              <w:t>mm厚的钢化玻璃，防止刮花。</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书写屏幕表面硬度：物理钢化玻璃≥6H。</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视频输入：4路RJ45 100M网络摄像机接口，其中3路支持POE供电。1路HDMI输入口：支持1920*1080P/50Hz。</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视频输出：1路HDMI 输出口：支持1920*1080P/50Hz。</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整机≥2路USB接口，至少含有1路USB 3.0。</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 xml:space="preserve">音频输入：整机具备1路全向 MIC in接口，2路Line in接口。 </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lastRenderedPageBreak/>
              <w:t>MIC IN接口采用网络接口，直接通过网线连接实现麦克风的音频传输及供电。</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录播主机提供三合一按键，整机开机、关机和节能三键合一，操作便捷。</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长按三合一按键，系统可弹出关机确认对话框，点击确认后系统执行关机命令，避免用户误操作；若10秒内未确认或取消，系统自动关机。</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主机支持二维码扫码登录：开机后屏幕自动锁定，同步生成二维码，用户可通过手机扫码解锁并进行登录使用。</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音频混音功能：支持网络MIC IN、LINE IN的音频混音功能，同时支持HDMI IN视频输入。</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录播主机硬盘存储不小于</w:t>
            </w:r>
            <w:r w:rsidR="0015768C">
              <w:rPr>
                <w:rFonts w:ascii="宋体" w:hAnsi="宋体" w:hint="eastAsia"/>
                <w:szCs w:val="21"/>
              </w:rPr>
              <w:t>4</w:t>
            </w:r>
            <w:r w:rsidRPr="00B12F01">
              <w:rPr>
                <w:rFonts w:ascii="宋体" w:hAnsi="宋体" w:hint="eastAsia"/>
                <w:szCs w:val="21"/>
              </w:rPr>
              <w:t>T</w:t>
            </w:r>
            <w:r w:rsidR="0015768C" w:rsidRPr="00C60AA8">
              <w:rPr>
                <w:rFonts w:ascii="宋体" w:hAnsi="宋体" w:hint="eastAsia"/>
                <w:color w:val="000000"/>
                <w:szCs w:val="21"/>
              </w:rPr>
              <w:t xml:space="preserve"> </w:t>
            </w:r>
            <w:r w:rsidR="0015768C">
              <w:rPr>
                <w:rFonts w:ascii="宋体" w:hAnsi="宋体" w:hint="eastAsia"/>
                <w:color w:val="000000"/>
                <w:szCs w:val="21"/>
              </w:rPr>
              <w:t>SATA 7.2k 3.5in</w:t>
            </w:r>
            <w:bookmarkStart w:id="0" w:name="_GoBack"/>
            <w:bookmarkEnd w:id="0"/>
            <w:r w:rsidRPr="00B12F01">
              <w:rPr>
                <w:rFonts w:ascii="宋体" w:hAnsi="宋体" w:hint="eastAsia"/>
                <w:szCs w:val="21"/>
              </w:rPr>
              <w:t>，系统内存不小于</w:t>
            </w:r>
            <w:r w:rsidRPr="00B12F01">
              <w:rPr>
                <w:rFonts w:ascii="宋体" w:hAnsi="宋体"/>
                <w:szCs w:val="21"/>
              </w:rPr>
              <w:t>2</w:t>
            </w:r>
            <w:r w:rsidRPr="00B12F01">
              <w:rPr>
                <w:rFonts w:ascii="宋体" w:hAnsi="宋体" w:hint="eastAsia"/>
                <w:szCs w:val="21"/>
              </w:rPr>
              <w:t>G。</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支持</w:t>
            </w:r>
            <w:r w:rsidRPr="00B12F01">
              <w:rPr>
                <w:rFonts w:ascii="宋体" w:hAnsi="宋体"/>
                <w:szCs w:val="21"/>
              </w:rPr>
              <w:t>A</w:t>
            </w:r>
            <w:r w:rsidRPr="00B12F01">
              <w:rPr>
                <w:rFonts w:ascii="宋体" w:hAnsi="宋体" w:hint="eastAsia"/>
                <w:szCs w:val="21"/>
              </w:rPr>
              <w:t>C</w:t>
            </w:r>
            <w:r w:rsidRPr="00B12F01">
              <w:rPr>
                <w:rFonts w:ascii="宋体" w:hAnsi="宋体"/>
                <w:szCs w:val="21"/>
              </w:rPr>
              <w:t xml:space="preserve"> 2</w:t>
            </w:r>
            <w:r w:rsidRPr="00B12F01">
              <w:rPr>
                <w:rFonts w:ascii="宋体" w:hAnsi="宋体" w:hint="eastAsia"/>
                <w:szCs w:val="21"/>
              </w:rPr>
              <w:t>2</w:t>
            </w:r>
            <w:r w:rsidRPr="00B12F01">
              <w:rPr>
                <w:rFonts w:ascii="宋体" w:hAnsi="宋体"/>
                <w:szCs w:val="21"/>
              </w:rPr>
              <w:t>0</w:t>
            </w:r>
            <w:r w:rsidRPr="00B12F01">
              <w:rPr>
                <w:rFonts w:ascii="宋体" w:hAnsi="宋体" w:hint="eastAsia"/>
                <w:szCs w:val="21"/>
              </w:rPr>
              <w:t>V供电，且在不小于</w:t>
            </w:r>
            <w:r w:rsidRPr="00B12F01">
              <w:rPr>
                <w:rFonts w:ascii="宋体" w:hAnsi="宋体"/>
                <w:szCs w:val="21"/>
              </w:rPr>
              <w:t>220V</w:t>
            </w:r>
            <w:r w:rsidRPr="00B12F01">
              <w:rPr>
                <w:rFonts w:ascii="宋体" w:hAnsi="宋体" w:hint="eastAsia"/>
                <w:szCs w:val="21"/>
              </w:rPr>
              <w:t>±</w:t>
            </w:r>
            <w:r w:rsidRPr="00B12F01">
              <w:rPr>
                <w:rFonts w:ascii="宋体" w:hAnsi="宋体"/>
                <w:szCs w:val="21"/>
              </w:rPr>
              <w:t>2</w:t>
            </w:r>
            <w:r w:rsidRPr="00B12F01">
              <w:rPr>
                <w:rFonts w:ascii="宋体" w:hAnsi="宋体" w:hint="eastAsia"/>
                <w:szCs w:val="21"/>
              </w:rPr>
              <w:t xml:space="preserve">0%范围内变化时可以正常工作。 </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整机内置喇叭，可直接在主机上进行音视频回放。</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整机自带状态指示灯，可实时反映设备工作状态。</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支持无线Mic 接入：整机无需外接设备，即可支持无线麦克风连接。</w:t>
            </w:r>
          </w:p>
          <w:p w:rsidR="00F4347F" w:rsidRPr="00B12F01" w:rsidRDefault="00F4347F" w:rsidP="00F4347F">
            <w:pPr>
              <w:pStyle w:val="1"/>
              <w:keepLines/>
              <w:numPr>
                <w:ilvl w:val="0"/>
                <w:numId w:val="1"/>
              </w:numPr>
              <w:spacing w:line="288" w:lineRule="auto"/>
              <w:ind w:firstLineChars="0"/>
              <w:rPr>
                <w:rFonts w:ascii="宋体" w:hAnsi="宋体"/>
                <w:szCs w:val="21"/>
              </w:rPr>
            </w:pPr>
            <w:r w:rsidRPr="00B12F01">
              <w:rPr>
                <w:rFonts w:ascii="宋体" w:hAnsi="宋体" w:hint="eastAsia"/>
                <w:szCs w:val="21"/>
              </w:rPr>
              <w:t>整机功耗≤</w:t>
            </w:r>
            <w:r w:rsidRPr="00B12F01">
              <w:rPr>
                <w:rFonts w:ascii="宋体" w:hAnsi="宋体"/>
                <w:szCs w:val="21"/>
              </w:rPr>
              <w:t>60</w:t>
            </w:r>
            <w:r w:rsidRPr="00B12F01">
              <w:rPr>
                <w:rFonts w:ascii="宋体" w:hAnsi="宋体" w:hint="eastAsia"/>
                <w:szCs w:val="21"/>
              </w:rPr>
              <w:t>W。</w:t>
            </w:r>
          </w:p>
          <w:p w:rsidR="00F4347F" w:rsidRPr="00B12F01" w:rsidRDefault="00F4347F" w:rsidP="00F4347F">
            <w:pPr>
              <w:pStyle w:val="a3"/>
              <w:numPr>
                <w:ilvl w:val="0"/>
                <w:numId w:val="1"/>
              </w:numPr>
              <w:spacing w:line="360" w:lineRule="auto"/>
              <w:ind w:firstLineChars="0"/>
              <w:rPr>
                <w:rFonts w:ascii="宋体" w:eastAsia="宋体" w:hAnsi="宋体" w:cs="Times New Roman"/>
                <w:szCs w:val="21"/>
              </w:rPr>
            </w:pPr>
            <w:r w:rsidRPr="00B12F01">
              <w:rPr>
                <w:rFonts w:ascii="宋体" w:eastAsia="宋体" w:hAnsi="宋体" w:hint="eastAsia"/>
                <w:szCs w:val="21"/>
              </w:rPr>
              <w:t>整机符合浪涌（冲击）抗扰度，静电放电抗扰度，射频电磁场辐射抗扰度，电快速瞬变脉冲群抗扰度，射频感应的传导骚扰抗扰度，电压暂降、短时中断和电压变化抗扰度等要求，确保整机使用安全。</w:t>
            </w:r>
          </w:p>
          <w:p w:rsidR="00F4347F" w:rsidRPr="00B12F01" w:rsidRDefault="00F4347F" w:rsidP="00F4347F">
            <w:pPr>
              <w:pStyle w:val="a3"/>
              <w:numPr>
                <w:ilvl w:val="0"/>
                <w:numId w:val="1"/>
              </w:numPr>
              <w:spacing w:line="360" w:lineRule="auto"/>
              <w:ind w:firstLineChars="0"/>
              <w:rPr>
                <w:rFonts w:ascii="宋体" w:eastAsia="宋体" w:hAnsi="宋体" w:cs="Times New Roman"/>
                <w:szCs w:val="21"/>
              </w:rPr>
            </w:pPr>
            <w:r w:rsidRPr="00B12F01">
              <w:rPr>
                <w:rFonts w:ascii="宋体" w:eastAsia="宋体" w:hAnsi="宋体" w:hint="eastAsia"/>
                <w:szCs w:val="21"/>
              </w:rPr>
              <w:t>整机具备抗振动、防跌落特性，保证整机运输或使用过程中不易受损</w:t>
            </w:r>
            <w:r w:rsidRPr="00B12F01">
              <w:rPr>
                <w:rFonts w:ascii="宋体" w:eastAsia="宋体" w:hAnsi="宋体" w:cs="Times New Roman" w:hint="eastAsia"/>
                <w:szCs w:val="21"/>
              </w:rPr>
              <w:t>。</w:t>
            </w:r>
          </w:p>
          <w:p w:rsidR="00F4347F" w:rsidRPr="00B12F01" w:rsidRDefault="00F4347F" w:rsidP="00F4347F">
            <w:pPr>
              <w:pStyle w:val="a3"/>
              <w:numPr>
                <w:ilvl w:val="0"/>
                <w:numId w:val="1"/>
              </w:numPr>
              <w:spacing w:line="360" w:lineRule="auto"/>
              <w:ind w:firstLineChars="0"/>
              <w:rPr>
                <w:rFonts w:ascii="宋体" w:eastAsia="宋体" w:hAnsi="宋体" w:cs="Times New Roman"/>
                <w:szCs w:val="21"/>
              </w:rPr>
            </w:pPr>
            <w:r w:rsidRPr="00B12F01">
              <w:rPr>
                <w:rFonts w:ascii="宋体" w:eastAsia="宋体" w:hAnsi="宋体" w:hint="eastAsia"/>
                <w:szCs w:val="21"/>
              </w:rPr>
              <w:t>整机在0℃—40℃环境下可正常工作，在-20℃—60℃的环境下可正常贮存且贮存后功能无损</w:t>
            </w:r>
            <w:r w:rsidRPr="00B12F01">
              <w:rPr>
                <w:rFonts w:ascii="宋体" w:eastAsia="宋体" w:hAnsi="宋体" w:cs="Times New Roman" w:hint="eastAsia"/>
                <w:szCs w:val="21"/>
              </w:rPr>
              <w:t>。</w:t>
            </w:r>
          </w:p>
          <w:p w:rsidR="00F4347F" w:rsidRPr="00B12F01" w:rsidRDefault="00F4347F" w:rsidP="00F4347F">
            <w:pPr>
              <w:pStyle w:val="a3"/>
              <w:numPr>
                <w:ilvl w:val="0"/>
                <w:numId w:val="1"/>
              </w:numPr>
              <w:spacing w:line="360" w:lineRule="auto"/>
              <w:ind w:firstLineChars="0"/>
              <w:rPr>
                <w:rFonts w:ascii="宋体" w:eastAsia="宋体" w:hAnsi="宋体" w:cs="Times New Roman"/>
                <w:szCs w:val="21"/>
              </w:rPr>
            </w:pPr>
            <w:r w:rsidRPr="00B12F01">
              <w:rPr>
                <w:rFonts w:ascii="宋体" w:eastAsia="宋体" w:hAnsi="宋体" w:cs="Times New Roman" w:hint="eastAsia"/>
                <w:szCs w:val="21"/>
              </w:rPr>
              <w:t>支持用户在录播主机上随时查看已录制视频总容量，并采用百分比的形式便于用户清楚了解主机硬盘使用情况。</w:t>
            </w:r>
          </w:p>
          <w:p w:rsidR="00F4347F" w:rsidRPr="00B12F01" w:rsidRDefault="00F4347F" w:rsidP="00F4347F">
            <w:pPr>
              <w:pStyle w:val="a3"/>
              <w:numPr>
                <w:ilvl w:val="0"/>
                <w:numId w:val="1"/>
              </w:numPr>
              <w:spacing w:line="360" w:lineRule="auto"/>
              <w:ind w:firstLineChars="0"/>
              <w:rPr>
                <w:rFonts w:ascii="宋体" w:eastAsia="宋体" w:hAnsi="宋体" w:cs="Times New Roman"/>
                <w:szCs w:val="21"/>
              </w:rPr>
            </w:pPr>
            <w:r w:rsidRPr="00B12F01">
              <w:rPr>
                <w:rFonts w:ascii="宋体" w:eastAsia="宋体" w:hAnsi="宋体" w:cs="Times New Roman" w:hint="eastAsia"/>
                <w:szCs w:val="21"/>
              </w:rPr>
              <w:t>无须外接显示设备，用户可直接通过录播主机查看已录制的视频，并可在录播主机上直接播放以查看录制效果，并可使用移动磁盘或硬盘拷贝。</w:t>
            </w:r>
          </w:p>
          <w:p w:rsidR="00F4347F" w:rsidRPr="00B12F01" w:rsidRDefault="00F4347F" w:rsidP="00F4347F">
            <w:pPr>
              <w:pStyle w:val="a3"/>
              <w:numPr>
                <w:ilvl w:val="0"/>
                <w:numId w:val="1"/>
              </w:numPr>
              <w:spacing w:line="360" w:lineRule="auto"/>
              <w:ind w:firstLineChars="0"/>
              <w:rPr>
                <w:rFonts w:ascii="宋体" w:eastAsia="宋体" w:hAnsi="宋体" w:cs="Times New Roman"/>
                <w:szCs w:val="21"/>
              </w:rPr>
            </w:pPr>
            <w:r w:rsidRPr="00B12F01">
              <w:rPr>
                <w:rFonts w:ascii="宋体" w:eastAsia="宋体" w:hAnsi="宋体" w:cs="Times New Roman" w:hint="eastAsia"/>
                <w:szCs w:val="21"/>
              </w:rPr>
              <w:t>主机无需配置单独公网IP，即可实现互动。</w:t>
            </w:r>
          </w:p>
          <w:p w:rsidR="008C0026" w:rsidRPr="00B12F01" w:rsidRDefault="008C0026" w:rsidP="00F4347F">
            <w:pPr>
              <w:pStyle w:val="a3"/>
              <w:numPr>
                <w:ilvl w:val="0"/>
                <w:numId w:val="1"/>
              </w:numPr>
              <w:spacing w:line="360" w:lineRule="auto"/>
              <w:ind w:firstLineChars="0"/>
              <w:rPr>
                <w:rFonts w:ascii="宋体" w:eastAsia="宋体" w:hAnsi="宋体" w:cs="Times New Roman"/>
                <w:szCs w:val="21"/>
              </w:rPr>
            </w:pPr>
            <w:r w:rsidRPr="00B12F01">
              <w:rPr>
                <w:rFonts w:ascii="宋体" w:eastAsia="宋体" w:hAnsi="宋体" w:cs="宋体" w:hint="eastAsia"/>
                <w:color w:val="393939"/>
                <w:kern w:val="0"/>
                <w:szCs w:val="21"/>
              </w:rPr>
              <w:t>第4、7、8、9、10、11、12、13、15、16、17、19、21、22、23、24、25条参数需提供经国家认可的具备检测资质的检测机构出具的检测报告</w:t>
            </w:r>
            <w:r w:rsidRPr="00B12F01">
              <w:rPr>
                <w:rFonts w:ascii="宋体" w:eastAsia="宋体" w:hAnsi="宋体" w:cs="宋体" w:hint="eastAsia"/>
                <w:color w:val="000000"/>
                <w:kern w:val="0"/>
                <w:szCs w:val="21"/>
              </w:rPr>
              <w:t>（检测报告需具有CANS标识）</w:t>
            </w:r>
            <w:r w:rsidRPr="00B12F01">
              <w:rPr>
                <w:rFonts w:ascii="宋体" w:eastAsia="宋体" w:hAnsi="宋体" w:cs="宋体" w:hint="eastAsia"/>
                <w:color w:val="393939"/>
                <w:kern w:val="0"/>
                <w:szCs w:val="21"/>
              </w:rPr>
              <w:t>。</w:t>
            </w:r>
          </w:p>
          <w:p w:rsidR="00F4347F" w:rsidRPr="00B12F01" w:rsidRDefault="00F4347F" w:rsidP="00F4347F">
            <w:pPr>
              <w:spacing w:line="360" w:lineRule="auto"/>
              <w:rPr>
                <w:rFonts w:ascii="宋体" w:eastAsia="宋体" w:hAnsi="宋体"/>
                <w:bCs/>
                <w:szCs w:val="21"/>
              </w:rPr>
            </w:pPr>
            <w:r w:rsidRPr="00B12F01">
              <w:rPr>
                <w:rFonts w:ascii="宋体" w:eastAsia="宋体" w:hAnsi="宋体" w:hint="eastAsia"/>
                <w:bCs/>
                <w:szCs w:val="21"/>
              </w:rPr>
              <w:t>互动系统：</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扫码登录：互动系统支持微信扫码登录，无需在录播主机上输入帐号密码即可登录。</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预约互动：互动系统支持预约功能，用户只需点击预约课程信息，即可进入互动课堂。</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互动拨号：互动课堂连接支持手机按键拨号形式，在录播主机上可直接拨号呼叫。</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授课预监：授课过程中，录播主机屏幕将实时显示授课教室和参与互动的听课教室画面，用户可实时查看授课教室的拍摄效果，及互动教室的听课状态。</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课堂互动：授课过程中，老师只需在录播主机上单击听课教室画面，即可放大该教室画面，并与该教室实时连麦对讲，实现异地互动。</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听课过程中，用户可在录播主机屏幕上观看授课教室画面，在同一界面中，还可查看本地教室画面；同时录播主机提供一键放大主画面的功能，满足用户多场景使用需求。</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用户可在各自录播主机上查看参与互动的教室的网络连接情况，设备根据信号强弱，实时增加或减少信号格，方便用户实时了解彼此的设备网络环境。</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互动系统具备回声消除功能，在主讲教室与听讲教室同时发言的情况下，保证双方语音清晰，双方体验良好。</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互动系统具备噪声抑制功能，结合心理声学模型设计，提高信噪比同时不损伤语音音质。</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自动增益控制：自动调节麦克风音量，适应远近拾音，提升在嘈杂环境下的拾音体验。</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视频画质：录播主机双向互动过程中，在3Mbps的网络带宽下可实现1920*1080P@25fps视频的播放。</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支持多种视频分辨率：QVGA、VGA、720p、1080p等。</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系统具备前向纠错、丢包重传等功能，支持冗余数据（FEC）和重传策略（ARQ）的动态平衡，既保障宽带的充分利用，又可避免抢带宽造成的链路自身拥塞。</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根据应用场景实现码率和帧率的智能调节，保障画质和流畅性的平衡效果。</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抖动缓冲：在弱网环境下,系统能利用良好的抖动缓冲策略找到延时与流畅的最佳契合点。</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p w:rsidR="00F4347F" w:rsidRPr="00B12F01" w:rsidRDefault="00F4347F" w:rsidP="00F4347F">
            <w:pPr>
              <w:pStyle w:val="1"/>
              <w:keepLines/>
              <w:numPr>
                <w:ilvl w:val="0"/>
                <w:numId w:val="6"/>
              </w:numPr>
              <w:spacing w:line="288" w:lineRule="auto"/>
              <w:ind w:firstLineChars="0"/>
              <w:rPr>
                <w:rFonts w:ascii="宋体" w:hAnsi="宋体"/>
                <w:szCs w:val="21"/>
              </w:rPr>
            </w:pPr>
            <w:r w:rsidRPr="00B12F01">
              <w:rPr>
                <w:rFonts w:ascii="宋体" w:hAnsi="宋体" w:hint="eastAsia"/>
                <w:szCs w:val="21"/>
              </w:rPr>
              <w:t>抗网络丢包率：录播主机双向互动过程中，在系统总丢包率30%的网络环境下，视频清晰，语音连贯。</w:t>
            </w:r>
          </w:p>
          <w:p w:rsidR="00F4347F" w:rsidRPr="00B12F01" w:rsidRDefault="00F4347F" w:rsidP="00F4347F">
            <w:pPr>
              <w:rPr>
                <w:rFonts w:ascii="宋体" w:eastAsia="宋体" w:hAnsi="宋体"/>
                <w:bCs/>
                <w:szCs w:val="21"/>
              </w:rPr>
            </w:pPr>
            <w:r w:rsidRPr="00B12F01">
              <w:rPr>
                <w:rFonts w:ascii="宋体" w:eastAsia="宋体" w:hAnsi="宋体" w:hint="eastAsia"/>
                <w:bCs/>
                <w:szCs w:val="21"/>
              </w:rPr>
              <w:t>图像智能跟踪定位系统：</w:t>
            </w:r>
          </w:p>
          <w:p w:rsidR="00F4347F" w:rsidRPr="00B12F01" w:rsidRDefault="00F4347F" w:rsidP="00F4347F">
            <w:pPr>
              <w:pStyle w:val="1"/>
              <w:keepLines/>
              <w:spacing w:line="288" w:lineRule="auto"/>
              <w:ind w:firstLineChars="0" w:firstLine="0"/>
              <w:rPr>
                <w:rFonts w:ascii="宋体" w:hAnsi="宋体"/>
                <w:szCs w:val="21"/>
              </w:rPr>
            </w:pPr>
            <w:r w:rsidRPr="00B12F01">
              <w:rPr>
                <w:rFonts w:ascii="宋体" w:hAnsi="宋体" w:hint="eastAsia"/>
                <w:szCs w:val="21"/>
              </w:rPr>
              <w:t>1)</w:t>
            </w:r>
            <w:r w:rsidRPr="00B12F01">
              <w:rPr>
                <w:rFonts w:ascii="宋体" w:hAnsi="宋体" w:hint="eastAsia"/>
                <w:szCs w:val="21"/>
              </w:rPr>
              <w:tab/>
              <w:t>4K高清摄像机内嵌智能跟踪算法，无需单独安装定位跟踪主机及其他任何辅助拍摄设备，即可实现跟踪定位控制功能。</w:t>
            </w:r>
          </w:p>
          <w:p w:rsidR="00F4347F" w:rsidRPr="00B12F01" w:rsidRDefault="00F4347F" w:rsidP="00F4347F">
            <w:pPr>
              <w:pStyle w:val="1"/>
              <w:keepLines/>
              <w:spacing w:line="288" w:lineRule="auto"/>
              <w:ind w:firstLineChars="0" w:firstLine="0"/>
              <w:rPr>
                <w:rFonts w:ascii="宋体" w:hAnsi="宋体"/>
                <w:szCs w:val="21"/>
              </w:rPr>
            </w:pPr>
            <w:r w:rsidRPr="00B12F01">
              <w:rPr>
                <w:rFonts w:ascii="宋体" w:hAnsi="宋体" w:hint="eastAsia"/>
                <w:szCs w:val="21"/>
              </w:rPr>
              <w:t>2)</w:t>
            </w:r>
            <w:r w:rsidRPr="00B12F01">
              <w:rPr>
                <w:rFonts w:ascii="宋体" w:hAnsi="宋体" w:hint="eastAsia"/>
                <w:szCs w:val="21"/>
              </w:rPr>
              <w:tab/>
              <w:t>通过两台4K高清摄像机可实现4路视频场景的跟踪定位功能；教师的特写和全景画面，学生的特写和全景画面，各通过一台摄像机完成。</w:t>
            </w:r>
          </w:p>
          <w:p w:rsidR="00F4347F" w:rsidRPr="00B12F01" w:rsidRDefault="00F4347F" w:rsidP="00F4347F">
            <w:pPr>
              <w:pStyle w:val="1"/>
              <w:keepLines/>
              <w:spacing w:line="288" w:lineRule="auto"/>
              <w:ind w:firstLineChars="0" w:firstLine="0"/>
              <w:rPr>
                <w:rFonts w:ascii="宋体" w:hAnsi="宋体"/>
                <w:szCs w:val="21"/>
              </w:rPr>
            </w:pPr>
            <w:r w:rsidRPr="00B12F01">
              <w:rPr>
                <w:rFonts w:ascii="宋体" w:hAnsi="宋体" w:hint="eastAsia"/>
                <w:szCs w:val="21"/>
              </w:rPr>
              <w:t>3)</w:t>
            </w:r>
            <w:r w:rsidRPr="00B12F01">
              <w:rPr>
                <w:rFonts w:ascii="宋体" w:hAnsi="宋体" w:hint="eastAsia"/>
                <w:szCs w:val="21"/>
              </w:rPr>
              <w:tab/>
              <w:t>采用智能图像识别算法，每台高清摄像机同时输出2路场景画面并分析计算，实现1台摄像机的2景位拍摄，通过导播跟踪系统，实现所有画面的自动导播切换：</w:t>
            </w:r>
          </w:p>
          <w:p w:rsidR="00F4347F" w:rsidRPr="00B12F01" w:rsidRDefault="00F4347F" w:rsidP="00F4347F">
            <w:pPr>
              <w:pStyle w:val="1"/>
              <w:keepLines/>
              <w:spacing w:line="288" w:lineRule="auto"/>
              <w:rPr>
                <w:rFonts w:ascii="宋体" w:hAnsi="宋体"/>
                <w:szCs w:val="21"/>
              </w:rPr>
            </w:pPr>
            <w:r w:rsidRPr="00B12F01">
              <w:rPr>
                <w:rFonts w:ascii="宋体" w:hAnsi="宋体" w:hint="eastAsia"/>
                <w:szCs w:val="21"/>
              </w:rPr>
              <w:t>a)当教师在讲台区域站立授课时，自动切换为教师特写，当教师在讲台区域进行走动时，自动切换到教师全景；</w:t>
            </w:r>
          </w:p>
          <w:p w:rsidR="00F4347F" w:rsidRPr="00B12F01" w:rsidRDefault="00F4347F" w:rsidP="00F4347F">
            <w:pPr>
              <w:pStyle w:val="1"/>
              <w:keepLines/>
              <w:spacing w:line="288" w:lineRule="auto"/>
              <w:rPr>
                <w:rFonts w:ascii="宋体" w:hAnsi="宋体"/>
                <w:szCs w:val="21"/>
              </w:rPr>
            </w:pPr>
            <w:r w:rsidRPr="00B12F01">
              <w:rPr>
                <w:rFonts w:ascii="宋体" w:hAnsi="宋体" w:hint="eastAsia"/>
                <w:szCs w:val="21"/>
              </w:rPr>
              <w:t>b)学生起立发言时，首先切换为学生全景，再过渡为发言学生的特写画面，当多名学生站立时，自动切换到学生全景；</w:t>
            </w:r>
          </w:p>
          <w:p w:rsidR="00F4347F" w:rsidRPr="00B12F01" w:rsidRDefault="00F4347F" w:rsidP="00F4347F">
            <w:pPr>
              <w:pStyle w:val="1"/>
              <w:keepLines/>
              <w:spacing w:line="288" w:lineRule="auto"/>
              <w:rPr>
                <w:rFonts w:ascii="宋体" w:hAnsi="宋体"/>
                <w:szCs w:val="21"/>
              </w:rPr>
            </w:pPr>
            <w:r w:rsidRPr="00B12F01">
              <w:rPr>
                <w:rFonts w:ascii="宋体" w:hAnsi="宋体" w:hint="eastAsia"/>
                <w:szCs w:val="21"/>
              </w:rPr>
              <w:t>c)当教师切换多媒体授课时，自动切换为多媒体特写画面；</w:t>
            </w:r>
          </w:p>
          <w:p w:rsidR="00F4347F" w:rsidRPr="00B12F01" w:rsidRDefault="00F4347F" w:rsidP="00F4347F">
            <w:pPr>
              <w:ind w:firstLineChars="200" w:firstLine="420"/>
              <w:rPr>
                <w:rFonts w:ascii="宋体" w:eastAsia="宋体" w:hAnsi="宋体"/>
                <w:szCs w:val="21"/>
              </w:rPr>
            </w:pPr>
            <w:r w:rsidRPr="00B12F01">
              <w:rPr>
                <w:rFonts w:ascii="宋体" w:eastAsia="宋体" w:hAnsi="宋体" w:hint="eastAsia"/>
                <w:szCs w:val="21"/>
              </w:rPr>
              <w:t>d)学生跟踪具备人脸检测辅助识别功能。</w:t>
            </w:r>
          </w:p>
          <w:p w:rsidR="00F4347F" w:rsidRPr="00B12F01" w:rsidRDefault="00F4347F" w:rsidP="00F4347F">
            <w:pPr>
              <w:rPr>
                <w:rFonts w:ascii="宋体" w:eastAsia="宋体" w:hAnsi="宋体"/>
                <w:bCs/>
                <w:szCs w:val="21"/>
              </w:rPr>
            </w:pPr>
            <w:r w:rsidRPr="00B12F01">
              <w:rPr>
                <w:rFonts w:ascii="宋体" w:eastAsia="宋体" w:hAnsi="宋体" w:hint="eastAsia"/>
                <w:bCs/>
                <w:szCs w:val="21"/>
              </w:rPr>
              <w:t>导播系统：</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自动导播：用户可直接在触控录播主机上进行操作，一键启停，所见即所得，保证较好的实时性和流畅性。</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在导播界面的预览窗口可实时观看教师全景/特写、学生全景/特写、多媒体电脑共五路画面，点击可进行画面切换。预监画面可实时推流给资源平台，实现平台直播。</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支持电影模式和资源模式同步录制，可根据用户的不同需求选择录制模式。</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 xml:space="preserve">支持FTP远程自动上传录像，录制停止后自动上传视频文件到FTP服务器，支持断点续传。 </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支持录播主机参数配置的导入导出，用户可进行升级和调试。</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导播界面实时显示拾音麦克风音量大小，并以音频进度条的形式呈现，方便老师实时了解录音状态。</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可根据用户实际的使用需求，选择性关闭任意导播画面。</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支持设置视频录制清晰度，方便用户调整视频文件大小。</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具备自动息屏功能，避免屏幕常亮干扰课堂，同时支持用户设置自动息屏时间，适应不同使用场景。</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支持用户设置录制自动停止时间，减少因操作不当导致的无效资源。</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具备自动导播切换延时设置，可根据用户习惯设置导播画面最短停留时长，避免过快切换导致的视频观看体验不佳。</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具备多媒体画面的像素值灵敏度设置，可根据用户习惯设置多媒体画面灵敏度的感应范围。</w:t>
            </w:r>
          </w:p>
          <w:p w:rsidR="00F4347F" w:rsidRPr="00B12F01" w:rsidRDefault="00F4347F" w:rsidP="00F4347F">
            <w:pPr>
              <w:pStyle w:val="1"/>
              <w:keepLines/>
              <w:numPr>
                <w:ilvl w:val="0"/>
                <w:numId w:val="2"/>
              </w:numPr>
              <w:spacing w:line="288" w:lineRule="auto"/>
              <w:ind w:firstLineChars="0"/>
              <w:rPr>
                <w:rFonts w:ascii="宋体" w:hAnsi="宋体"/>
                <w:szCs w:val="21"/>
              </w:rPr>
            </w:pPr>
            <w:r w:rsidRPr="00B12F01">
              <w:rPr>
                <w:rFonts w:ascii="宋体" w:hAnsi="宋体" w:hint="eastAsia"/>
                <w:szCs w:val="21"/>
              </w:rPr>
              <w:t>支持一键还原出厂设置，并提供清空本地视频选项。</w:t>
            </w:r>
          </w:p>
          <w:p w:rsidR="00B12F01" w:rsidRPr="00B12F01" w:rsidRDefault="00B12F01" w:rsidP="00B12F01">
            <w:pPr>
              <w:pStyle w:val="1"/>
              <w:keepLines/>
              <w:spacing w:line="288" w:lineRule="auto"/>
              <w:ind w:firstLineChars="0" w:firstLine="0"/>
              <w:rPr>
                <w:rFonts w:ascii="宋体" w:hAnsi="宋体"/>
                <w:szCs w:val="21"/>
              </w:rPr>
            </w:pPr>
            <w:r w:rsidRPr="00B12F01">
              <w:rPr>
                <w:rFonts w:ascii="宋体" w:hAnsi="宋体" w:hint="eastAsia"/>
                <w:szCs w:val="21"/>
              </w:rPr>
              <w:t>资源平台：</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w:t>
            </w:r>
            <w:r w:rsidRPr="00B12F01">
              <w:rPr>
                <w:rFonts w:ascii="宋体" w:hAnsi="宋体"/>
                <w:szCs w:val="21"/>
              </w:rPr>
              <w:tab/>
              <w:t>系统采用模块化的架构设计B/S架构，通过浏览器就可实现直播、点播等功能。实现全网录播系统视频资源的生产管理、存储管理、使用管理等资源管理模式。</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2)</w:t>
            </w:r>
            <w:r w:rsidRPr="00B12F01">
              <w:rPr>
                <w:rFonts w:ascii="宋体" w:hAnsi="宋体"/>
                <w:szCs w:val="21"/>
              </w:rPr>
              <w:tab/>
              <w:t>提供用户自主注册功能，教师填写简单的账户、密码等个人信息即可快速完成注册。注册完毕后由管理人员对申请人进行信息核对并开放对应功能。</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3)</w:t>
            </w:r>
            <w:r w:rsidRPr="00B12F01">
              <w:rPr>
                <w:rFonts w:ascii="宋体" w:hAnsi="宋体"/>
                <w:szCs w:val="21"/>
              </w:rPr>
              <w:tab/>
              <w:t>教师可以通过自主账号登录资源平台，对各个学科视频进行点播观看、在线学习。</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4)</w:t>
            </w:r>
            <w:r w:rsidRPr="00B12F01">
              <w:rPr>
                <w:rFonts w:ascii="宋体" w:hAnsi="宋体"/>
                <w:szCs w:val="21"/>
              </w:rPr>
              <w:tab/>
              <w:t>用户在录播主机上扫码登录后，录制的视频将自动上传到个人空间，方便用户管理查看。</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5)</w:t>
            </w:r>
            <w:r w:rsidRPr="00B12F01">
              <w:rPr>
                <w:rFonts w:ascii="宋体" w:hAnsi="宋体"/>
                <w:szCs w:val="21"/>
              </w:rPr>
              <w:tab/>
              <w:t>设备管理：可实时监控各录播设备的状态以及进行远程关机、重启等操作。</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6)</w:t>
            </w:r>
            <w:r w:rsidRPr="00B12F01">
              <w:rPr>
                <w:rFonts w:ascii="宋体" w:hAnsi="宋体"/>
                <w:szCs w:val="21"/>
              </w:rPr>
              <w:tab/>
              <w:t>支持多级用户管理功能，用户数据支持新建、删除、修改等。</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7)</w:t>
            </w:r>
            <w:r w:rsidRPr="00B12F01">
              <w:rPr>
                <w:rFonts w:ascii="宋体" w:hAnsi="宋体"/>
                <w:szCs w:val="21"/>
              </w:rPr>
              <w:tab/>
              <w:t>资源管理：教师可对自己的视频进行修改、删除和提交操作。教师可点击播放视频资源，支持暂停、播放、停止和音量控制；可查看和修改视频资源的属性，包括资源的标题、授课老师、学科等。同时可通过关键词搜索到相关视频文件，快速找到目标资源。</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8)</w:t>
            </w:r>
            <w:r w:rsidRPr="00B12F01">
              <w:rPr>
                <w:rFonts w:ascii="宋体" w:hAnsi="宋体"/>
                <w:szCs w:val="21"/>
              </w:rPr>
              <w:tab/>
              <w:t>视频直播：支持内/外网直播，直播界面可查询目前所有已开课的直播课堂，课堂信息包括录播教室名称、直播课程内容、直播时间等。</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9)</w:t>
            </w:r>
            <w:r w:rsidRPr="00B12F01">
              <w:rPr>
                <w:rFonts w:ascii="宋体" w:hAnsi="宋体"/>
                <w:szCs w:val="21"/>
              </w:rPr>
              <w:tab/>
              <w:t>直播分享：用户可一键生成直播二维码或链接并进行分享，其他用户通过扫码或打开链接的方式，可免登录直接观看直播视频。</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10)</w:t>
            </w:r>
            <w:r w:rsidRPr="00B12F01">
              <w:rPr>
                <w:rFonts w:ascii="宋体" w:hAnsi="宋体"/>
                <w:szCs w:val="21"/>
              </w:rPr>
              <w:tab/>
              <w:t>预约直播：支持用户提前设置预约直播信息，获取直播地址并自动生成二维码，方便提前发布直播信息。</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11)</w:t>
            </w:r>
            <w:r w:rsidRPr="00B12F01">
              <w:rPr>
                <w:rFonts w:ascii="宋体" w:hAnsi="宋体"/>
                <w:szCs w:val="21"/>
              </w:rPr>
              <w:tab/>
              <w:t>直播互动：在直播过程中，支持观众在直播房间内发布评论，同时也可对直播课堂点赞互动。</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12)</w:t>
            </w:r>
            <w:r w:rsidRPr="00B12F01">
              <w:rPr>
                <w:rFonts w:ascii="宋体" w:hAnsi="宋体"/>
                <w:szCs w:val="21"/>
              </w:rPr>
              <w:tab/>
              <w:t>支持直播集群技术，以支持系统的横向拓展，随系统应用规模的拓展逐渐增加转发服务器以支持更大规模直播。平台支持不少于200点以上高清直播功能。</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13)</w:t>
            </w:r>
            <w:r w:rsidRPr="00B12F01">
              <w:rPr>
                <w:rFonts w:ascii="宋体" w:hAnsi="宋体"/>
                <w:szCs w:val="21"/>
              </w:rPr>
              <w:tab/>
              <w:t>课堂的直播、点播支持白板课件与课堂视频的联动功能：</w:t>
            </w:r>
          </w:p>
          <w:p w:rsidR="00B12F01" w:rsidRPr="00B12F01" w:rsidRDefault="00B12F01" w:rsidP="00B12F01">
            <w:pPr>
              <w:pStyle w:val="1"/>
              <w:keepLines/>
              <w:spacing w:line="288" w:lineRule="auto"/>
              <w:rPr>
                <w:rFonts w:ascii="宋体" w:hAnsi="宋体"/>
                <w:szCs w:val="21"/>
              </w:rPr>
            </w:pPr>
            <w:r w:rsidRPr="00B12F01">
              <w:rPr>
                <w:rFonts w:ascii="宋体" w:hAnsi="宋体" w:hint="eastAsia"/>
                <w:szCs w:val="21"/>
              </w:rPr>
              <w:t>（</w:t>
            </w:r>
            <w:r w:rsidRPr="00B12F01">
              <w:rPr>
                <w:rFonts w:ascii="宋体" w:hAnsi="宋体"/>
                <w:szCs w:val="21"/>
              </w:rPr>
              <w:t>1）与授课老师的白板课件进行同步翻页预览；</w:t>
            </w:r>
          </w:p>
          <w:p w:rsidR="00B12F01" w:rsidRPr="00B12F01" w:rsidRDefault="00B12F01" w:rsidP="00B12F01">
            <w:pPr>
              <w:pStyle w:val="1"/>
              <w:keepLines/>
              <w:spacing w:line="288" w:lineRule="auto"/>
              <w:rPr>
                <w:rFonts w:ascii="宋体" w:hAnsi="宋体"/>
                <w:szCs w:val="21"/>
              </w:rPr>
            </w:pPr>
            <w:r w:rsidRPr="00B12F01">
              <w:rPr>
                <w:rFonts w:ascii="宋体" w:hAnsi="宋体" w:hint="eastAsia"/>
                <w:szCs w:val="21"/>
              </w:rPr>
              <w:t>（</w:t>
            </w:r>
            <w:r w:rsidRPr="00B12F01">
              <w:rPr>
                <w:rFonts w:ascii="宋体" w:hAnsi="宋体"/>
                <w:szCs w:val="21"/>
              </w:rPr>
              <w:t>2）根据个人听课情况，也可对白板课件进行个性化的非同步翻页预览，与自己的学习进度保持一致；</w:t>
            </w:r>
          </w:p>
          <w:p w:rsidR="00B12F01" w:rsidRPr="00B12F01" w:rsidRDefault="00B12F01" w:rsidP="00B12F01">
            <w:pPr>
              <w:pStyle w:val="1"/>
              <w:keepLines/>
              <w:spacing w:line="288" w:lineRule="auto"/>
              <w:rPr>
                <w:rFonts w:ascii="宋体" w:hAnsi="宋体"/>
                <w:szCs w:val="21"/>
              </w:rPr>
            </w:pPr>
            <w:r w:rsidRPr="00B12F01">
              <w:rPr>
                <w:rFonts w:ascii="宋体" w:hAnsi="宋体" w:hint="eastAsia"/>
                <w:szCs w:val="21"/>
              </w:rPr>
              <w:t>（</w:t>
            </w:r>
            <w:r w:rsidRPr="00B12F01">
              <w:rPr>
                <w:rFonts w:ascii="宋体" w:hAnsi="宋体"/>
                <w:szCs w:val="21"/>
              </w:rPr>
              <w:t>3）在听课的同时，可在白板课件上直接进行书写、擦除，方便听课端用户进行即时的板书记录。</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14)</w:t>
            </w:r>
            <w:r w:rsidRPr="00B12F01">
              <w:rPr>
                <w:rFonts w:ascii="宋体" w:hAnsi="宋体"/>
                <w:szCs w:val="21"/>
              </w:rPr>
              <w:tab/>
              <w:t>平台资源支持本地下载，同时支持视频断点续传功能，在重新连接网络后无需重复下载。</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15)</w:t>
            </w:r>
            <w:r w:rsidRPr="00B12F01">
              <w:rPr>
                <w:rFonts w:ascii="宋体" w:hAnsi="宋体"/>
                <w:szCs w:val="21"/>
              </w:rPr>
              <w:tab/>
              <w:t>Flash播放器：支持基于Flash播放器视频播放。</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16)</w:t>
            </w:r>
            <w:r w:rsidRPr="00B12F01">
              <w:rPr>
                <w:rFonts w:ascii="宋体" w:hAnsi="宋体"/>
                <w:szCs w:val="21"/>
              </w:rPr>
              <w:tab/>
              <w:t>无缓冲播放：支持视频无缓冲播放。</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17)</w:t>
            </w:r>
            <w:r w:rsidRPr="00B12F01">
              <w:rPr>
                <w:rFonts w:ascii="宋体" w:hAnsi="宋体"/>
                <w:szCs w:val="21"/>
              </w:rPr>
              <w:tab/>
              <w:t>视频存储可外挂网络存储，支持DAS、NAS、SAN等方式存储。</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18)</w:t>
            </w:r>
            <w:r w:rsidRPr="00B12F01">
              <w:rPr>
                <w:rFonts w:ascii="宋体" w:hAnsi="宋体"/>
                <w:szCs w:val="21"/>
              </w:rPr>
              <w:tab/>
              <w:t>量表评分：用户可通过直播及点播观看视频，通过系统自带提供的多维度量表进行在线打分评价，评价分数可同步到点播视频。也可根据实际的教学评估要求，自定义设置评估项目。</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19)</w:t>
            </w:r>
            <w:r w:rsidRPr="00B12F01">
              <w:rPr>
                <w:rFonts w:ascii="宋体" w:hAnsi="宋体"/>
                <w:szCs w:val="21"/>
              </w:rPr>
              <w:tab/>
              <w:t>支持以班级为单位的在线巡课，也可进行班级检索。同时支持自动巡课功能，可轮流播放全校所有开机设备的导播画面，便于用户随时查看全校班级上课情况。</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20)</w:t>
            </w:r>
            <w:r w:rsidRPr="00B12F01">
              <w:rPr>
                <w:rFonts w:ascii="宋体" w:hAnsi="宋体"/>
                <w:szCs w:val="21"/>
              </w:rPr>
              <w:tab/>
              <w:t>管理平台支持课程表管理，支持每个班级拥有自己的课表。</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21)</w:t>
            </w:r>
            <w:r w:rsidRPr="00B12F01">
              <w:rPr>
                <w:rFonts w:ascii="宋体" w:hAnsi="宋体"/>
                <w:szCs w:val="21"/>
              </w:rPr>
              <w:tab/>
              <w:t>支持课表导入功能，可按照班级维度显示课表信息。</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22)</w:t>
            </w:r>
            <w:r w:rsidRPr="00B12F01">
              <w:rPr>
                <w:rFonts w:ascii="宋体" w:hAnsi="宋体"/>
                <w:szCs w:val="21"/>
              </w:rPr>
              <w:tab/>
              <w:t>预约互动：支持用户在平台的课表中预约互动课堂，可选择互动课堂的时间、课程、听课的班级等。</w:t>
            </w:r>
          </w:p>
          <w:p w:rsidR="00B12F01" w:rsidRPr="00B12F01" w:rsidRDefault="00B12F01" w:rsidP="00B12F01">
            <w:pPr>
              <w:pStyle w:val="1"/>
              <w:keepLines/>
              <w:spacing w:line="288" w:lineRule="auto"/>
              <w:rPr>
                <w:rFonts w:ascii="宋体" w:hAnsi="宋体"/>
                <w:szCs w:val="21"/>
              </w:rPr>
            </w:pPr>
            <w:r w:rsidRPr="00B12F01">
              <w:rPr>
                <w:rFonts w:ascii="宋体" w:hAnsi="宋体"/>
                <w:szCs w:val="21"/>
              </w:rPr>
              <w:t>23)</w:t>
            </w:r>
            <w:r w:rsidRPr="00B12F01">
              <w:rPr>
                <w:rFonts w:ascii="宋体" w:hAnsi="宋体"/>
                <w:szCs w:val="21"/>
              </w:rPr>
              <w:tab/>
              <w:t>定时录课：支持用户设置定时录课，可根据课表中的课程及时间，一键设置定时录课功能，在设定的时间内，录播主机将自动开始录制/停止录制。并可自动匹配课程名称、课程时间、任课老师等课表信息，也可手动修改。</w:t>
            </w:r>
          </w:p>
          <w:p w:rsidR="00B12F01" w:rsidRPr="00B12F01" w:rsidRDefault="00B12F01" w:rsidP="00B12F01">
            <w:pPr>
              <w:pStyle w:val="1"/>
              <w:keepLines/>
              <w:spacing w:line="288" w:lineRule="auto"/>
              <w:ind w:firstLineChars="0" w:firstLine="0"/>
              <w:rPr>
                <w:rFonts w:ascii="宋体" w:hAnsi="宋体"/>
                <w:szCs w:val="21"/>
              </w:rPr>
            </w:pPr>
            <w:r w:rsidRPr="00B12F01">
              <w:rPr>
                <w:rFonts w:ascii="宋体" w:hAnsi="宋体"/>
                <w:szCs w:val="21"/>
              </w:rPr>
              <w:t>24)</w:t>
            </w:r>
            <w:r w:rsidRPr="00B12F01">
              <w:rPr>
                <w:rFonts w:ascii="宋体" w:hAnsi="宋体"/>
                <w:szCs w:val="21"/>
              </w:rPr>
              <w:tab/>
              <w:t>平台系统支持远程维护升级。</w:t>
            </w:r>
          </w:p>
          <w:p w:rsidR="00B12F01" w:rsidRPr="00B12F01" w:rsidRDefault="00B12F01" w:rsidP="00B12F01">
            <w:pPr>
              <w:pStyle w:val="1"/>
              <w:keepLines/>
              <w:spacing w:line="288" w:lineRule="auto"/>
              <w:ind w:firstLineChars="0" w:firstLine="0"/>
              <w:rPr>
                <w:rFonts w:ascii="宋体" w:hAnsi="宋体"/>
                <w:szCs w:val="21"/>
              </w:rPr>
            </w:pPr>
          </w:p>
          <w:p w:rsidR="00F4347F" w:rsidRPr="00B12F01" w:rsidRDefault="00F4347F" w:rsidP="00F4347F">
            <w:pPr>
              <w:rPr>
                <w:rFonts w:ascii="宋体" w:eastAsia="宋体" w:hAnsi="宋体"/>
                <w:szCs w:val="21"/>
              </w:rPr>
            </w:pPr>
          </w:p>
        </w:tc>
      </w:tr>
      <w:tr w:rsidR="00F4347F" w:rsidRPr="00292F31" w:rsidTr="00F4347F">
        <w:trPr>
          <w:trHeight w:val="465"/>
        </w:trPr>
        <w:tc>
          <w:tcPr>
            <w:tcW w:w="709" w:type="dxa"/>
            <w:shd w:val="clear" w:color="auto" w:fill="auto"/>
            <w:noWrap/>
            <w:vAlign w:val="center"/>
          </w:tcPr>
          <w:p w:rsidR="00F4347F" w:rsidRPr="00292F31" w:rsidRDefault="00F769B0" w:rsidP="00F4347F">
            <w:pPr>
              <w:widowControl/>
              <w:jc w:val="center"/>
              <w:rPr>
                <w:rFonts w:ascii="宋体" w:eastAsia="宋体" w:hAnsi="宋体" w:cs="宋体"/>
                <w:kern w:val="0"/>
                <w:szCs w:val="21"/>
              </w:rPr>
            </w:pPr>
            <w:r>
              <w:rPr>
                <w:rFonts w:ascii="宋体" w:eastAsia="宋体" w:hAnsi="宋体" w:cs="宋体" w:hint="eastAsia"/>
                <w:kern w:val="0"/>
                <w:szCs w:val="21"/>
              </w:rPr>
              <w:lastRenderedPageBreak/>
              <w:t>15</w:t>
            </w:r>
          </w:p>
        </w:tc>
        <w:tc>
          <w:tcPr>
            <w:tcW w:w="1556" w:type="dxa"/>
            <w:shd w:val="clear" w:color="auto" w:fill="auto"/>
            <w:vAlign w:val="center"/>
          </w:tcPr>
          <w:p w:rsidR="00F4347F" w:rsidRPr="00292F31" w:rsidRDefault="00F4347F" w:rsidP="00F4347F">
            <w:pPr>
              <w:jc w:val="center"/>
              <w:rPr>
                <w:rFonts w:ascii="宋体" w:eastAsia="宋体" w:hAnsi="宋体"/>
                <w:szCs w:val="21"/>
              </w:rPr>
            </w:pPr>
            <w:r w:rsidRPr="00292F31">
              <w:rPr>
                <w:rFonts w:ascii="宋体" w:eastAsia="宋体" w:hAnsi="宋体" w:hint="eastAsia"/>
                <w:szCs w:val="21"/>
              </w:rPr>
              <w:t>4K</w:t>
            </w:r>
          </w:p>
          <w:p w:rsidR="00F4347F" w:rsidRPr="00292F31" w:rsidRDefault="00F4347F" w:rsidP="00F4347F">
            <w:pPr>
              <w:widowControl/>
              <w:jc w:val="center"/>
              <w:rPr>
                <w:rFonts w:ascii="宋体" w:eastAsia="宋体" w:hAnsi="宋体" w:cs="宋体"/>
                <w:kern w:val="0"/>
                <w:szCs w:val="21"/>
              </w:rPr>
            </w:pPr>
            <w:r w:rsidRPr="00292F31">
              <w:rPr>
                <w:rFonts w:ascii="宋体" w:eastAsia="宋体" w:hAnsi="宋体" w:hint="eastAsia"/>
                <w:szCs w:val="21"/>
              </w:rPr>
              <w:t>教师摄像机</w:t>
            </w:r>
          </w:p>
        </w:tc>
        <w:tc>
          <w:tcPr>
            <w:tcW w:w="712" w:type="dxa"/>
            <w:vAlign w:val="center"/>
          </w:tcPr>
          <w:p w:rsidR="00F4347F" w:rsidRPr="00292F31" w:rsidRDefault="00F4347F" w:rsidP="00F4347F">
            <w:pPr>
              <w:pStyle w:val="1"/>
              <w:keepLines/>
              <w:spacing w:line="288" w:lineRule="auto"/>
              <w:ind w:firstLineChars="0" w:firstLine="0"/>
              <w:jc w:val="center"/>
              <w:rPr>
                <w:rFonts w:ascii="宋体" w:hAnsi="宋体"/>
                <w:szCs w:val="21"/>
              </w:rPr>
            </w:pPr>
            <w:r w:rsidRPr="00292F31">
              <w:rPr>
                <w:rFonts w:ascii="宋体" w:hAnsi="宋体" w:hint="eastAsia"/>
                <w:szCs w:val="21"/>
              </w:rPr>
              <w:t>1</w:t>
            </w:r>
          </w:p>
        </w:tc>
        <w:tc>
          <w:tcPr>
            <w:tcW w:w="851" w:type="dxa"/>
            <w:shd w:val="clear" w:color="auto" w:fill="auto"/>
            <w:noWrap/>
            <w:vAlign w:val="center"/>
          </w:tcPr>
          <w:p w:rsidR="00F4347F" w:rsidRPr="00292F31" w:rsidRDefault="00F4347F" w:rsidP="00F4347F">
            <w:pPr>
              <w:widowControl/>
              <w:jc w:val="center"/>
              <w:rPr>
                <w:rFonts w:ascii="宋体" w:eastAsia="宋体" w:hAnsi="宋体" w:cs="宋体"/>
                <w:kern w:val="0"/>
                <w:szCs w:val="21"/>
              </w:rPr>
            </w:pPr>
            <w:r w:rsidRPr="00292F31">
              <w:rPr>
                <w:rFonts w:ascii="宋体" w:eastAsia="宋体" w:hAnsi="宋体" w:cs="宋体" w:hint="eastAsia"/>
                <w:kern w:val="0"/>
                <w:szCs w:val="21"/>
              </w:rPr>
              <w:t>台</w:t>
            </w:r>
          </w:p>
        </w:tc>
        <w:tc>
          <w:tcPr>
            <w:tcW w:w="1134" w:type="dxa"/>
            <w:shd w:val="clear" w:color="auto" w:fill="auto"/>
            <w:noWrap/>
            <w:vAlign w:val="center"/>
          </w:tcPr>
          <w:p w:rsidR="00F4347F" w:rsidRPr="00292F31" w:rsidRDefault="00B12F01" w:rsidP="00F4347F">
            <w:pPr>
              <w:widowControl/>
              <w:jc w:val="center"/>
              <w:rPr>
                <w:rFonts w:ascii="宋体" w:eastAsia="宋体" w:hAnsi="宋体" w:cs="宋体"/>
                <w:kern w:val="0"/>
                <w:szCs w:val="21"/>
              </w:rPr>
            </w:pPr>
            <w:r>
              <w:rPr>
                <w:rFonts w:ascii="宋体" w:eastAsia="宋体" w:hAnsi="宋体" w:cs="宋体" w:hint="eastAsia"/>
                <w:kern w:val="0"/>
                <w:szCs w:val="21"/>
              </w:rPr>
              <w:t>120</w:t>
            </w:r>
            <w:r>
              <w:rPr>
                <w:rFonts w:ascii="宋体" w:eastAsia="宋体" w:hAnsi="宋体" w:cs="宋体"/>
                <w:kern w:val="0"/>
                <w:szCs w:val="21"/>
              </w:rPr>
              <w:t>00</w:t>
            </w:r>
          </w:p>
        </w:tc>
        <w:tc>
          <w:tcPr>
            <w:tcW w:w="1134" w:type="dxa"/>
            <w:shd w:val="clear" w:color="auto" w:fill="auto"/>
            <w:noWrap/>
            <w:vAlign w:val="center"/>
          </w:tcPr>
          <w:p w:rsidR="00F4347F" w:rsidRPr="00292F31" w:rsidRDefault="00B12F01" w:rsidP="00F4347F">
            <w:pPr>
              <w:widowControl/>
              <w:jc w:val="center"/>
              <w:rPr>
                <w:rFonts w:ascii="宋体" w:eastAsia="宋体" w:hAnsi="宋体" w:cs="宋体"/>
                <w:kern w:val="0"/>
                <w:szCs w:val="21"/>
              </w:rPr>
            </w:pPr>
            <w:r>
              <w:rPr>
                <w:rFonts w:ascii="宋体" w:eastAsia="宋体" w:hAnsi="宋体" w:cs="宋体" w:hint="eastAsia"/>
                <w:kern w:val="0"/>
                <w:szCs w:val="21"/>
              </w:rPr>
              <w:t>12000</w:t>
            </w:r>
          </w:p>
        </w:tc>
        <w:tc>
          <w:tcPr>
            <w:tcW w:w="9213" w:type="dxa"/>
            <w:shd w:val="clear" w:color="auto" w:fill="auto"/>
            <w:noWrap/>
            <w:vAlign w:val="center"/>
          </w:tcPr>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4</w:t>
            </w:r>
            <w:r w:rsidRPr="00292F31">
              <w:rPr>
                <w:rFonts w:ascii="宋体" w:hAnsi="宋体"/>
                <w:szCs w:val="21"/>
              </w:rPr>
              <w:t>K</w:t>
            </w:r>
            <w:r w:rsidRPr="00292F31">
              <w:rPr>
                <w:rFonts w:ascii="宋体" w:hAnsi="宋体" w:hint="eastAsia"/>
                <w:szCs w:val="21"/>
              </w:rPr>
              <w:t>教师摄像机镜头水平视场角≥ 4</w:t>
            </w:r>
            <w:r w:rsidRPr="00292F31">
              <w:rPr>
                <w:rFonts w:ascii="宋体" w:hAnsi="宋体"/>
                <w:szCs w:val="21"/>
              </w:rPr>
              <w:t>0</w:t>
            </w:r>
            <w:r w:rsidRPr="00292F31">
              <w:rPr>
                <w:rFonts w:ascii="宋体" w:hAnsi="宋体" w:hint="eastAsia"/>
                <w:szCs w:val="21"/>
              </w:rPr>
              <w:t>°。</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一体化集成设计，支持4K超高清，最大可提供4K@30fps图像编码输出，同时向下兼容1080p，720p等分辨率。</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内置图像识别跟踪算法，无需物理转动，即可实现平滑自然的跟踪效果，避免干扰课堂教学。</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全景画面支持畸变矫正功能。</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全景画面与特写画面必须采用相同图像传感器和图像处理器，确保两者图像输出亮度、颜色、风格等保持一致。</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整机接口:≥1路RJ45。</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支持POE有线网络供电，只需要1路网线，即可实现供电及信号传输，支持同时输出特写和全景等多路画面。</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传感器尺寸：≥CMOS 1/2.5英寸。</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传感器有效像素≥850万。</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扫描方式：逐行 。</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最低照度：0.5 Lux @（F2.8, AGC ON）。</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电子快门：1/30s ~ 1/10000s。</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支持自动白平衡。</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支持2D&amp;3D数字降噪，信噪比≥55dB。</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支持H.264、H.265视频编码格式。</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主码流分辨率：3840x2160, 1920x1080, 1280x720, 720x480，360x240。</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辅码流分辨率：1920x1080, 1280x720, 720x480，360x240。</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 xml:space="preserve">视频码率：128Kbps ~ 16384Kbps。 </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 xml:space="preserve">帧率：50Hz: 最大25fps； 60Hz: 最大30fps。 </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网络流传输协议：TCP, HTTP, UDP，RTSP, RTMP, ONVIF。</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输入电压：DC 12V/PoE（IEEE802.3af）。</w:t>
            </w:r>
          </w:p>
          <w:p w:rsidR="00F4347F" w:rsidRPr="00292F31"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功耗：≤5W。</w:t>
            </w:r>
          </w:p>
          <w:p w:rsidR="00F4347F" w:rsidRDefault="00F4347F" w:rsidP="00F4347F">
            <w:pPr>
              <w:pStyle w:val="1"/>
              <w:keepLines/>
              <w:numPr>
                <w:ilvl w:val="0"/>
                <w:numId w:val="3"/>
              </w:numPr>
              <w:spacing w:line="288" w:lineRule="auto"/>
              <w:ind w:firstLineChars="0"/>
              <w:rPr>
                <w:rFonts w:ascii="宋体" w:hAnsi="宋体"/>
                <w:szCs w:val="21"/>
              </w:rPr>
            </w:pPr>
            <w:r w:rsidRPr="00292F31">
              <w:rPr>
                <w:rFonts w:ascii="宋体" w:hAnsi="宋体" w:hint="eastAsia"/>
                <w:szCs w:val="21"/>
              </w:rPr>
              <w:t>净重：≤0.6kg。</w:t>
            </w:r>
          </w:p>
          <w:p w:rsidR="0015768C" w:rsidRPr="00292F31" w:rsidRDefault="0015768C" w:rsidP="00F4347F">
            <w:pPr>
              <w:pStyle w:val="1"/>
              <w:keepLines/>
              <w:numPr>
                <w:ilvl w:val="0"/>
                <w:numId w:val="3"/>
              </w:numPr>
              <w:spacing w:line="288" w:lineRule="auto"/>
              <w:ind w:firstLineChars="0"/>
              <w:rPr>
                <w:rFonts w:ascii="宋体" w:hAnsi="宋体"/>
                <w:szCs w:val="21"/>
              </w:rPr>
            </w:pPr>
            <w:r>
              <w:rPr>
                <w:rFonts w:ascii="宋体" w:hAnsi="宋体" w:hint="eastAsia"/>
                <w:szCs w:val="21"/>
              </w:rPr>
              <w:t>配套同品牌原装三角架。</w:t>
            </w:r>
          </w:p>
        </w:tc>
      </w:tr>
      <w:tr w:rsidR="00F4347F" w:rsidRPr="00292F31" w:rsidTr="00F4347F">
        <w:trPr>
          <w:trHeight w:val="465"/>
        </w:trPr>
        <w:tc>
          <w:tcPr>
            <w:tcW w:w="709" w:type="dxa"/>
            <w:shd w:val="clear" w:color="auto" w:fill="auto"/>
            <w:noWrap/>
            <w:vAlign w:val="center"/>
          </w:tcPr>
          <w:p w:rsidR="00F4347F" w:rsidRPr="00292F31" w:rsidRDefault="00F769B0" w:rsidP="00F4347F">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556" w:type="dxa"/>
            <w:shd w:val="clear" w:color="auto" w:fill="auto"/>
            <w:vAlign w:val="center"/>
          </w:tcPr>
          <w:p w:rsidR="00F4347F" w:rsidRPr="00292F31" w:rsidRDefault="00F4347F" w:rsidP="00F4347F">
            <w:pPr>
              <w:jc w:val="center"/>
              <w:rPr>
                <w:rFonts w:ascii="宋体" w:eastAsia="宋体" w:hAnsi="宋体"/>
                <w:szCs w:val="21"/>
              </w:rPr>
            </w:pPr>
            <w:r w:rsidRPr="00292F31">
              <w:rPr>
                <w:rFonts w:ascii="宋体" w:eastAsia="宋体" w:hAnsi="宋体" w:hint="eastAsia"/>
                <w:szCs w:val="21"/>
              </w:rPr>
              <w:t>4</w:t>
            </w:r>
            <w:r w:rsidRPr="00292F31">
              <w:rPr>
                <w:rFonts w:ascii="宋体" w:eastAsia="宋体" w:hAnsi="宋体"/>
                <w:szCs w:val="21"/>
              </w:rPr>
              <w:t>K</w:t>
            </w:r>
          </w:p>
          <w:p w:rsidR="00F4347F" w:rsidRPr="00292F31" w:rsidRDefault="00F4347F" w:rsidP="00F4347F">
            <w:pPr>
              <w:jc w:val="center"/>
              <w:rPr>
                <w:rFonts w:ascii="宋体" w:eastAsia="宋体" w:hAnsi="宋体"/>
                <w:szCs w:val="21"/>
              </w:rPr>
            </w:pPr>
            <w:r w:rsidRPr="00292F31">
              <w:rPr>
                <w:rFonts w:ascii="宋体" w:eastAsia="宋体" w:hAnsi="宋体" w:hint="eastAsia"/>
                <w:szCs w:val="21"/>
              </w:rPr>
              <w:t>学生摄像机</w:t>
            </w:r>
          </w:p>
        </w:tc>
        <w:tc>
          <w:tcPr>
            <w:tcW w:w="712" w:type="dxa"/>
            <w:vAlign w:val="center"/>
          </w:tcPr>
          <w:p w:rsidR="00F4347F" w:rsidRPr="00292F31" w:rsidRDefault="00F4347F" w:rsidP="00F4347F">
            <w:pPr>
              <w:pStyle w:val="1"/>
              <w:keepLines/>
              <w:spacing w:line="360" w:lineRule="auto"/>
              <w:ind w:firstLineChars="0" w:firstLine="0"/>
              <w:jc w:val="center"/>
              <w:rPr>
                <w:rFonts w:ascii="宋体" w:hAnsi="宋体"/>
                <w:szCs w:val="21"/>
              </w:rPr>
            </w:pPr>
            <w:r w:rsidRPr="00292F31">
              <w:rPr>
                <w:rFonts w:ascii="宋体" w:hAnsi="宋体" w:hint="eastAsia"/>
                <w:szCs w:val="21"/>
              </w:rPr>
              <w:t>1</w:t>
            </w:r>
          </w:p>
        </w:tc>
        <w:tc>
          <w:tcPr>
            <w:tcW w:w="851" w:type="dxa"/>
            <w:shd w:val="clear" w:color="auto" w:fill="auto"/>
            <w:noWrap/>
            <w:vAlign w:val="center"/>
          </w:tcPr>
          <w:p w:rsidR="00F4347F" w:rsidRPr="00292F31" w:rsidRDefault="00F4347F" w:rsidP="00F4347F">
            <w:pPr>
              <w:widowControl/>
              <w:jc w:val="center"/>
              <w:rPr>
                <w:rFonts w:ascii="宋体" w:eastAsia="宋体" w:hAnsi="宋体" w:cs="宋体"/>
                <w:kern w:val="0"/>
                <w:szCs w:val="21"/>
              </w:rPr>
            </w:pPr>
            <w:r w:rsidRPr="00292F31">
              <w:rPr>
                <w:rFonts w:ascii="宋体" w:eastAsia="宋体" w:hAnsi="宋体" w:cs="宋体" w:hint="eastAsia"/>
                <w:kern w:val="0"/>
                <w:szCs w:val="21"/>
              </w:rPr>
              <w:t>台</w:t>
            </w:r>
          </w:p>
        </w:tc>
        <w:tc>
          <w:tcPr>
            <w:tcW w:w="1134" w:type="dxa"/>
            <w:shd w:val="clear" w:color="auto" w:fill="auto"/>
            <w:noWrap/>
            <w:vAlign w:val="center"/>
          </w:tcPr>
          <w:p w:rsidR="00F4347F" w:rsidRPr="00292F31" w:rsidRDefault="00B12F01" w:rsidP="00F4347F">
            <w:pPr>
              <w:widowControl/>
              <w:jc w:val="center"/>
              <w:rPr>
                <w:rFonts w:ascii="宋体" w:eastAsia="宋体" w:hAnsi="宋体" w:cs="宋体"/>
                <w:kern w:val="0"/>
                <w:szCs w:val="21"/>
              </w:rPr>
            </w:pPr>
            <w:r>
              <w:rPr>
                <w:rFonts w:ascii="宋体" w:eastAsia="宋体" w:hAnsi="宋体" w:cs="宋体" w:hint="eastAsia"/>
                <w:kern w:val="0"/>
                <w:szCs w:val="21"/>
              </w:rPr>
              <w:t>12000</w:t>
            </w:r>
          </w:p>
        </w:tc>
        <w:tc>
          <w:tcPr>
            <w:tcW w:w="1134" w:type="dxa"/>
            <w:shd w:val="clear" w:color="auto" w:fill="auto"/>
            <w:noWrap/>
            <w:vAlign w:val="center"/>
          </w:tcPr>
          <w:p w:rsidR="00F4347F" w:rsidRPr="00292F31" w:rsidRDefault="00B12F01" w:rsidP="00F4347F">
            <w:pPr>
              <w:widowControl/>
              <w:jc w:val="center"/>
              <w:rPr>
                <w:rFonts w:ascii="宋体" w:eastAsia="宋体" w:hAnsi="宋体" w:cs="宋体"/>
                <w:kern w:val="0"/>
                <w:szCs w:val="21"/>
              </w:rPr>
            </w:pPr>
            <w:r>
              <w:rPr>
                <w:rFonts w:ascii="宋体" w:eastAsia="宋体" w:hAnsi="宋体" w:cs="宋体" w:hint="eastAsia"/>
                <w:kern w:val="0"/>
                <w:szCs w:val="21"/>
              </w:rPr>
              <w:t>12000</w:t>
            </w:r>
          </w:p>
        </w:tc>
        <w:tc>
          <w:tcPr>
            <w:tcW w:w="9213" w:type="dxa"/>
            <w:shd w:val="clear" w:color="auto" w:fill="auto"/>
            <w:noWrap/>
            <w:vAlign w:val="center"/>
          </w:tcPr>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4</w:t>
            </w:r>
            <w:r w:rsidRPr="00292F31">
              <w:rPr>
                <w:rFonts w:ascii="宋体" w:hAnsi="宋体"/>
                <w:szCs w:val="21"/>
              </w:rPr>
              <w:t>K</w:t>
            </w:r>
            <w:r w:rsidRPr="00292F31">
              <w:rPr>
                <w:rFonts w:ascii="宋体" w:hAnsi="宋体" w:hint="eastAsia"/>
                <w:szCs w:val="21"/>
              </w:rPr>
              <w:t xml:space="preserve">学生摄像机镜头水平视场角≥ </w:t>
            </w:r>
            <w:r w:rsidRPr="00292F31">
              <w:rPr>
                <w:rFonts w:ascii="宋体" w:hAnsi="宋体"/>
                <w:szCs w:val="21"/>
              </w:rPr>
              <w:t>80</w:t>
            </w:r>
            <w:r w:rsidRPr="00292F31">
              <w:rPr>
                <w:rFonts w:ascii="宋体" w:hAnsi="宋体" w:hint="eastAsia"/>
                <w:szCs w:val="21"/>
              </w:rPr>
              <w:t>°。</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一体化集成设计，支持4K超高清，最大可提供4K@30fps图像编码输出，同时向下兼容1080p，720p等分辨率。</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内置图像识别跟踪算法，无需物理转动，即可实现平滑自然的跟踪效果，避免干扰课堂教学。</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全景画面支持畸变矫正功能。</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全景画面与特写画面必须采用相同图像传感器和图像处理器，确保两者图像输出亮度、颜色、风格等保持一致。</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整机接口:≥1路RJ45。</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支持POE有线网络供电，只需要1路网线，即可实现供电及信号传输，支持同时输出特写和全景等多路画面。</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传感器尺寸：≥CMOS 1/2.5英寸。</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传感器有效像素≥850万。</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扫描方式：逐行 。</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最低照度：0.5 Lux @（F2.8, AGC ON）。</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电子快门：1/30s ~ 1/10000s。</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支持自动白平衡。</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支持2D&amp;3D数字降噪，信噪比≥55dB。</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支持H.264、H.265 视频编码格式;</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主码流分辨率：3840x2160, 1920x1080, 1280x720, 720x480，360x240</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辅码流分辨率：1920x1080, 1280x720, 720x480，360x240</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 xml:space="preserve">视频码率：128Kbps ~ 16384Kbps。 </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 xml:space="preserve">帧率：50Hz: 最大25fps； 60Hz: 最大30fps。 </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网络流传输协议：TCP, HTTP, UDP，RTSP, RTMP, ONVIF。</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输入电压：DC 12V/PoE（IEEE802.3af）。</w:t>
            </w:r>
          </w:p>
          <w:p w:rsidR="00F4347F" w:rsidRPr="00292F31" w:rsidRDefault="00F4347F" w:rsidP="00F4347F">
            <w:pPr>
              <w:pStyle w:val="1"/>
              <w:keepLines/>
              <w:numPr>
                <w:ilvl w:val="0"/>
                <w:numId w:val="9"/>
              </w:numPr>
              <w:spacing w:line="288" w:lineRule="auto"/>
              <w:ind w:firstLineChars="0"/>
              <w:rPr>
                <w:rFonts w:ascii="宋体" w:hAnsi="宋体"/>
                <w:szCs w:val="21"/>
              </w:rPr>
            </w:pPr>
            <w:r w:rsidRPr="00292F31">
              <w:rPr>
                <w:rFonts w:ascii="宋体" w:hAnsi="宋体" w:hint="eastAsia"/>
                <w:szCs w:val="21"/>
              </w:rPr>
              <w:t>功耗：≤5W。</w:t>
            </w:r>
          </w:p>
          <w:p w:rsidR="00F4347F" w:rsidRDefault="00F4347F" w:rsidP="00F4347F">
            <w:pPr>
              <w:pStyle w:val="1"/>
              <w:keepLines/>
              <w:numPr>
                <w:ilvl w:val="0"/>
                <w:numId w:val="9"/>
              </w:numPr>
              <w:spacing w:line="360" w:lineRule="auto"/>
              <w:ind w:firstLineChars="0"/>
              <w:rPr>
                <w:rFonts w:ascii="宋体" w:hAnsi="宋体"/>
                <w:szCs w:val="21"/>
              </w:rPr>
            </w:pPr>
            <w:r w:rsidRPr="00292F31">
              <w:rPr>
                <w:rFonts w:ascii="宋体" w:hAnsi="宋体" w:hint="eastAsia"/>
                <w:szCs w:val="21"/>
              </w:rPr>
              <w:t>净重：≤0.6kg。</w:t>
            </w:r>
          </w:p>
          <w:p w:rsidR="0015768C" w:rsidRPr="00292F31" w:rsidRDefault="0015768C" w:rsidP="00F4347F">
            <w:pPr>
              <w:pStyle w:val="1"/>
              <w:keepLines/>
              <w:numPr>
                <w:ilvl w:val="0"/>
                <w:numId w:val="9"/>
              </w:numPr>
              <w:spacing w:line="360" w:lineRule="auto"/>
              <w:ind w:firstLineChars="0"/>
              <w:rPr>
                <w:rFonts w:ascii="宋体" w:hAnsi="宋体"/>
                <w:szCs w:val="21"/>
              </w:rPr>
            </w:pPr>
            <w:r>
              <w:rPr>
                <w:rFonts w:ascii="宋体" w:hAnsi="宋体" w:hint="eastAsia"/>
                <w:szCs w:val="21"/>
              </w:rPr>
              <w:t>配套同品牌原装三角架。</w:t>
            </w:r>
          </w:p>
        </w:tc>
      </w:tr>
      <w:tr w:rsidR="00F4347F" w:rsidRPr="00292F31" w:rsidTr="00F4347F">
        <w:trPr>
          <w:trHeight w:val="465"/>
        </w:trPr>
        <w:tc>
          <w:tcPr>
            <w:tcW w:w="709" w:type="dxa"/>
            <w:shd w:val="clear" w:color="auto" w:fill="auto"/>
            <w:noWrap/>
            <w:vAlign w:val="center"/>
          </w:tcPr>
          <w:p w:rsidR="00F4347F" w:rsidRPr="00292F31" w:rsidRDefault="00F769B0" w:rsidP="00F4347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556" w:type="dxa"/>
            <w:shd w:val="clear" w:color="auto" w:fill="auto"/>
            <w:vAlign w:val="center"/>
          </w:tcPr>
          <w:p w:rsidR="00F4347F" w:rsidRPr="00292F31" w:rsidRDefault="00F4347F" w:rsidP="00F4347F">
            <w:pPr>
              <w:widowControl/>
              <w:jc w:val="center"/>
              <w:rPr>
                <w:rFonts w:ascii="宋体" w:eastAsia="宋体" w:hAnsi="宋体" w:cs="宋体"/>
                <w:color w:val="000000"/>
                <w:kern w:val="0"/>
                <w:szCs w:val="21"/>
              </w:rPr>
            </w:pPr>
            <w:r w:rsidRPr="00292F31">
              <w:rPr>
                <w:rFonts w:ascii="宋体" w:eastAsia="宋体" w:hAnsi="宋体" w:hint="eastAsia"/>
                <w:szCs w:val="21"/>
              </w:rPr>
              <w:t>全向拾音麦克风</w:t>
            </w:r>
          </w:p>
        </w:tc>
        <w:tc>
          <w:tcPr>
            <w:tcW w:w="712" w:type="dxa"/>
            <w:vAlign w:val="center"/>
          </w:tcPr>
          <w:p w:rsidR="00F4347F" w:rsidRPr="00292F31" w:rsidRDefault="00F4347F" w:rsidP="00F4347F">
            <w:pPr>
              <w:pStyle w:val="1"/>
              <w:keepLines/>
              <w:spacing w:line="288" w:lineRule="auto"/>
              <w:ind w:firstLineChars="0" w:firstLine="0"/>
              <w:jc w:val="center"/>
              <w:rPr>
                <w:rFonts w:ascii="宋体" w:hAnsi="宋体"/>
                <w:szCs w:val="21"/>
              </w:rPr>
            </w:pPr>
          </w:p>
          <w:p w:rsidR="00F4347F" w:rsidRPr="00292F31" w:rsidRDefault="00F4347F" w:rsidP="00F4347F">
            <w:pPr>
              <w:pStyle w:val="1"/>
              <w:keepLines/>
              <w:spacing w:line="288" w:lineRule="auto"/>
              <w:ind w:firstLineChars="0" w:firstLine="0"/>
              <w:jc w:val="center"/>
              <w:rPr>
                <w:rFonts w:ascii="宋体" w:hAnsi="宋体"/>
                <w:szCs w:val="21"/>
              </w:rPr>
            </w:pPr>
            <w:r w:rsidRPr="00292F31">
              <w:rPr>
                <w:rFonts w:ascii="宋体" w:hAnsi="宋体" w:hint="eastAsia"/>
                <w:szCs w:val="21"/>
              </w:rPr>
              <w:t>1</w:t>
            </w:r>
          </w:p>
          <w:p w:rsidR="00F4347F" w:rsidRPr="00292F31" w:rsidRDefault="00F4347F" w:rsidP="00F4347F">
            <w:pPr>
              <w:pStyle w:val="1"/>
              <w:keepLines/>
              <w:spacing w:line="288" w:lineRule="auto"/>
              <w:ind w:firstLineChars="0" w:firstLine="0"/>
              <w:jc w:val="center"/>
              <w:rPr>
                <w:rFonts w:ascii="宋体" w:hAnsi="宋体"/>
                <w:szCs w:val="21"/>
              </w:rPr>
            </w:pPr>
          </w:p>
        </w:tc>
        <w:tc>
          <w:tcPr>
            <w:tcW w:w="851" w:type="dxa"/>
            <w:shd w:val="clear" w:color="auto" w:fill="auto"/>
            <w:noWrap/>
            <w:vAlign w:val="center"/>
          </w:tcPr>
          <w:p w:rsidR="00F4347F" w:rsidRPr="00292F31" w:rsidRDefault="00F4347F" w:rsidP="00F4347F">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台</w:t>
            </w:r>
          </w:p>
        </w:tc>
        <w:tc>
          <w:tcPr>
            <w:tcW w:w="1134" w:type="dxa"/>
            <w:shd w:val="clear" w:color="auto" w:fill="auto"/>
            <w:noWrap/>
            <w:vAlign w:val="center"/>
          </w:tcPr>
          <w:p w:rsidR="00F4347F" w:rsidRPr="00292F31" w:rsidRDefault="00EC64D5" w:rsidP="00F4347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28</w:t>
            </w:r>
            <w:r w:rsidR="00F4347F" w:rsidRPr="00292F31">
              <w:rPr>
                <w:rFonts w:ascii="宋体" w:eastAsia="宋体" w:hAnsi="宋体" w:cs="宋体" w:hint="eastAsia"/>
                <w:color w:val="000000"/>
                <w:kern w:val="0"/>
                <w:szCs w:val="21"/>
              </w:rPr>
              <w:t>50</w:t>
            </w:r>
          </w:p>
        </w:tc>
        <w:tc>
          <w:tcPr>
            <w:tcW w:w="1134" w:type="dxa"/>
            <w:shd w:val="clear" w:color="auto" w:fill="auto"/>
            <w:noWrap/>
            <w:vAlign w:val="center"/>
          </w:tcPr>
          <w:p w:rsidR="00F4347F" w:rsidRPr="00292F31" w:rsidRDefault="00EC64D5" w:rsidP="00F4347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28</w:t>
            </w:r>
            <w:r w:rsidR="00F4347F" w:rsidRPr="00292F31">
              <w:rPr>
                <w:rFonts w:ascii="宋体" w:eastAsia="宋体" w:hAnsi="宋体" w:cs="宋体" w:hint="eastAsia"/>
                <w:color w:val="000000"/>
                <w:kern w:val="0"/>
                <w:szCs w:val="21"/>
              </w:rPr>
              <w:t>50</w:t>
            </w:r>
          </w:p>
        </w:tc>
        <w:tc>
          <w:tcPr>
            <w:tcW w:w="9213" w:type="dxa"/>
            <w:shd w:val="clear" w:color="auto" w:fill="auto"/>
            <w:noWrap/>
            <w:vAlign w:val="center"/>
          </w:tcPr>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单体：背极式驻极体。</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指向性：全指向性。</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拾音半径：6米。</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输入电压：DC 12V。</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输入电流：0.5A±20%。</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功耗：≤5W。</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频率响应：40Hz-24KHz。</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 xml:space="preserve">灵敏度：-34dB ± </w:t>
            </w:r>
            <w:r w:rsidRPr="00292F31">
              <w:rPr>
                <w:rFonts w:ascii="宋体" w:hAnsi="宋体"/>
                <w:szCs w:val="21"/>
              </w:rPr>
              <w:t>3</w:t>
            </w:r>
            <w:r w:rsidRPr="00292F31">
              <w:rPr>
                <w:rFonts w:ascii="宋体" w:hAnsi="宋体" w:hint="eastAsia"/>
                <w:szCs w:val="21"/>
              </w:rPr>
              <w:t>dB (0dB = 1V / Pa at 1KHz)。</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输出阻抗：100Ω ± 10% (at 1kHz)。</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等效噪声级：≤13dB A (IEC 581-5)。</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最大声压级：110dB (THD ≤ 1.0％ at 1kHz)。</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支持级联，单组最大级联级数：4。</w:t>
            </w:r>
          </w:p>
          <w:p w:rsidR="00F4347F" w:rsidRPr="00292F31" w:rsidRDefault="00F4347F" w:rsidP="00F4347F">
            <w:pPr>
              <w:pStyle w:val="1"/>
              <w:keepLines/>
              <w:numPr>
                <w:ilvl w:val="0"/>
                <w:numId w:val="4"/>
              </w:numPr>
              <w:spacing w:line="288" w:lineRule="auto"/>
              <w:ind w:firstLineChars="0"/>
              <w:rPr>
                <w:rFonts w:ascii="宋体" w:hAnsi="宋体"/>
                <w:szCs w:val="21"/>
              </w:rPr>
            </w:pPr>
            <w:r w:rsidRPr="00292F31">
              <w:rPr>
                <w:rFonts w:ascii="宋体" w:hAnsi="宋体" w:hint="eastAsia"/>
                <w:szCs w:val="21"/>
              </w:rPr>
              <w:t>上行数字口和下行数字口均采用DC12V供电。</w:t>
            </w:r>
          </w:p>
          <w:p w:rsidR="00F4347F" w:rsidRPr="00292F31" w:rsidRDefault="00F4347F" w:rsidP="00F4347F">
            <w:pPr>
              <w:widowControl/>
              <w:rPr>
                <w:rFonts w:ascii="宋体" w:eastAsia="宋体" w:hAnsi="宋体" w:cs="宋体"/>
                <w:color w:val="000000"/>
                <w:kern w:val="0"/>
                <w:szCs w:val="21"/>
              </w:rPr>
            </w:pPr>
            <w:r w:rsidRPr="00292F31">
              <w:rPr>
                <w:rFonts w:ascii="宋体" w:eastAsia="宋体" w:hAnsi="宋体" w:hint="eastAsia"/>
                <w:szCs w:val="21"/>
              </w:rPr>
              <w:t>支持AEC（回声抑制）、AGC（自动增益）、ANS（噪音消除）。</w:t>
            </w:r>
          </w:p>
        </w:tc>
      </w:tr>
      <w:tr w:rsidR="005B62A6" w:rsidRPr="00292F31" w:rsidTr="00F4347F">
        <w:trPr>
          <w:trHeight w:val="465"/>
        </w:trPr>
        <w:tc>
          <w:tcPr>
            <w:tcW w:w="709" w:type="dxa"/>
            <w:shd w:val="clear" w:color="auto" w:fill="auto"/>
            <w:noWrap/>
            <w:vAlign w:val="center"/>
          </w:tcPr>
          <w:p w:rsidR="005B62A6" w:rsidRPr="00292F31" w:rsidRDefault="00F769B0" w:rsidP="005B62A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556" w:type="dxa"/>
            <w:shd w:val="clear" w:color="auto" w:fill="auto"/>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hint="eastAsia"/>
                <w:szCs w:val="21"/>
              </w:rPr>
              <w:t>辅材及安装</w:t>
            </w:r>
          </w:p>
        </w:tc>
        <w:tc>
          <w:tcPr>
            <w:tcW w:w="712" w:type="dxa"/>
            <w:shd w:val="clear" w:color="auto" w:fill="auto"/>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1</w:t>
            </w:r>
          </w:p>
        </w:tc>
        <w:tc>
          <w:tcPr>
            <w:tcW w:w="851" w:type="dxa"/>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项</w:t>
            </w:r>
          </w:p>
        </w:tc>
        <w:tc>
          <w:tcPr>
            <w:tcW w:w="1134" w:type="dxa"/>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2000</w:t>
            </w:r>
          </w:p>
        </w:tc>
        <w:tc>
          <w:tcPr>
            <w:tcW w:w="1134" w:type="dxa"/>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2000</w:t>
            </w:r>
          </w:p>
        </w:tc>
        <w:tc>
          <w:tcPr>
            <w:tcW w:w="9213" w:type="dxa"/>
            <w:shd w:val="clear" w:color="auto" w:fill="auto"/>
            <w:noWrap/>
            <w:vAlign w:val="center"/>
          </w:tcPr>
          <w:p w:rsidR="005B62A6" w:rsidRPr="00292F31" w:rsidRDefault="005B62A6" w:rsidP="005B62A6">
            <w:pPr>
              <w:widowControl/>
              <w:rPr>
                <w:rFonts w:ascii="宋体" w:eastAsia="宋体" w:hAnsi="宋体" w:cs="宋体"/>
                <w:color w:val="000000"/>
                <w:kern w:val="0"/>
                <w:szCs w:val="21"/>
              </w:rPr>
            </w:pPr>
            <w:r w:rsidRPr="00292F31">
              <w:rPr>
                <w:rFonts w:ascii="宋体" w:eastAsia="宋体" w:hAnsi="宋体" w:hint="eastAsia"/>
                <w:szCs w:val="21"/>
              </w:rPr>
              <w:t>HDMI高清音视频信号线、超五类网络传输线、3</w:t>
            </w:r>
            <w:r w:rsidRPr="00292F31">
              <w:rPr>
                <w:rFonts w:ascii="宋体" w:eastAsia="宋体" w:hAnsi="宋体"/>
                <w:szCs w:val="21"/>
              </w:rPr>
              <w:t>.5mm</w:t>
            </w:r>
            <w:r w:rsidRPr="00292F31">
              <w:rPr>
                <w:rFonts w:ascii="宋体" w:eastAsia="宋体" w:hAnsi="宋体" w:hint="eastAsia"/>
                <w:szCs w:val="21"/>
              </w:rPr>
              <w:t>音频线等</w:t>
            </w:r>
          </w:p>
        </w:tc>
      </w:tr>
      <w:tr w:rsidR="005B62A6" w:rsidRPr="00292F31" w:rsidTr="00F4347F">
        <w:trPr>
          <w:trHeight w:val="465"/>
        </w:trPr>
        <w:tc>
          <w:tcPr>
            <w:tcW w:w="709" w:type="dxa"/>
            <w:shd w:val="clear" w:color="auto" w:fill="auto"/>
            <w:noWrap/>
            <w:vAlign w:val="center"/>
          </w:tcPr>
          <w:p w:rsidR="005B62A6" w:rsidRPr="00292F31" w:rsidRDefault="00F769B0" w:rsidP="005B62A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1556" w:type="dxa"/>
            <w:shd w:val="clear" w:color="auto" w:fill="auto"/>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hint="eastAsia"/>
                <w:szCs w:val="21"/>
              </w:rPr>
              <w:t>无线麦克风</w:t>
            </w:r>
          </w:p>
        </w:tc>
        <w:tc>
          <w:tcPr>
            <w:tcW w:w="712" w:type="dxa"/>
            <w:shd w:val="clear" w:color="auto" w:fill="auto"/>
            <w:vAlign w:val="center"/>
          </w:tcPr>
          <w:p w:rsidR="005B62A6" w:rsidRPr="00292F31" w:rsidRDefault="005B62A6" w:rsidP="005B62A6">
            <w:pPr>
              <w:pStyle w:val="1"/>
              <w:keepLines/>
              <w:spacing w:line="288" w:lineRule="auto"/>
              <w:ind w:firstLineChars="0" w:firstLine="0"/>
              <w:jc w:val="center"/>
              <w:rPr>
                <w:rFonts w:ascii="宋体" w:hAnsi="宋体"/>
                <w:b/>
                <w:szCs w:val="21"/>
              </w:rPr>
            </w:pPr>
            <w:r w:rsidRPr="00292F31">
              <w:rPr>
                <w:rFonts w:ascii="宋体" w:hAnsi="宋体" w:hint="eastAsia"/>
                <w:b/>
                <w:szCs w:val="21"/>
              </w:rPr>
              <w:t>1</w:t>
            </w:r>
          </w:p>
        </w:tc>
        <w:tc>
          <w:tcPr>
            <w:tcW w:w="851" w:type="dxa"/>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台</w:t>
            </w:r>
          </w:p>
        </w:tc>
        <w:tc>
          <w:tcPr>
            <w:tcW w:w="1134" w:type="dxa"/>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2900</w:t>
            </w:r>
          </w:p>
        </w:tc>
        <w:tc>
          <w:tcPr>
            <w:tcW w:w="1134" w:type="dxa"/>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2900</w:t>
            </w:r>
          </w:p>
        </w:tc>
        <w:tc>
          <w:tcPr>
            <w:tcW w:w="9213" w:type="dxa"/>
            <w:shd w:val="clear" w:color="auto" w:fill="auto"/>
            <w:noWrap/>
            <w:vAlign w:val="center"/>
          </w:tcPr>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耳戴式麦克风集音频发射处理器、天线、电池、拾音麦克风于一体，配合一体化有源音箱，无需任何外接辅助设备即可实现本地扩声功能。</w:t>
            </w:r>
          </w:p>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麦克风和功放音箱之间采用数字U段传输技术，有效避免环境中2.4G信号干扰，例如蓝牙及WIFI设备。</w:t>
            </w:r>
          </w:p>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支持智能红外对码及UHF对码，开机即可在2s内快速完成与教学扩声音箱对码，无需繁琐操作。可与移动音箱或录播主机对码连接。</w:t>
            </w:r>
          </w:p>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麦克风音频采集单元距离讲话人嘴边距离不超过3cm，保证拾音效果。</w:t>
            </w:r>
          </w:p>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采用轻量化设计，整机重量不超过15g，长时间佩戴无疲劳感。</w:t>
            </w:r>
          </w:p>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佩戴部位采用耳戴式设计，无需老师长时间手持，也不需绕耳固定引起长头发老师的不适。</w:t>
            </w:r>
          </w:p>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配件中附带两种大小的耳塞，耳塞采用透气结构设计，不影响佩戴者听力。</w:t>
            </w:r>
          </w:p>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采用触点磁吸式充电方式，支持快速充电与超低功耗工作模式，课间充电10分钟，实现80分钟续航。</w:t>
            </w:r>
          </w:p>
          <w:p w:rsidR="005B62A6" w:rsidRPr="00292F31" w:rsidRDefault="005B62A6" w:rsidP="005B62A6">
            <w:pPr>
              <w:pStyle w:val="1"/>
              <w:keepLines/>
              <w:numPr>
                <w:ilvl w:val="0"/>
                <w:numId w:val="7"/>
              </w:numPr>
              <w:spacing w:line="288" w:lineRule="auto"/>
              <w:ind w:firstLineChars="0"/>
              <w:rPr>
                <w:rFonts w:ascii="宋体" w:hAnsi="宋体"/>
                <w:szCs w:val="21"/>
              </w:rPr>
            </w:pPr>
            <w:r w:rsidRPr="00292F31">
              <w:rPr>
                <w:rFonts w:ascii="宋体" w:hAnsi="宋体" w:hint="eastAsia"/>
                <w:szCs w:val="21"/>
              </w:rPr>
              <w:t>麦克风距离音箱最大有效工作距离≥10米，保证全教室覆盖。</w:t>
            </w:r>
          </w:p>
          <w:p w:rsidR="005B62A6" w:rsidRPr="00292F31" w:rsidRDefault="008C0026" w:rsidP="005B62A6">
            <w:pPr>
              <w:pStyle w:val="1"/>
              <w:keepLines/>
              <w:numPr>
                <w:ilvl w:val="0"/>
                <w:numId w:val="7"/>
              </w:numPr>
              <w:spacing w:line="288" w:lineRule="auto"/>
              <w:ind w:firstLineChars="0"/>
              <w:rPr>
                <w:rFonts w:ascii="宋体" w:hAnsi="宋体"/>
                <w:szCs w:val="21"/>
              </w:rPr>
            </w:pPr>
            <w:r>
              <w:rPr>
                <w:rFonts w:ascii="宋体" w:hAnsi="宋体" w:hint="eastAsia"/>
                <w:szCs w:val="21"/>
              </w:rPr>
              <w:t>为保证兼容性及稳定性，无线麦克风需与</w:t>
            </w:r>
            <w:r w:rsidR="005B62A6" w:rsidRPr="00292F31">
              <w:rPr>
                <w:rFonts w:ascii="宋体" w:hAnsi="宋体" w:hint="eastAsia"/>
                <w:szCs w:val="21"/>
              </w:rPr>
              <w:t>有源音箱、录播主机为同一品牌厂家。</w:t>
            </w:r>
          </w:p>
        </w:tc>
      </w:tr>
      <w:tr w:rsidR="005B62A6" w:rsidRPr="00292F31" w:rsidTr="005B62A6">
        <w:trPr>
          <w:trHeight w:val="465"/>
        </w:trPr>
        <w:tc>
          <w:tcPr>
            <w:tcW w:w="709" w:type="dxa"/>
            <w:shd w:val="clear" w:color="auto" w:fill="auto"/>
            <w:noWrap/>
            <w:vAlign w:val="center"/>
          </w:tcPr>
          <w:p w:rsidR="005B62A6" w:rsidRPr="00292F31" w:rsidRDefault="00C778A8" w:rsidP="005B62A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556" w:type="dxa"/>
            <w:shd w:val="clear" w:color="auto" w:fill="auto"/>
            <w:vAlign w:val="center"/>
          </w:tcPr>
          <w:p w:rsidR="005B62A6" w:rsidRPr="00292F31" w:rsidRDefault="005B62A6" w:rsidP="005B62A6">
            <w:pPr>
              <w:widowControl/>
              <w:jc w:val="left"/>
              <w:rPr>
                <w:rFonts w:ascii="宋体" w:eastAsia="宋体" w:hAnsi="宋体" w:cs="宋体"/>
                <w:color w:val="000000"/>
                <w:kern w:val="0"/>
                <w:szCs w:val="21"/>
              </w:rPr>
            </w:pPr>
            <w:r w:rsidRPr="00292F31">
              <w:rPr>
                <w:rFonts w:ascii="宋体" w:eastAsia="宋体" w:hAnsi="宋体" w:hint="eastAsia"/>
                <w:szCs w:val="21"/>
              </w:rPr>
              <w:t>有源音箱</w:t>
            </w:r>
          </w:p>
        </w:tc>
        <w:tc>
          <w:tcPr>
            <w:tcW w:w="712" w:type="dxa"/>
            <w:shd w:val="clear" w:color="auto" w:fill="auto"/>
            <w:vAlign w:val="center"/>
          </w:tcPr>
          <w:p w:rsidR="005B62A6" w:rsidRPr="00292F31" w:rsidRDefault="005B62A6" w:rsidP="005B62A6">
            <w:pPr>
              <w:pStyle w:val="1"/>
              <w:keepLines/>
              <w:spacing w:line="288" w:lineRule="auto"/>
              <w:ind w:firstLineChars="0" w:firstLine="0"/>
              <w:jc w:val="center"/>
              <w:rPr>
                <w:rFonts w:ascii="宋体" w:hAnsi="宋体"/>
                <w:szCs w:val="21"/>
              </w:rPr>
            </w:pPr>
            <w:r w:rsidRPr="00292F31">
              <w:rPr>
                <w:rFonts w:ascii="宋体" w:hAnsi="宋体" w:hint="eastAsia"/>
                <w:szCs w:val="21"/>
              </w:rPr>
              <w:t>1</w:t>
            </w:r>
          </w:p>
        </w:tc>
        <w:tc>
          <w:tcPr>
            <w:tcW w:w="851" w:type="dxa"/>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台</w:t>
            </w:r>
          </w:p>
        </w:tc>
        <w:tc>
          <w:tcPr>
            <w:tcW w:w="1134" w:type="dxa"/>
            <w:tcBorders>
              <w:right w:val="single" w:sz="4" w:space="0" w:color="auto"/>
            </w:tcBorders>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550</w:t>
            </w:r>
          </w:p>
        </w:tc>
        <w:tc>
          <w:tcPr>
            <w:tcW w:w="1134" w:type="dxa"/>
            <w:tcBorders>
              <w:left w:val="single" w:sz="4" w:space="0" w:color="auto"/>
            </w:tcBorders>
            <w:shd w:val="clear" w:color="auto" w:fill="auto"/>
            <w:noWrap/>
            <w:vAlign w:val="center"/>
          </w:tcPr>
          <w:p w:rsidR="005B62A6" w:rsidRPr="00292F31" w:rsidRDefault="005B62A6" w:rsidP="005B62A6">
            <w:pPr>
              <w:widowControl/>
              <w:jc w:val="center"/>
              <w:rPr>
                <w:rFonts w:ascii="宋体" w:eastAsia="宋体" w:hAnsi="宋体" w:cs="宋体"/>
                <w:color w:val="000000"/>
                <w:kern w:val="0"/>
                <w:szCs w:val="21"/>
              </w:rPr>
            </w:pPr>
            <w:r w:rsidRPr="00292F31">
              <w:rPr>
                <w:rFonts w:ascii="宋体" w:eastAsia="宋体" w:hAnsi="宋体" w:cs="宋体" w:hint="eastAsia"/>
                <w:color w:val="000000"/>
                <w:kern w:val="0"/>
                <w:szCs w:val="21"/>
              </w:rPr>
              <w:t>550</w:t>
            </w:r>
          </w:p>
        </w:tc>
        <w:tc>
          <w:tcPr>
            <w:tcW w:w="9213" w:type="dxa"/>
            <w:shd w:val="clear" w:color="auto" w:fill="auto"/>
            <w:noWrap/>
            <w:vAlign w:val="center"/>
          </w:tcPr>
          <w:p w:rsidR="005B62A6" w:rsidRPr="00292F31" w:rsidRDefault="005B62A6" w:rsidP="005B62A6">
            <w:pPr>
              <w:pStyle w:val="1"/>
              <w:keepLines/>
              <w:numPr>
                <w:ilvl w:val="0"/>
                <w:numId w:val="8"/>
              </w:numPr>
              <w:spacing w:line="288" w:lineRule="auto"/>
              <w:ind w:left="425" w:firstLineChars="0"/>
              <w:rPr>
                <w:rFonts w:ascii="宋体" w:hAnsi="宋体"/>
                <w:szCs w:val="21"/>
              </w:rPr>
            </w:pPr>
            <w:r w:rsidRPr="00292F31">
              <w:rPr>
                <w:rFonts w:ascii="宋体" w:hAnsi="宋体" w:hint="eastAsia"/>
                <w:szCs w:val="21"/>
              </w:rPr>
              <w:t>采用功放与有源音箱一体化设计，内置麦克风无线接收模块，帮助教师实现多媒体扩音以及本地扩声功能。</w:t>
            </w:r>
          </w:p>
          <w:p w:rsidR="005B62A6" w:rsidRPr="00292F31" w:rsidRDefault="005B62A6" w:rsidP="005B62A6">
            <w:pPr>
              <w:pStyle w:val="1"/>
              <w:keepLines/>
              <w:numPr>
                <w:ilvl w:val="0"/>
                <w:numId w:val="8"/>
              </w:numPr>
              <w:spacing w:line="288" w:lineRule="auto"/>
              <w:ind w:left="425" w:firstLineChars="0"/>
              <w:rPr>
                <w:rFonts w:ascii="宋体" w:hAnsi="宋体"/>
                <w:szCs w:val="21"/>
              </w:rPr>
            </w:pPr>
            <w:r w:rsidRPr="00292F31">
              <w:rPr>
                <w:rFonts w:ascii="宋体" w:hAnsi="宋体" w:hint="eastAsia"/>
                <w:szCs w:val="21"/>
              </w:rPr>
              <w:t>双音箱有线连接，机箱采用塑胶材质，保护设备免受环境影响。</w:t>
            </w:r>
          </w:p>
          <w:p w:rsidR="005B62A6" w:rsidRPr="00292F31" w:rsidRDefault="005B62A6" w:rsidP="005B62A6">
            <w:pPr>
              <w:pStyle w:val="1"/>
              <w:keepLines/>
              <w:numPr>
                <w:ilvl w:val="0"/>
                <w:numId w:val="8"/>
              </w:numPr>
              <w:spacing w:line="288" w:lineRule="auto"/>
              <w:ind w:left="425" w:firstLineChars="0"/>
              <w:rPr>
                <w:rFonts w:ascii="宋体" w:hAnsi="宋体"/>
                <w:szCs w:val="21"/>
              </w:rPr>
            </w:pPr>
            <w:r w:rsidRPr="00292F31">
              <w:rPr>
                <w:rFonts w:ascii="宋体" w:hAnsi="宋体" w:hint="eastAsia"/>
                <w:szCs w:val="21"/>
              </w:rPr>
              <w:t>输出额定功率: 2*15W，喇叭单元尺寸≥5寸。</w:t>
            </w:r>
          </w:p>
          <w:p w:rsidR="005B62A6" w:rsidRPr="00292F31" w:rsidRDefault="005B62A6" w:rsidP="005B62A6">
            <w:pPr>
              <w:pStyle w:val="1"/>
              <w:keepLines/>
              <w:numPr>
                <w:ilvl w:val="0"/>
                <w:numId w:val="8"/>
              </w:numPr>
              <w:spacing w:line="288" w:lineRule="auto"/>
              <w:ind w:left="425" w:firstLineChars="0"/>
              <w:rPr>
                <w:rFonts w:ascii="宋体" w:hAnsi="宋体"/>
                <w:szCs w:val="21"/>
              </w:rPr>
            </w:pPr>
            <w:r w:rsidRPr="00292F31">
              <w:rPr>
                <w:rFonts w:ascii="宋体" w:hAnsi="宋体" w:hint="eastAsia"/>
                <w:szCs w:val="21"/>
              </w:rPr>
              <w:t>端口：220V电源接口*1、Line in*1、USB*1。</w:t>
            </w:r>
          </w:p>
          <w:p w:rsidR="005B62A6" w:rsidRPr="00292F31" w:rsidRDefault="005B62A6" w:rsidP="005B62A6">
            <w:pPr>
              <w:pStyle w:val="1"/>
              <w:keepLines/>
              <w:numPr>
                <w:ilvl w:val="0"/>
                <w:numId w:val="8"/>
              </w:numPr>
              <w:spacing w:line="288" w:lineRule="auto"/>
              <w:ind w:left="425" w:firstLineChars="0"/>
              <w:rPr>
                <w:rFonts w:ascii="宋体" w:hAnsi="宋体"/>
                <w:szCs w:val="21"/>
              </w:rPr>
            </w:pPr>
            <w:r w:rsidRPr="00292F31">
              <w:rPr>
                <w:rFonts w:ascii="宋体" w:hAnsi="宋体" w:hint="eastAsia"/>
                <w:szCs w:val="21"/>
              </w:rPr>
              <w:t>麦克风和功放音箱之间采用数字U段传输技术，有效避免环境中2.4G信号干扰，例如蓝牙及WIFI设备。</w:t>
            </w:r>
          </w:p>
          <w:p w:rsidR="005B62A6" w:rsidRPr="00292F31" w:rsidRDefault="005B62A6" w:rsidP="005B62A6">
            <w:pPr>
              <w:pStyle w:val="1"/>
              <w:keepLines/>
              <w:numPr>
                <w:ilvl w:val="0"/>
                <w:numId w:val="8"/>
              </w:numPr>
              <w:spacing w:line="288" w:lineRule="auto"/>
              <w:ind w:left="425" w:firstLineChars="0"/>
              <w:rPr>
                <w:rFonts w:ascii="宋体" w:hAnsi="宋体"/>
                <w:szCs w:val="21"/>
              </w:rPr>
            </w:pPr>
            <w:r w:rsidRPr="00292F31">
              <w:rPr>
                <w:rFonts w:ascii="宋体" w:hAnsi="宋体" w:hint="eastAsia"/>
                <w:szCs w:val="21"/>
              </w:rPr>
              <w:t>配置独立音频数字信号处理芯片，支持啸叫抑制功能。</w:t>
            </w:r>
          </w:p>
          <w:p w:rsidR="005B62A6" w:rsidRPr="00292F31" w:rsidRDefault="005B62A6" w:rsidP="005B62A6">
            <w:pPr>
              <w:pStyle w:val="1"/>
              <w:keepLines/>
              <w:numPr>
                <w:ilvl w:val="0"/>
                <w:numId w:val="8"/>
              </w:numPr>
              <w:spacing w:line="288" w:lineRule="auto"/>
              <w:ind w:left="425" w:firstLineChars="0"/>
              <w:rPr>
                <w:rFonts w:ascii="宋体" w:hAnsi="宋体"/>
                <w:szCs w:val="21"/>
              </w:rPr>
            </w:pPr>
            <w:r w:rsidRPr="00292F31">
              <w:rPr>
                <w:rFonts w:ascii="宋体" w:hAnsi="宋体" w:hint="eastAsia"/>
                <w:szCs w:val="21"/>
              </w:rPr>
              <w:t>支持教师扩声和输入音源叠加输出，可对接录播系统实现教师扩声音频的纯净采集，避免环境杂音干扰采集效果。</w:t>
            </w:r>
          </w:p>
          <w:p w:rsidR="005B62A6" w:rsidRPr="00292F31" w:rsidRDefault="008C0026" w:rsidP="005B62A6">
            <w:pPr>
              <w:pStyle w:val="1"/>
              <w:keepLines/>
              <w:numPr>
                <w:ilvl w:val="0"/>
                <w:numId w:val="8"/>
              </w:numPr>
              <w:spacing w:line="288" w:lineRule="auto"/>
              <w:ind w:left="425" w:firstLineChars="0"/>
              <w:rPr>
                <w:rFonts w:ascii="宋体" w:hAnsi="宋体"/>
                <w:szCs w:val="21"/>
              </w:rPr>
            </w:pPr>
            <w:r>
              <w:rPr>
                <w:rFonts w:ascii="宋体" w:hAnsi="宋体" w:hint="eastAsia"/>
                <w:szCs w:val="21"/>
              </w:rPr>
              <w:t>为保证兼容性及稳定性，有源音箱需与</w:t>
            </w:r>
            <w:r w:rsidR="005B62A6" w:rsidRPr="00292F31">
              <w:rPr>
                <w:rFonts w:ascii="宋体" w:hAnsi="宋体" w:hint="eastAsia"/>
                <w:szCs w:val="21"/>
              </w:rPr>
              <w:t>无线麦克风、录播主机为同一品牌厂家。</w:t>
            </w:r>
          </w:p>
          <w:p w:rsidR="005B62A6" w:rsidRPr="00292F31" w:rsidRDefault="005B62A6" w:rsidP="005B62A6">
            <w:pPr>
              <w:widowControl/>
              <w:rPr>
                <w:rFonts w:ascii="宋体" w:eastAsia="宋体" w:hAnsi="宋体" w:cs="宋体"/>
                <w:color w:val="000000"/>
                <w:kern w:val="0"/>
                <w:szCs w:val="21"/>
              </w:rPr>
            </w:pPr>
            <w:r w:rsidRPr="00292F31">
              <w:rPr>
                <w:rFonts w:ascii="宋体" w:eastAsia="宋体" w:hAnsi="宋体" w:hint="eastAsia"/>
                <w:szCs w:val="21"/>
              </w:rPr>
              <w:t>音箱具有CCC资格认证，符合中国电子设备管理规定和技术标准。</w:t>
            </w:r>
          </w:p>
        </w:tc>
      </w:tr>
      <w:tr w:rsidR="005B62A6" w:rsidRPr="00292F31" w:rsidTr="005B62A6">
        <w:trPr>
          <w:trHeight w:val="465"/>
        </w:trPr>
        <w:tc>
          <w:tcPr>
            <w:tcW w:w="4962" w:type="dxa"/>
            <w:gridSpan w:val="5"/>
            <w:tcBorders>
              <w:right w:val="single" w:sz="4" w:space="0" w:color="auto"/>
            </w:tcBorders>
            <w:shd w:val="clear" w:color="auto" w:fill="auto"/>
            <w:noWrap/>
            <w:vAlign w:val="center"/>
            <w:hideMark/>
          </w:tcPr>
          <w:p w:rsidR="005B62A6" w:rsidRPr="00292F31" w:rsidRDefault="005B62A6" w:rsidP="005B62A6">
            <w:pPr>
              <w:widowControl/>
              <w:jc w:val="center"/>
              <w:rPr>
                <w:rFonts w:ascii="宋体" w:eastAsia="宋体" w:hAnsi="宋体" w:cs="宋体"/>
                <w:b/>
                <w:color w:val="000000"/>
                <w:kern w:val="0"/>
                <w:szCs w:val="21"/>
              </w:rPr>
            </w:pPr>
            <w:r w:rsidRPr="00292F31">
              <w:rPr>
                <w:rFonts w:ascii="宋体" w:eastAsia="宋体" w:hAnsi="宋体" w:cs="宋体" w:hint="eastAsia"/>
                <w:b/>
                <w:color w:val="000000"/>
                <w:kern w:val="0"/>
                <w:szCs w:val="21"/>
              </w:rPr>
              <w:t>合计：</w:t>
            </w:r>
          </w:p>
        </w:tc>
        <w:tc>
          <w:tcPr>
            <w:tcW w:w="1134" w:type="dxa"/>
            <w:tcBorders>
              <w:left w:val="single" w:sz="4" w:space="0" w:color="auto"/>
            </w:tcBorders>
            <w:shd w:val="clear" w:color="auto" w:fill="auto"/>
            <w:vAlign w:val="center"/>
          </w:tcPr>
          <w:p w:rsidR="005B62A6" w:rsidRPr="00292F31" w:rsidRDefault="005B62A6" w:rsidP="005B62A6">
            <w:pPr>
              <w:widowControl/>
              <w:jc w:val="center"/>
              <w:rPr>
                <w:rFonts w:ascii="宋体" w:eastAsia="宋体" w:hAnsi="宋体" w:cs="宋体"/>
                <w:b/>
                <w:color w:val="000000"/>
                <w:kern w:val="0"/>
                <w:szCs w:val="21"/>
              </w:rPr>
            </w:pPr>
            <w:r w:rsidRPr="00292F31">
              <w:rPr>
                <w:rFonts w:ascii="宋体" w:eastAsia="宋体" w:hAnsi="宋体" w:cs="宋体" w:hint="eastAsia"/>
                <w:b/>
                <w:color w:val="000000"/>
                <w:kern w:val="0"/>
                <w:szCs w:val="21"/>
              </w:rPr>
              <w:t>295000</w:t>
            </w:r>
          </w:p>
        </w:tc>
        <w:tc>
          <w:tcPr>
            <w:tcW w:w="9213" w:type="dxa"/>
            <w:shd w:val="clear" w:color="auto" w:fill="auto"/>
            <w:noWrap/>
            <w:vAlign w:val="center"/>
            <w:hideMark/>
          </w:tcPr>
          <w:p w:rsidR="005B62A6" w:rsidRPr="00292F31" w:rsidRDefault="005B62A6" w:rsidP="005B62A6">
            <w:pPr>
              <w:widowControl/>
              <w:jc w:val="right"/>
              <w:rPr>
                <w:rFonts w:ascii="宋体" w:eastAsia="宋体" w:hAnsi="宋体" w:cs="宋体"/>
                <w:b/>
                <w:color w:val="000000"/>
                <w:kern w:val="0"/>
                <w:szCs w:val="21"/>
              </w:rPr>
            </w:pPr>
          </w:p>
        </w:tc>
      </w:tr>
    </w:tbl>
    <w:p w:rsidR="00D446BC" w:rsidRPr="00292F31" w:rsidRDefault="00D446BC" w:rsidP="00D446BC">
      <w:pPr>
        <w:rPr>
          <w:rFonts w:ascii="宋体" w:eastAsia="宋体" w:hAnsi="宋体"/>
          <w:szCs w:val="21"/>
        </w:rPr>
      </w:pPr>
    </w:p>
    <w:p w:rsidR="00D446BC" w:rsidRPr="00292F31" w:rsidRDefault="00D446BC" w:rsidP="00D446BC">
      <w:pPr>
        <w:rPr>
          <w:rFonts w:ascii="宋体" w:eastAsia="宋体" w:hAnsi="宋体"/>
          <w:szCs w:val="21"/>
        </w:rPr>
      </w:pPr>
    </w:p>
    <w:p w:rsidR="00D446BC" w:rsidRPr="00766D9D" w:rsidRDefault="00D446BC" w:rsidP="00D446BC">
      <w:pPr>
        <w:rPr>
          <w:rFonts w:ascii="宋体" w:eastAsia="宋体" w:hAnsi="宋体"/>
          <w:szCs w:val="21"/>
        </w:rPr>
      </w:pPr>
    </w:p>
    <w:p w:rsidR="00D446BC" w:rsidRPr="00766D9D" w:rsidRDefault="00D446BC" w:rsidP="00D446BC">
      <w:pPr>
        <w:rPr>
          <w:rFonts w:ascii="宋体" w:eastAsia="宋体" w:hAnsi="宋体"/>
          <w:szCs w:val="21"/>
        </w:rPr>
      </w:pPr>
    </w:p>
    <w:p w:rsidR="00D446BC" w:rsidRPr="00766D9D" w:rsidRDefault="00D446BC" w:rsidP="00D446BC">
      <w:pPr>
        <w:rPr>
          <w:rFonts w:ascii="宋体" w:eastAsia="宋体" w:hAnsi="宋体"/>
          <w:szCs w:val="21"/>
        </w:rPr>
      </w:pPr>
    </w:p>
    <w:p w:rsidR="00D446BC" w:rsidRPr="00766D9D" w:rsidRDefault="00D446BC" w:rsidP="00D446BC">
      <w:pPr>
        <w:rPr>
          <w:rFonts w:ascii="宋体" w:eastAsia="宋体" w:hAnsi="宋体"/>
          <w:szCs w:val="21"/>
        </w:rPr>
      </w:pPr>
    </w:p>
    <w:p w:rsidR="00D446BC" w:rsidRPr="00766D9D" w:rsidRDefault="00D446BC" w:rsidP="00D446BC">
      <w:pPr>
        <w:rPr>
          <w:rFonts w:ascii="宋体" w:eastAsia="宋体" w:hAnsi="宋体"/>
          <w:szCs w:val="21"/>
        </w:rPr>
      </w:pPr>
    </w:p>
    <w:p w:rsidR="00D446BC" w:rsidRPr="00766D9D" w:rsidRDefault="00D446BC" w:rsidP="00D446BC">
      <w:pPr>
        <w:rPr>
          <w:rFonts w:ascii="宋体" w:eastAsia="宋体" w:hAnsi="宋体"/>
          <w:szCs w:val="21"/>
        </w:rPr>
      </w:pPr>
    </w:p>
    <w:p w:rsidR="00D446BC" w:rsidRPr="00766D9D" w:rsidRDefault="00D446BC" w:rsidP="00D446BC">
      <w:pPr>
        <w:tabs>
          <w:tab w:val="left" w:pos="7185"/>
        </w:tabs>
        <w:rPr>
          <w:rFonts w:ascii="宋体" w:eastAsia="宋体" w:hAnsi="宋体"/>
          <w:szCs w:val="21"/>
        </w:rPr>
      </w:pPr>
      <w:r w:rsidRPr="00766D9D">
        <w:rPr>
          <w:rFonts w:ascii="宋体" w:eastAsia="宋体" w:hAnsi="宋体"/>
          <w:szCs w:val="21"/>
        </w:rPr>
        <w:tab/>
      </w:r>
    </w:p>
    <w:p w:rsidR="00C9289F" w:rsidRDefault="00C9289F"/>
    <w:sectPr w:rsidR="00C9289F" w:rsidSect="002C1257">
      <w:pgSz w:w="16838" w:h="11906" w:orient="landscape"/>
      <w:pgMar w:top="1797" w:right="907" w:bottom="1797" w:left="90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98DA1"/>
    <w:multiLevelType w:val="singleLevel"/>
    <w:tmpl w:val="A0798DA1"/>
    <w:lvl w:ilvl="0">
      <w:start w:val="1"/>
      <w:numFmt w:val="decimal"/>
      <w:lvlText w:val="%1)"/>
      <w:lvlJc w:val="left"/>
      <w:pPr>
        <w:ind w:left="850" w:hanging="425"/>
      </w:pPr>
      <w:rPr>
        <w:rFonts w:hint="default"/>
      </w:rPr>
    </w:lvl>
  </w:abstractNum>
  <w:abstractNum w:abstractNumId="1">
    <w:nsid w:val="093E5307"/>
    <w:multiLevelType w:val="hybridMultilevel"/>
    <w:tmpl w:val="1A080514"/>
    <w:lvl w:ilvl="0" w:tplc="27845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C22908"/>
    <w:multiLevelType w:val="multilevel"/>
    <w:tmpl w:val="1BC229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C404E2A"/>
    <w:multiLevelType w:val="hybridMultilevel"/>
    <w:tmpl w:val="43C2B5C2"/>
    <w:lvl w:ilvl="0" w:tplc="23748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704CF5"/>
    <w:multiLevelType w:val="multilevel"/>
    <w:tmpl w:val="31704C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9718C7"/>
    <w:multiLevelType w:val="hybridMultilevel"/>
    <w:tmpl w:val="22B036DC"/>
    <w:lvl w:ilvl="0" w:tplc="CD84D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190D3D"/>
    <w:multiLevelType w:val="multilevel"/>
    <w:tmpl w:val="3C190D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6A5534"/>
    <w:multiLevelType w:val="multilevel"/>
    <w:tmpl w:val="576A55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F580F29"/>
    <w:multiLevelType w:val="multilevel"/>
    <w:tmpl w:val="5F580F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2C57466"/>
    <w:multiLevelType w:val="multilevel"/>
    <w:tmpl w:val="62C574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EEF0ACA"/>
    <w:multiLevelType w:val="multilevel"/>
    <w:tmpl w:val="6EEF0A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62244AE"/>
    <w:multiLevelType w:val="hybridMultilevel"/>
    <w:tmpl w:val="24E4B82E"/>
    <w:lvl w:ilvl="0" w:tplc="437A0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A8169A"/>
    <w:multiLevelType w:val="hybridMultilevel"/>
    <w:tmpl w:val="AC26BA3C"/>
    <w:lvl w:ilvl="0" w:tplc="B38C7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291D39"/>
    <w:multiLevelType w:val="multilevel"/>
    <w:tmpl w:val="7F291D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0"/>
  </w:num>
  <w:num w:numId="9">
    <w:abstractNumId w:val="2"/>
  </w:num>
  <w:num w:numId="10">
    <w:abstractNumId w:val="11"/>
  </w:num>
  <w:num w:numId="11">
    <w:abstractNumId w:val="3"/>
  </w:num>
  <w:num w:numId="12">
    <w:abstractNumId w:val="1"/>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46BC"/>
    <w:rsid w:val="00100341"/>
    <w:rsid w:val="0015768C"/>
    <w:rsid w:val="00292F31"/>
    <w:rsid w:val="002C1257"/>
    <w:rsid w:val="003D38B2"/>
    <w:rsid w:val="003E31E2"/>
    <w:rsid w:val="005B62A6"/>
    <w:rsid w:val="005C65EE"/>
    <w:rsid w:val="00603278"/>
    <w:rsid w:val="008312C4"/>
    <w:rsid w:val="008C0026"/>
    <w:rsid w:val="009C4CD7"/>
    <w:rsid w:val="00B12F01"/>
    <w:rsid w:val="00C60AA8"/>
    <w:rsid w:val="00C71830"/>
    <w:rsid w:val="00C778A8"/>
    <w:rsid w:val="00C9289F"/>
    <w:rsid w:val="00CC2DAE"/>
    <w:rsid w:val="00D446BC"/>
    <w:rsid w:val="00D601BE"/>
    <w:rsid w:val="00E02F4D"/>
    <w:rsid w:val="00EB312A"/>
    <w:rsid w:val="00EC64D5"/>
    <w:rsid w:val="00F4347F"/>
    <w:rsid w:val="00F76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46BC"/>
    <w:pPr>
      <w:ind w:firstLineChars="200" w:firstLine="420"/>
    </w:pPr>
  </w:style>
  <w:style w:type="paragraph" w:customStyle="1" w:styleId="1">
    <w:name w:val="列出段落1"/>
    <w:basedOn w:val="a"/>
    <w:qFormat/>
    <w:rsid w:val="00D446BC"/>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305426188">
      <w:bodyDiv w:val="1"/>
      <w:marLeft w:val="0"/>
      <w:marRight w:val="0"/>
      <w:marTop w:val="0"/>
      <w:marBottom w:val="0"/>
      <w:divBdr>
        <w:top w:val="none" w:sz="0" w:space="0" w:color="auto"/>
        <w:left w:val="none" w:sz="0" w:space="0" w:color="auto"/>
        <w:bottom w:val="none" w:sz="0" w:space="0" w:color="auto"/>
        <w:right w:val="none" w:sz="0" w:space="0" w:color="auto"/>
      </w:divBdr>
    </w:div>
    <w:div w:id="1642494639">
      <w:bodyDiv w:val="1"/>
      <w:marLeft w:val="0"/>
      <w:marRight w:val="0"/>
      <w:marTop w:val="0"/>
      <w:marBottom w:val="0"/>
      <w:divBdr>
        <w:top w:val="none" w:sz="0" w:space="0" w:color="auto"/>
        <w:left w:val="none" w:sz="0" w:space="0" w:color="auto"/>
        <w:bottom w:val="none" w:sz="0" w:space="0" w:color="auto"/>
        <w:right w:val="none" w:sz="0" w:space="0" w:color="auto"/>
      </w:divBdr>
    </w:div>
    <w:div w:id="20443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2358</Words>
  <Characters>13445</Characters>
  <Application>Microsoft Office Word</Application>
  <DocSecurity>0</DocSecurity>
  <Lines>112</Lines>
  <Paragraphs>31</Paragraphs>
  <ScaleCrop>false</ScaleCrop>
  <Company/>
  <LinksUpToDate>false</LinksUpToDate>
  <CharactersWithSpaces>15772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guanbo</dc:creator>
  <cp:keywords/>
  <dc:description/>
  <cp:lastModifiedBy>dreamsummit</cp:lastModifiedBy>
  <cp:revision>36</cp:revision>
  <cp:lastPrinted>2019-10-31T07:18:00Z</cp:lastPrinted>
  <dcterms:created xsi:type="dcterms:W3CDTF">2019-09-29T06:06:00Z</dcterms:created>
  <dcterms:modified xsi:type="dcterms:W3CDTF">2019-10-31T07:18:00Z</dcterms:modified>
</cp:coreProperties>
</file>